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517B2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9D76D2">
        <w:rPr>
          <w:rFonts w:ascii="Calibri" w:hAnsi="Calibri" w:cs="Calibri"/>
          <w:b/>
          <w:sz w:val="56"/>
          <w:szCs w:val="56"/>
        </w:rPr>
        <w:t>2</w:t>
      </w:r>
      <w:r w:rsidR="00305DEB">
        <w:rPr>
          <w:rFonts w:ascii="Calibri" w:hAnsi="Calibri" w:cs="Calibri"/>
          <w:b/>
          <w:sz w:val="56"/>
          <w:szCs w:val="56"/>
        </w:rPr>
        <w:t>5</w:t>
      </w:r>
      <w:r>
        <w:rPr>
          <w:rFonts w:ascii="Calibri" w:hAnsi="Calibri" w:cs="Calibri"/>
          <w:b/>
          <w:sz w:val="56"/>
          <w:szCs w:val="56"/>
        </w:rPr>
        <w:t>_D</w:t>
      </w:r>
      <w:r w:rsidR="00CE79D6">
        <w:rPr>
          <w:rFonts w:ascii="Calibri" w:hAnsi="Calibri" w:cs="Calibri"/>
          <w:b/>
          <w:sz w:val="56"/>
          <w:szCs w:val="56"/>
        </w:rPr>
        <w:t>7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CE79D6">
        <w:rPr>
          <w:rFonts w:ascii="Calibri" w:hAnsi="Calibri" w:cs="Calibri"/>
          <w:b/>
          <w:sz w:val="56"/>
          <w:szCs w:val="56"/>
        </w:rPr>
        <w:t>Karel IV.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630A21">
        <w:rPr>
          <w:rFonts w:ascii="Calibri" w:hAnsi="Calibri" w:cs="Calibri"/>
          <w:sz w:val="56"/>
          <w:szCs w:val="56"/>
        </w:rPr>
        <w:t> vyvozování informací z</w:t>
      </w:r>
      <w:r>
        <w:rPr>
          <w:rFonts w:ascii="Calibri" w:hAnsi="Calibri" w:cs="Calibri"/>
          <w:sz w:val="56"/>
          <w:szCs w:val="56"/>
        </w:rPr>
        <w:t> text</w:t>
      </w:r>
      <w:r w:rsidR="00630A21">
        <w:rPr>
          <w:rFonts w:ascii="Calibri" w:hAnsi="Calibri" w:cs="Calibri"/>
          <w:sz w:val="56"/>
          <w:szCs w:val="56"/>
        </w:rPr>
        <w:t>u</w:t>
      </w:r>
      <w:r>
        <w:rPr>
          <w:rFonts w:ascii="Calibri" w:hAnsi="Calibri" w:cs="Calibri"/>
          <w:sz w:val="56"/>
          <w:szCs w:val="56"/>
        </w:rPr>
        <w:t xml:space="preserve"> v hodinách </w:t>
      </w:r>
      <w:r w:rsidR="00630A21">
        <w:rPr>
          <w:rFonts w:ascii="Calibri" w:hAnsi="Calibri" w:cs="Calibri"/>
          <w:sz w:val="56"/>
          <w:szCs w:val="56"/>
        </w:rPr>
        <w:t xml:space="preserve">dějepisu </w:t>
      </w:r>
      <w:r>
        <w:rPr>
          <w:rFonts w:ascii="Calibri" w:hAnsi="Calibri" w:cs="Calibri"/>
          <w:sz w:val="56"/>
          <w:szCs w:val="56"/>
        </w:rPr>
        <w:t xml:space="preserve">v </w:t>
      </w:r>
      <w:r w:rsidR="00CE79D6">
        <w:rPr>
          <w:rFonts w:ascii="Calibri" w:hAnsi="Calibri" w:cs="Calibri"/>
          <w:sz w:val="56"/>
          <w:szCs w:val="56"/>
        </w:rPr>
        <w:t>7</w:t>
      </w:r>
      <w:r>
        <w:rPr>
          <w:rFonts w:ascii="Calibri" w:hAnsi="Calibri" w:cs="Calibri"/>
          <w:sz w:val="56"/>
          <w:szCs w:val="56"/>
        </w:rPr>
        <w:t>. ročníku.</w:t>
      </w:r>
    </w:p>
    <w:p w:rsidR="00630A21" w:rsidRDefault="00630A21" w:rsidP="00215FB9">
      <w:pPr>
        <w:rPr>
          <w:rFonts w:ascii="Calibri" w:hAnsi="Calibri" w:cs="Calibri"/>
          <w:sz w:val="56"/>
          <w:szCs w:val="56"/>
        </w:rPr>
      </w:pPr>
    </w:p>
    <w:p w:rsidR="00630A21" w:rsidRDefault="00630A21" w:rsidP="00215FB9">
      <w:pPr>
        <w:rPr>
          <w:sz w:val="32"/>
          <w:szCs w:val="32"/>
        </w:rPr>
      </w:pPr>
    </w:p>
    <w:p w:rsidR="001C0493" w:rsidRDefault="001C0493" w:rsidP="001C0493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7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26C" w:rsidRDefault="007D126C" w:rsidP="00215FB9">
      <w:pPr>
        <w:rPr>
          <w:sz w:val="32"/>
          <w:szCs w:val="32"/>
        </w:rPr>
      </w:pPr>
      <w:r w:rsidRPr="007D126C">
        <w:rPr>
          <w:b/>
          <w:sz w:val="32"/>
          <w:szCs w:val="32"/>
        </w:rPr>
        <w:lastRenderedPageBreak/>
        <w:t>Karel IV.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(1316 – 1378), český král a římskoněmecký císař, syn Jana Luc</w:t>
      </w:r>
      <w:r w:rsidR="00507E97">
        <w:rPr>
          <w:sz w:val="32"/>
          <w:szCs w:val="32"/>
        </w:rPr>
        <w:t>emburského a Elišky Přemyslovny.</w:t>
      </w:r>
      <w:r>
        <w:rPr>
          <w:sz w:val="32"/>
          <w:szCs w:val="32"/>
        </w:rPr>
        <w:t xml:space="preserve"> Byl pokřtěn jménem Václav, ale ve Francii, kde byl vychován, přijal jméno Karel. Do Čech se vrátil jako markrabě moravský, po smrti otce se roku 1346 stal českým králem.</w:t>
      </w:r>
    </w:p>
    <w:p w:rsidR="007D126C" w:rsidRDefault="007D126C" w:rsidP="00215FB9">
      <w:pPr>
        <w:rPr>
          <w:sz w:val="32"/>
          <w:szCs w:val="32"/>
        </w:rPr>
      </w:pPr>
      <w:r>
        <w:rPr>
          <w:sz w:val="32"/>
          <w:szCs w:val="32"/>
        </w:rPr>
        <w:t xml:space="preserve">Byl mimořádně vzdělaným panovníkem, uměl číst a psát, ovládal pět jazyků, podporoval literaturu a umění (sám napsal několik spisů, mj. autobiografii Vita Caroli), byl hluboce duchovně založený. Posiloval význam Českého království (zavedl označení soustátí České koruny) a Prahy – 1344 zřídil pražské arcibiskupství (první arcibiskup Arnošt z Pardubic), 1348 založil univerzitu a Nové Město pražské, zahájil výstavbu katedrály sv. Víta, </w:t>
      </w:r>
      <w:r w:rsidR="00B814C2">
        <w:rPr>
          <w:sz w:val="32"/>
          <w:szCs w:val="32"/>
        </w:rPr>
        <w:t>přestavbu královského paláce na Hradě i Vyšehradě (stavitelé Matyáš z </w:t>
      </w:r>
      <w:proofErr w:type="spellStart"/>
      <w:r w:rsidR="00B814C2">
        <w:rPr>
          <w:sz w:val="32"/>
          <w:szCs w:val="32"/>
        </w:rPr>
        <w:t>Arrasu</w:t>
      </w:r>
      <w:proofErr w:type="spellEnd"/>
      <w:r w:rsidR="00B814C2">
        <w:rPr>
          <w:sz w:val="32"/>
          <w:szCs w:val="32"/>
        </w:rPr>
        <w:t xml:space="preserve"> a Petr Parléř), vybudoval kamenný most (1357). Sestavil nový korunovační řád a nechal zhotovit Svatováclavskou korunu. 1348 byl položen i základní kámen hradu Karlštejn, v němž byly uloženy říšské korunovační klenoty a vzácná rozsáhlá kolekce svatých ostatků. </w:t>
      </w:r>
    </w:p>
    <w:p w:rsidR="00B814C2" w:rsidRDefault="00B814C2" w:rsidP="00215FB9">
      <w:pPr>
        <w:rPr>
          <w:sz w:val="32"/>
          <w:szCs w:val="32"/>
        </w:rPr>
      </w:pPr>
      <w:r>
        <w:rPr>
          <w:sz w:val="32"/>
          <w:szCs w:val="32"/>
        </w:rPr>
        <w:t>Karel IV. byl</w:t>
      </w:r>
      <w:r w:rsidR="00507E97">
        <w:rPr>
          <w:sz w:val="32"/>
          <w:szCs w:val="32"/>
        </w:rPr>
        <w:t xml:space="preserve"> čtyřikrát</w:t>
      </w:r>
      <w:r>
        <w:rPr>
          <w:sz w:val="32"/>
          <w:szCs w:val="32"/>
        </w:rPr>
        <w:t xml:space="preserve"> ženatý (manželky Blanka z </w:t>
      </w:r>
      <w:proofErr w:type="spellStart"/>
      <w:r>
        <w:rPr>
          <w:sz w:val="32"/>
          <w:szCs w:val="32"/>
        </w:rPr>
        <w:t>Valois</w:t>
      </w:r>
      <w:proofErr w:type="spellEnd"/>
      <w:r>
        <w:rPr>
          <w:sz w:val="32"/>
          <w:szCs w:val="32"/>
        </w:rPr>
        <w:t>, Anna Falcká, Anna Svídnická a Alžběta Pomořanská),</w:t>
      </w:r>
      <w:r w:rsidR="00507E97">
        <w:rPr>
          <w:sz w:val="32"/>
          <w:szCs w:val="32"/>
        </w:rPr>
        <w:t xml:space="preserve"> </w:t>
      </w:r>
      <w:r>
        <w:rPr>
          <w:sz w:val="32"/>
          <w:szCs w:val="32"/>
        </w:rPr>
        <w:t>měl 12 dětí a dokázal výhodně využívat jejich sňatků. Historicky nejznámější jsou synové Václav IV. a Zikmund Lucemburský a dcera Anna Lucemburská, která se stala anglickou královnou.</w:t>
      </w:r>
    </w:p>
    <w:p w:rsidR="00B814C2" w:rsidRPr="007D126C" w:rsidRDefault="00B814C2" w:rsidP="00215FB9">
      <w:pPr>
        <w:rPr>
          <w:sz w:val="32"/>
          <w:szCs w:val="32"/>
        </w:rPr>
      </w:pPr>
      <w:r>
        <w:rPr>
          <w:sz w:val="32"/>
          <w:szCs w:val="32"/>
        </w:rPr>
        <w:t>Karel IV. je považován za jednoho z nejvýznamnějších středověkých evropských panovníků. Už v pohřební řeči byl poprvé nazván Otcem vlasti.</w:t>
      </w:r>
    </w:p>
    <w:p w:rsidR="008F373E" w:rsidRPr="008F373E" w:rsidRDefault="008F373E" w:rsidP="008F373E">
      <w:pPr>
        <w:ind w:left="360"/>
        <w:rPr>
          <w:sz w:val="32"/>
          <w:szCs w:val="32"/>
        </w:rPr>
      </w:pPr>
    </w:p>
    <w:p w:rsidR="00215FB9" w:rsidRDefault="00507E97" w:rsidP="00507E9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Jak dlouho v Čechách vládl?</w:t>
      </w:r>
    </w:p>
    <w:p w:rsidR="00507E97" w:rsidRDefault="00507E97" w:rsidP="00507E9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Čím se lišil od ostatních panovníků?</w:t>
      </w:r>
    </w:p>
    <w:p w:rsidR="00507E97" w:rsidRDefault="00507E97" w:rsidP="00507E9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Jakým jazykem psal své spisy a proč?</w:t>
      </w:r>
    </w:p>
    <w:p w:rsidR="00507E97" w:rsidRDefault="00507E97" w:rsidP="00507E9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Jak založení univerzity pozvedlo Prahu?</w:t>
      </w:r>
    </w:p>
    <w:p w:rsidR="00507E97" w:rsidRDefault="00507E97" w:rsidP="00507E9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Čemu říkáme sňatková politika?</w:t>
      </w:r>
    </w:p>
    <w:p w:rsidR="00507E97" w:rsidRDefault="00507E97" w:rsidP="00507E9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Co byly svaté ostatky?</w:t>
      </w:r>
    </w:p>
    <w:p w:rsidR="00507E97" w:rsidRDefault="00507E97" w:rsidP="00507E9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Proč novou korunu nazval Svatováclavská?</w:t>
      </w:r>
    </w:p>
    <w:p w:rsidR="00507E97" w:rsidRDefault="00507E97" w:rsidP="00507E9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V jakém slohu vznikaly stavby za jeho vlády?</w:t>
      </w:r>
    </w:p>
    <w:p w:rsidR="00507E97" w:rsidRDefault="00507E97" w:rsidP="00507E9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Proč se mu říkalo Otec vlasti?</w:t>
      </w:r>
    </w:p>
    <w:p w:rsidR="00507E97" w:rsidRDefault="00507E97" w:rsidP="00507E9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Vyjmenuj několik památek z jeho doby.</w:t>
      </w:r>
    </w:p>
    <w:p w:rsidR="00507E97" w:rsidRDefault="00507E97" w:rsidP="00507E9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Kde stojí socha Karla IV.?</w:t>
      </w:r>
    </w:p>
    <w:p w:rsidR="00507E97" w:rsidRPr="00507E97" w:rsidRDefault="00507E97" w:rsidP="00507E9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Co víš o Karlštejně?</w:t>
      </w:r>
    </w:p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910A7"/>
    <w:multiLevelType w:val="hybridMultilevel"/>
    <w:tmpl w:val="AD9CB2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26BF7"/>
    <w:multiLevelType w:val="hybridMultilevel"/>
    <w:tmpl w:val="0BF40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5340F0"/>
    <w:multiLevelType w:val="hybridMultilevel"/>
    <w:tmpl w:val="8F8A0F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1C0493"/>
    <w:rsid w:val="00215FB9"/>
    <w:rsid w:val="00305DEB"/>
    <w:rsid w:val="004962EA"/>
    <w:rsid w:val="004D7EBC"/>
    <w:rsid w:val="00507E97"/>
    <w:rsid w:val="00517B2E"/>
    <w:rsid w:val="00585489"/>
    <w:rsid w:val="00630A21"/>
    <w:rsid w:val="007D126C"/>
    <w:rsid w:val="008F373E"/>
    <w:rsid w:val="009D76D2"/>
    <w:rsid w:val="00B22E34"/>
    <w:rsid w:val="00B814C2"/>
    <w:rsid w:val="00C53A40"/>
    <w:rsid w:val="00CD72F4"/>
    <w:rsid w:val="00CE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7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308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2012-03-03T14:49:00Z</dcterms:created>
  <dcterms:modified xsi:type="dcterms:W3CDTF">2012-03-15T07:41:00Z</dcterms:modified>
</cp:coreProperties>
</file>