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Default Extension="png" ContentType="image/png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56C6" w:rsidRPr="0084755D" w:rsidRDefault="004056C6" w:rsidP="004056C6">
      <w:pPr>
        <w:jc w:val="center"/>
        <w:rPr>
          <w:rFonts w:ascii="Calibri" w:eastAsia="Calibri" w:hAnsi="Calibri" w:cs="Times New Roman"/>
          <w:b/>
          <w:sz w:val="48"/>
          <w:szCs w:val="48"/>
        </w:rPr>
      </w:pPr>
      <w:r>
        <w:rPr>
          <w:noProof/>
          <w:lang w:eastAsia="cs-CZ"/>
        </w:rPr>
        <w:drawing>
          <wp:inline distT="0" distB="0" distL="0" distR="0">
            <wp:extent cx="7643495" cy="1832610"/>
            <wp:effectExtent l="76200" t="57150" r="71755" b="53340"/>
            <wp:docPr id="16" name="Diagram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" r:lo="rId5" r:qs="rId6" r:cs="rId7"/>
              </a:graphicData>
            </a:graphic>
          </wp:inline>
        </w:drawing>
      </w:r>
    </w:p>
    <w:p w:rsidR="004056C6" w:rsidRDefault="004056C6" w:rsidP="004056C6">
      <w:r w:rsidRPr="009E4474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2148205</wp:posOffset>
            </wp:positionH>
            <wp:positionV relativeFrom="paragraph">
              <wp:posOffset>1010285</wp:posOffset>
            </wp:positionV>
            <wp:extent cx="5407025" cy="1045210"/>
            <wp:effectExtent l="0" t="0" r="3175" b="2540"/>
            <wp:wrapNone/>
            <wp:docPr id="17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056C6" w:rsidRDefault="004056C6" w:rsidP="004056C6"/>
    <w:p w:rsidR="004056C6" w:rsidRDefault="004056C6" w:rsidP="004056C6"/>
    <w:p w:rsidR="004056C6" w:rsidRDefault="004056C6" w:rsidP="004056C6"/>
    <w:p w:rsidR="004056C6" w:rsidRDefault="004056C6" w:rsidP="004056C6"/>
    <w:p w:rsidR="004056C6" w:rsidRDefault="004056C6" w:rsidP="004056C6">
      <w:bookmarkStart w:id="0" w:name="_GoBack"/>
      <w:bookmarkEnd w:id="0"/>
    </w:p>
    <w:p w:rsidR="004056C6" w:rsidRDefault="004056C6" w:rsidP="004056C6"/>
    <w:p w:rsidR="004056C6" w:rsidRDefault="004056C6" w:rsidP="004056C6"/>
    <w:p w:rsidR="004056C6" w:rsidRDefault="004056C6" w:rsidP="004056C6"/>
    <w:p w:rsidR="004056C6" w:rsidRDefault="004056C6" w:rsidP="004056C6"/>
    <w:p w:rsidR="004056C6" w:rsidRPr="002B5147" w:rsidRDefault="004056C6" w:rsidP="004056C6">
      <w:pPr>
        <w:jc w:val="center"/>
        <w:rPr>
          <w:b/>
          <w:sz w:val="48"/>
          <w:szCs w:val="48"/>
        </w:rPr>
      </w:pPr>
      <w:r w:rsidRPr="002B5147">
        <w:rPr>
          <w:b/>
          <w:sz w:val="48"/>
          <w:szCs w:val="48"/>
        </w:rPr>
        <w:t>ANOTACE</w:t>
      </w:r>
    </w:p>
    <w:p w:rsidR="004056C6" w:rsidRDefault="004056C6" w:rsidP="004056C6"/>
    <w:p w:rsidR="004056C6" w:rsidRDefault="004056C6" w:rsidP="004056C6">
      <w:pPr>
        <w:rPr>
          <w:sz w:val="40"/>
          <w:szCs w:val="40"/>
        </w:rPr>
      </w:pPr>
      <w:r w:rsidRPr="000859EA">
        <w:rPr>
          <w:sz w:val="40"/>
          <w:szCs w:val="40"/>
        </w:rPr>
        <w:t>Materiál slouží k podpoře a pro</w:t>
      </w:r>
      <w:r>
        <w:rPr>
          <w:sz w:val="40"/>
          <w:szCs w:val="40"/>
        </w:rPr>
        <w:t>cvičování čtenářské gramotnosti v návaznosti na učební oblast Člověk a jeho svět.</w:t>
      </w:r>
      <w:r w:rsidRPr="000859EA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Materiál propojuje nejenom čtenářskou gramotnost, ale také gramotnost informační, kdy žáci vyhledávají a zapisují údaje dle instruktáže v úkolech.  </w:t>
      </w:r>
    </w:p>
    <w:p w:rsidR="004056C6" w:rsidRDefault="004056C6" w:rsidP="004056C6">
      <w:pPr>
        <w:rPr>
          <w:iCs/>
          <w:sz w:val="40"/>
          <w:szCs w:val="40"/>
        </w:rPr>
      </w:pPr>
      <w:r w:rsidRPr="000859EA">
        <w:rPr>
          <w:iCs/>
          <w:sz w:val="40"/>
          <w:szCs w:val="40"/>
        </w:rPr>
        <w:t xml:space="preserve">Tento </w:t>
      </w:r>
      <w:r>
        <w:rPr>
          <w:iCs/>
          <w:sz w:val="40"/>
          <w:szCs w:val="40"/>
        </w:rPr>
        <w:t>materiál je</w:t>
      </w:r>
      <w:r w:rsidRPr="000859EA">
        <w:rPr>
          <w:iCs/>
          <w:sz w:val="40"/>
          <w:szCs w:val="40"/>
        </w:rPr>
        <w:t xml:space="preserve"> možné použít k práci promítnutím na interaktivní tabuli</w:t>
      </w:r>
      <w:r w:rsidR="005E27DA">
        <w:rPr>
          <w:iCs/>
          <w:sz w:val="40"/>
          <w:szCs w:val="40"/>
        </w:rPr>
        <w:t xml:space="preserve">, lze </w:t>
      </w:r>
      <w:r>
        <w:rPr>
          <w:iCs/>
          <w:sz w:val="40"/>
          <w:szCs w:val="40"/>
        </w:rPr>
        <w:t>ho také vytisknout a používa</w:t>
      </w:r>
      <w:r w:rsidR="00AD04A9">
        <w:rPr>
          <w:iCs/>
          <w:sz w:val="40"/>
          <w:szCs w:val="40"/>
        </w:rPr>
        <w:t xml:space="preserve">t </w:t>
      </w:r>
      <w:r>
        <w:rPr>
          <w:iCs/>
          <w:sz w:val="40"/>
          <w:szCs w:val="40"/>
        </w:rPr>
        <w:t>v tištěné podobě.</w:t>
      </w:r>
      <w:r w:rsidRPr="000859EA">
        <w:rPr>
          <w:iCs/>
          <w:sz w:val="40"/>
          <w:szCs w:val="40"/>
        </w:rPr>
        <w:t xml:space="preserve"> </w:t>
      </w:r>
    </w:p>
    <w:p w:rsidR="004056C6" w:rsidRDefault="004056C6" w:rsidP="004056C6">
      <w:pPr>
        <w:rPr>
          <w:iCs/>
          <w:sz w:val="40"/>
          <w:szCs w:val="40"/>
        </w:rPr>
      </w:pPr>
    </w:p>
    <w:p w:rsidR="00926429" w:rsidRDefault="00926429"/>
    <w:p w:rsidR="004056C6" w:rsidRDefault="004056C6"/>
    <w:p w:rsidR="004056C6" w:rsidRDefault="004056C6"/>
    <w:p w:rsidR="004056C6" w:rsidRDefault="004056C6"/>
    <w:p w:rsidR="004056C6" w:rsidRDefault="004056C6">
      <w:pPr>
        <w:sectPr w:rsidR="004056C6" w:rsidSect="004056C6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:rsidR="004056C6" w:rsidRDefault="004056C6" w:rsidP="004056C6">
      <w:pPr>
        <w:pStyle w:val="Odstavecseseznamem"/>
        <w:ind w:left="1080"/>
        <w:rPr>
          <w:b/>
          <w:sz w:val="32"/>
          <w:szCs w:val="32"/>
        </w:rPr>
      </w:pPr>
      <w:r w:rsidRPr="003F7218">
        <w:rPr>
          <w:b/>
          <w:sz w:val="32"/>
          <w:szCs w:val="32"/>
        </w:rPr>
        <w:lastRenderedPageBreak/>
        <w:t>POČASÍ</w:t>
      </w:r>
      <w:r>
        <w:rPr>
          <w:b/>
          <w:sz w:val="32"/>
          <w:szCs w:val="32"/>
        </w:rPr>
        <w:t xml:space="preserve"> – PRACOVNÍ LIST</w:t>
      </w:r>
    </w:p>
    <w:p w:rsidR="004056C6" w:rsidRDefault="004056C6" w:rsidP="004056C6">
      <w:pPr>
        <w:pStyle w:val="Odstavecseseznamem"/>
        <w:ind w:left="1080"/>
        <w:jc w:val="both"/>
        <w:rPr>
          <w:b/>
          <w:sz w:val="24"/>
          <w:szCs w:val="24"/>
        </w:rPr>
      </w:pPr>
    </w:p>
    <w:p w:rsidR="004056C6" w:rsidRDefault="004056C6" w:rsidP="004056C6">
      <w:pPr>
        <w:pStyle w:val="Odstavecseseznamem"/>
        <w:ind w:left="1080"/>
        <w:jc w:val="both"/>
        <w:rPr>
          <w:sz w:val="24"/>
          <w:szCs w:val="24"/>
        </w:rPr>
      </w:pPr>
      <w:r w:rsidRPr="003F7218">
        <w:rPr>
          <w:sz w:val="24"/>
          <w:szCs w:val="24"/>
        </w:rPr>
        <w:t xml:space="preserve">Lidé se již odpradávna pokoušeli </w:t>
      </w:r>
      <w:r>
        <w:rPr>
          <w:sz w:val="24"/>
          <w:szCs w:val="24"/>
        </w:rPr>
        <w:t>objevit nějaké zákonitosti, podle kterých by dokázali předpovědět počasí. Nepoužívali k tomu žádné přístroje, jen se pozorně dívali kolem sebe a svá zjištění si předávali z generace na generaci.  Díky tomu vzniklo více či méně spolehlivých pranostik, ale všechny svědčí o tom, jak dříve uměl člověk pozorovat přírodu.  Dnes třeba můžeme pozorovat, že létají-li vlaštovky blízko nad zemí, bude pravděpodobně pršet.  Také před bouřkou v přírodě všechno ztichne a komáři bodají jako o život.</w:t>
      </w:r>
    </w:p>
    <w:p w:rsidR="004056C6" w:rsidRDefault="004056C6" w:rsidP="004056C6">
      <w:pPr>
        <w:pStyle w:val="Odstavecseseznamem"/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Dnes se předpovědi počasí věnuje vědní obor, kterému se říká meteorologie. Lidé, předpovídající počasí jsou meteorologové. Jsou to vědci, kteří tuto vědu studovali. A co je to ta meteorologie? Slovo pocházející z řečtiny znamená vědu o dějích mezi oblohou a zemí. Je to věda. Která zkoumá a vysvětluje fyzikální jevy probíhající v ovzduší. Zkoumá například tlak vzduchu, jeho teplotu, vlhkost, vítr, trvání slunečního svitu, sněhovou pokrývku a mnoho dalšího. </w:t>
      </w:r>
      <w:r w:rsidRPr="00BB4D3B">
        <w:rPr>
          <w:sz w:val="24"/>
          <w:szCs w:val="24"/>
        </w:rPr>
        <w:t xml:space="preserve">K předpovědi počasí se využívají i meteorologické družice. Jsou to umělá kosmická tělesa, která slouží k získávání dat o stavu atmosféry Země, </w:t>
      </w:r>
      <w:r w:rsidRPr="00BB4D3B">
        <w:rPr>
          <w:sz w:val="24"/>
          <w:szCs w:val="24"/>
        </w:rPr>
        <w:br/>
        <w:t>ke sběru a přenosu dat málo dostupných míst.</w:t>
      </w:r>
      <w:r>
        <w:rPr>
          <w:sz w:val="24"/>
          <w:szCs w:val="24"/>
        </w:rPr>
        <w:t xml:space="preserve"> </w:t>
      </w:r>
    </w:p>
    <w:p w:rsidR="004056C6" w:rsidRDefault="004056C6" w:rsidP="004056C6">
      <w:pPr>
        <w:pStyle w:val="Odstavecseseznamem"/>
        <w:ind w:left="1080"/>
        <w:jc w:val="both"/>
        <w:rPr>
          <w:sz w:val="24"/>
          <w:szCs w:val="24"/>
        </w:rPr>
      </w:pPr>
    </w:p>
    <w:p w:rsidR="004056C6" w:rsidRDefault="004056C6" w:rsidP="004056C6">
      <w:pPr>
        <w:pStyle w:val="Odstavecseseznamem"/>
        <w:ind w:left="1080"/>
        <w:jc w:val="both"/>
        <w:rPr>
          <w:sz w:val="24"/>
          <w:szCs w:val="24"/>
        </w:rPr>
      </w:pPr>
    </w:p>
    <w:p w:rsidR="004056C6" w:rsidRPr="004056C6" w:rsidRDefault="004056C6" w:rsidP="004056C6">
      <w:pPr>
        <w:pStyle w:val="Odstavecseseznamem"/>
        <w:ind w:left="1080"/>
        <w:jc w:val="both"/>
        <w:rPr>
          <w:b/>
          <w:sz w:val="24"/>
          <w:szCs w:val="24"/>
        </w:rPr>
      </w:pPr>
      <w:r w:rsidRPr="004056C6">
        <w:rPr>
          <w:b/>
          <w:sz w:val="24"/>
          <w:szCs w:val="24"/>
        </w:rPr>
        <w:t>Pracuj podle zadání:</w:t>
      </w:r>
    </w:p>
    <w:p w:rsidR="004056C6" w:rsidRDefault="004056C6" w:rsidP="004056C6">
      <w:pPr>
        <w:pStyle w:val="Odstavecseseznamem"/>
        <w:ind w:left="1080"/>
        <w:jc w:val="both"/>
        <w:rPr>
          <w:sz w:val="24"/>
          <w:szCs w:val="24"/>
        </w:rPr>
      </w:pPr>
    </w:p>
    <w:p w:rsidR="004056C6" w:rsidRDefault="004056C6" w:rsidP="004056C6">
      <w:pPr>
        <w:pStyle w:val="Odstavecseseznamem"/>
        <w:ind w:left="1080"/>
        <w:jc w:val="both"/>
        <w:rPr>
          <w:sz w:val="24"/>
          <w:szCs w:val="24"/>
        </w:rPr>
      </w:pPr>
      <w:r w:rsidRPr="000853FE">
        <w:rPr>
          <w:b/>
          <w:sz w:val="24"/>
          <w:szCs w:val="24"/>
        </w:rPr>
        <w:t>1)</w:t>
      </w:r>
      <w:r>
        <w:rPr>
          <w:sz w:val="24"/>
          <w:szCs w:val="24"/>
        </w:rPr>
        <w:t xml:space="preserve"> Vyhledej a zapiš alespoň jednu lidovou pranostiku, která se váže k počasí.</w:t>
      </w:r>
    </w:p>
    <w:p w:rsidR="004056C6" w:rsidRDefault="004056C6" w:rsidP="004056C6">
      <w:pPr>
        <w:pStyle w:val="Odstavecseseznamem"/>
        <w:ind w:left="1080"/>
        <w:jc w:val="both"/>
        <w:rPr>
          <w:sz w:val="24"/>
          <w:szCs w:val="24"/>
        </w:rPr>
      </w:pPr>
    </w:p>
    <w:p w:rsidR="004056C6" w:rsidRDefault="004056C6" w:rsidP="004056C6">
      <w:pPr>
        <w:pStyle w:val="Odstavecseseznamem"/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4056C6" w:rsidRDefault="004056C6" w:rsidP="004056C6">
      <w:pPr>
        <w:pStyle w:val="Odstavecseseznamem"/>
        <w:ind w:left="1080"/>
        <w:jc w:val="both"/>
        <w:rPr>
          <w:sz w:val="24"/>
          <w:szCs w:val="24"/>
        </w:rPr>
      </w:pPr>
    </w:p>
    <w:p w:rsidR="004056C6" w:rsidRDefault="004056C6" w:rsidP="004056C6">
      <w:pPr>
        <w:pStyle w:val="Odstavecseseznamem"/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4056C6" w:rsidRDefault="004056C6" w:rsidP="004056C6">
      <w:pPr>
        <w:pStyle w:val="Odstavecseseznamem"/>
        <w:ind w:left="1080"/>
        <w:jc w:val="both"/>
        <w:rPr>
          <w:sz w:val="24"/>
          <w:szCs w:val="24"/>
        </w:rPr>
      </w:pPr>
    </w:p>
    <w:p w:rsidR="004056C6" w:rsidRDefault="004056C6" w:rsidP="004056C6">
      <w:pPr>
        <w:pStyle w:val="Odstavecseseznamem"/>
        <w:ind w:left="1080"/>
        <w:rPr>
          <w:sz w:val="24"/>
          <w:szCs w:val="24"/>
        </w:rPr>
      </w:pPr>
      <w:r w:rsidRPr="000853FE">
        <w:rPr>
          <w:b/>
          <w:sz w:val="24"/>
          <w:szCs w:val="24"/>
        </w:rPr>
        <w:t>2)</w:t>
      </w:r>
      <w:r>
        <w:rPr>
          <w:sz w:val="24"/>
          <w:szCs w:val="24"/>
        </w:rPr>
        <w:t xml:space="preserve"> </w:t>
      </w:r>
      <w:r w:rsidRPr="00BB4D3B">
        <w:rPr>
          <w:sz w:val="24"/>
          <w:szCs w:val="24"/>
        </w:rPr>
        <w:t>Pro zjednodušenou předpověď počasí</w:t>
      </w:r>
      <w:r>
        <w:rPr>
          <w:sz w:val="24"/>
          <w:szCs w:val="24"/>
        </w:rPr>
        <w:t xml:space="preserve"> </w:t>
      </w:r>
      <w:r w:rsidRPr="00BB4D3B">
        <w:rPr>
          <w:sz w:val="24"/>
          <w:szCs w:val="24"/>
        </w:rPr>
        <w:t xml:space="preserve">se používá několik symbolů. Znáš je? Víš, co </w:t>
      </w:r>
      <w:proofErr w:type="gramStart"/>
      <w:r w:rsidRPr="00BB4D3B">
        <w:rPr>
          <w:sz w:val="24"/>
          <w:szCs w:val="24"/>
        </w:rPr>
        <w:t xml:space="preserve">který </w:t>
      </w:r>
      <w:r w:rsidR="00F74B19">
        <w:rPr>
          <w:sz w:val="24"/>
          <w:szCs w:val="24"/>
        </w:rPr>
        <w:t xml:space="preserve">                 z nich</w:t>
      </w:r>
      <w:proofErr w:type="gramEnd"/>
      <w:r w:rsidRPr="00BB4D3B">
        <w:rPr>
          <w:sz w:val="24"/>
          <w:szCs w:val="24"/>
        </w:rPr>
        <w:t xml:space="preserve"> znamená?</w:t>
      </w:r>
    </w:p>
    <w:p w:rsidR="004056C6" w:rsidRDefault="004056C6" w:rsidP="004056C6">
      <w:pPr>
        <w:pStyle w:val="Odstavecseseznamem"/>
        <w:ind w:left="108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-80645</wp:posOffset>
            </wp:positionH>
            <wp:positionV relativeFrom="paragraph">
              <wp:posOffset>299085</wp:posOffset>
            </wp:positionV>
            <wp:extent cx="781050" cy="790575"/>
            <wp:effectExtent l="0" t="0" r="0" b="0"/>
            <wp:wrapTight wrapText="bothSides">
              <wp:wrapPolygon edited="0">
                <wp:start x="9483" y="520"/>
                <wp:lineTo x="2107" y="2082"/>
                <wp:lineTo x="1580" y="5725"/>
                <wp:lineTo x="5268" y="8848"/>
                <wp:lineTo x="527" y="9369"/>
                <wp:lineTo x="527" y="11451"/>
                <wp:lineTo x="3161" y="17176"/>
                <wp:lineTo x="3161" y="18217"/>
                <wp:lineTo x="6849" y="19258"/>
                <wp:lineTo x="9483" y="19258"/>
                <wp:lineTo x="12644" y="19258"/>
                <wp:lineTo x="15278" y="19258"/>
                <wp:lineTo x="17912" y="18217"/>
                <wp:lineTo x="17385" y="17176"/>
                <wp:lineTo x="21073" y="11971"/>
                <wp:lineTo x="21073" y="8848"/>
                <wp:lineTo x="16332" y="8848"/>
                <wp:lineTo x="20546" y="7287"/>
                <wp:lineTo x="19493" y="2602"/>
                <wp:lineTo x="12117" y="520"/>
                <wp:lineTo x="9483" y="520"/>
              </wp:wrapPolygon>
            </wp:wrapTight>
            <wp:docPr id="10" name="obrázek 1" descr="C:\Documents and Settings\Radek.DOMA-DC9FB07BA2\Plocha\obrázky na DUM\sun0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57" name="obrázek 5" descr="C:\Documents and Settings\Radek.DOMA-DC9FB07BA2\Plocha\obrázky na DUM\sun01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056C6" w:rsidRDefault="004056C6" w:rsidP="004056C6">
      <w:pPr>
        <w:pStyle w:val="Odstavecseseznamem"/>
        <w:ind w:left="108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798830</wp:posOffset>
            </wp:positionH>
            <wp:positionV relativeFrom="paragraph">
              <wp:posOffset>85090</wp:posOffset>
            </wp:positionV>
            <wp:extent cx="742950" cy="790575"/>
            <wp:effectExtent l="19050" t="0" r="0" b="0"/>
            <wp:wrapTight wrapText="bothSides">
              <wp:wrapPolygon edited="0">
                <wp:start x="13846" y="1561"/>
                <wp:lineTo x="11631" y="1561"/>
                <wp:lineTo x="554" y="8848"/>
                <wp:lineTo x="-554" y="16655"/>
                <wp:lineTo x="1108" y="17176"/>
                <wp:lineTo x="4431" y="17176"/>
                <wp:lineTo x="13292" y="17176"/>
                <wp:lineTo x="21600" y="13533"/>
                <wp:lineTo x="21600" y="5205"/>
                <wp:lineTo x="20492" y="2602"/>
                <wp:lineTo x="17169" y="1561"/>
                <wp:lineTo x="13846" y="1561"/>
              </wp:wrapPolygon>
            </wp:wrapTight>
            <wp:docPr id="11" name="obrázek 2" descr="C:\Documents and Settings\Radek.DOMA-DC9FB07BA2\Plocha\obrázky na DUM\cloudy0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60" name="obrázek 1" descr="C:\Documents and Settings\Radek.DOMA-DC9FB07BA2\Plocha\obrázky na DUM\cloudy01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2484755</wp:posOffset>
            </wp:positionH>
            <wp:positionV relativeFrom="paragraph">
              <wp:posOffset>85090</wp:posOffset>
            </wp:positionV>
            <wp:extent cx="771525" cy="809625"/>
            <wp:effectExtent l="19050" t="0" r="9525" b="0"/>
            <wp:wrapTight wrapText="bothSides">
              <wp:wrapPolygon edited="0">
                <wp:start x="6400" y="5082"/>
                <wp:lineTo x="2133" y="7624"/>
                <wp:lineTo x="-533" y="10673"/>
                <wp:lineTo x="-533" y="13214"/>
                <wp:lineTo x="533" y="16264"/>
                <wp:lineTo x="1067" y="16264"/>
                <wp:lineTo x="4800" y="16264"/>
                <wp:lineTo x="14400" y="16264"/>
                <wp:lineTo x="21867" y="14739"/>
                <wp:lineTo x="21333" y="13214"/>
                <wp:lineTo x="21867" y="11181"/>
                <wp:lineTo x="21333" y="7624"/>
                <wp:lineTo x="16000" y="5082"/>
                <wp:lineTo x="6400" y="5082"/>
              </wp:wrapPolygon>
            </wp:wrapTight>
            <wp:docPr id="12" name="obrázek 3" descr="C:\Documents and Settings\Radek.DOMA-DC9FB07BA2\Plocha\obrázky na DUM\w_cloud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59" name="obrázek 6" descr="C:\Documents and Settings\Radek.DOMA-DC9FB07BA2\Plocha\obrázky na DUM\w_cloud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4332605</wp:posOffset>
            </wp:positionH>
            <wp:positionV relativeFrom="paragraph">
              <wp:posOffset>170815</wp:posOffset>
            </wp:positionV>
            <wp:extent cx="952500" cy="781050"/>
            <wp:effectExtent l="19050" t="0" r="0" b="0"/>
            <wp:wrapTight wrapText="bothSides">
              <wp:wrapPolygon edited="0">
                <wp:start x="5616" y="1054"/>
                <wp:lineTo x="2160" y="3161"/>
                <wp:lineTo x="-432" y="6849"/>
                <wp:lineTo x="-432" y="9483"/>
                <wp:lineTo x="1728" y="17912"/>
                <wp:lineTo x="1728" y="20020"/>
                <wp:lineTo x="4752" y="21073"/>
                <wp:lineTo x="9504" y="21073"/>
                <wp:lineTo x="12528" y="21073"/>
                <wp:lineTo x="12960" y="21073"/>
                <wp:lineTo x="13392" y="18439"/>
                <wp:lineTo x="15120" y="17912"/>
                <wp:lineTo x="19872" y="11590"/>
                <wp:lineTo x="19872" y="9483"/>
                <wp:lineTo x="21600" y="7376"/>
                <wp:lineTo x="21168" y="4215"/>
                <wp:lineTo x="15984" y="1054"/>
                <wp:lineTo x="5616" y="1054"/>
              </wp:wrapPolygon>
            </wp:wrapTight>
            <wp:docPr id="13" name="obrázek 4" descr="C:\Documents and Settings\Radek.DOMA-DC9FB07BA2\Plocha\obrázky na DUM\rain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58" name="obrázek 2" descr="C:\Documents and Settings\Radek.DOMA-DC9FB07BA2\Plocha\obrázky na DUM\rain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4"/>
          <w:szCs w:val="24"/>
        </w:rPr>
        <w:t xml:space="preserve">        </w:t>
      </w:r>
    </w:p>
    <w:p w:rsidR="004056C6" w:rsidRDefault="004056C6" w:rsidP="004056C6">
      <w:pPr>
        <w:pStyle w:val="Odstavecseseznamem"/>
        <w:ind w:left="1080"/>
        <w:rPr>
          <w:sz w:val="24"/>
          <w:szCs w:val="24"/>
        </w:rPr>
      </w:pPr>
    </w:p>
    <w:p w:rsidR="004056C6" w:rsidRDefault="004056C6" w:rsidP="004056C6">
      <w:pPr>
        <w:pStyle w:val="Odstavecseseznamem"/>
        <w:ind w:left="1080"/>
        <w:rPr>
          <w:sz w:val="24"/>
          <w:szCs w:val="24"/>
        </w:rPr>
      </w:pPr>
    </w:p>
    <w:p w:rsidR="004056C6" w:rsidRDefault="004056C6" w:rsidP="004056C6">
      <w:pPr>
        <w:pStyle w:val="Odstavecseseznamem"/>
        <w:ind w:left="1080"/>
        <w:rPr>
          <w:sz w:val="24"/>
          <w:szCs w:val="24"/>
        </w:rPr>
      </w:pPr>
    </w:p>
    <w:p w:rsidR="004056C6" w:rsidRDefault="004056C6" w:rsidP="004056C6">
      <w:pPr>
        <w:pStyle w:val="Odstavecseseznamem"/>
        <w:ind w:left="1080"/>
        <w:rPr>
          <w:sz w:val="24"/>
          <w:szCs w:val="24"/>
        </w:rPr>
      </w:pPr>
    </w:p>
    <w:p w:rsidR="004056C6" w:rsidRDefault="004056C6" w:rsidP="004056C6">
      <w:pPr>
        <w:pStyle w:val="Odstavecseseznamem"/>
        <w:ind w:left="108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1538605</wp:posOffset>
            </wp:positionH>
            <wp:positionV relativeFrom="paragraph">
              <wp:posOffset>958850</wp:posOffset>
            </wp:positionV>
            <wp:extent cx="742950" cy="647700"/>
            <wp:effectExtent l="19050" t="0" r="0" b="0"/>
            <wp:wrapTight wrapText="bothSides">
              <wp:wrapPolygon edited="0">
                <wp:start x="4985" y="1271"/>
                <wp:lineTo x="1108" y="3812"/>
                <wp:lineTo x="-554" y="15247"/>
                <wp:lineTo x="2769" y="20965"/>
                <wp:lineTo x="4985" y="20965"/>
                <wp:lineTo x="12738" y="20965"/>
                <wp:lineTo x="14954" y="20965"/>
                <wp:lineTo x="18831" y="14612"/>
                <wp:lineTo x="18277" y="11435"/>
                <wp:lineTo x="21600" y="7624"/>
                <wp:lineTo x="21600" y="5718"/>
                <wp:lineTo x="17169" y="1271"/>
                <wp:lineTo x="4985" y="1271"/>
              </wp:wrapPolygon>
            </wp:wrapTight>
            <wp:docPr id="15" name="obrázek 5" descr="C:\Documents and Settings\Radek.DOMA-DC9FB07BA2\Plocha\obrázky na DUM\storm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55" name="obrázek 4" descr="C:\Documents and Settings\Radek.DOMA-DC9FB07BA2\Plocha\obrázky na DUM\storm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4"/>
          <w:szCs w:val="24"/>
        </w:rPr>
        <w:t xml:space="preserve">        </w:t>
      </w:r>
    </w:p>
    <w:p w:rsidR="004056C6" w:rsidRDefault="004056C6" w:rsidP="004056C6">
      <w:pPr>
        <w:pStyle w:val="Odstavecseseznamem"/>
        <w:ind w:left="1080"/>
        <w:rPr>
          <w:sz w:val="24"/>
          <w:szCs w:val="24"/>
        </w:rPr>
      </w:pPr>
    </w:p>
    <w:p w:rsidR="004056C6" w:rsidRPr="003F7218" w:rsidRDefault="004056C6" w:rsidP="004056C6">
      <w:pPr>
        <w:pStyle w:val="Odstavecseseznamem"/>
        <w:ind w:left="1080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4148455</wp:posOffset>
            </wp:positionH>
            <wp:positionV relativeFrom="paragraph">
              <wp:posOffset>207010</wp:posOffset>
            </wp:positionV>
            <wp:extent cx="809625" cy="847725"/>
            <wp:effectExtent l="0" t="0" r="0" b="0"/>
            <wp:wrapTight wrapText="bothSides">
              <wp:wrapPolygon edited="0">
                <wp:start x="4574" y="4854"/>
                <wp:lineTo x="0" y="7766"/>
                <wp:lineTo x="0" y="12620"/>
                <wp:lineTo x="6607" y="12620"/>
                <wp:lineTo x="9148" y="18445"/>
                <wp:lineTo x="12198" y="18445"/>
                <wp:lineTo x="16772" y="18445"/>
                <wp:lineTo x="21346" y="15533"/>
                <wp:lineTo x="21346" y="11649"/>
                <wp:lineTo x="17788" y="7281"/>
                <wp:lineTo x="14739" y="4854"/>
                <wp:lineTo x="4574" y="4854"/>
              </wp:wrapPolygon>
            </wp:wrapTight>
            <wp:docPr id="1" name="obrázek 6" descr="C:\Documents and Settings\Radek.DOMA-DC9FB07BA2\Plocha\obrázky na DUM\snowstorm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56" name="obrázek 3" descr="C:\Documents and Settings\Radek.DOMA-DC9FB07BA2\Plocha\obrázky na DUM\snowstorm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056C6" w:rsidRDefault="004056C6" w:rsidP="004056C6">
      <w:pPr>
        <w:pStyle w:val="Odstavecseseznamem"/>
        <w:ind w:left="1080"/>
        <w:jc w:val="both"/>
        <w:rPr>
          <w:sz w:val="24"/>
          <w:szCs w:val="24"/>
        </w:rPr>
      </w:pPr>
    </w:p>
    <w:p w:rsidR="004056C6" w:rsidRPr="003F7218" w:rsidRDefault="004056C6" w:rsidP="004056C6">
      <w:pPr>
        <w:pStyle w:val="Odstavecseseznamem"/>
        <w:ind w:left="1080"/>
        <w:jc w:val="both"/>
        <w:rPr>
          <w:sz w:val="24"/>
          <w:szCs w:val="24"/>
        </w:rPr>
      </w:pPr>
    </w:p>
    <w:p w:rsidR="004056C6" w:rsidRDefault="004056C6" w:rsidP="004056C6">
      <w:pPr>
        <w:rPr>
          <w:sz w:val="24"/>
          <w:szCs w:val="24"/>
        </w:rPr>
      </w:pPr>
    </w:p>
    <w:p w:rsidR="004056C6" w:rsidRDefault="004056C6" w:rsidP="004056C6">
      <w:pPr>
        <w:rPr>
          <w:sz w:val="24"/>
          <w:szCs w:val="24"/>
        </w:rPr>
      </w:pPr>
      <w:proofErr w:type="gramStart"/>
      <w:r w:rsidRPr="000853FE">
        <w:rPr>
          <w:b/>
          <w:sz w:val="24"/>
          <w:szCs w:val="24"/>
        </w:rPr>
        <w:lastRenderedPageBreak/>
        <w:t xml:space="preserve">3) </w:t>
      </w:r>
      <w:r>
        <w:rPr>
          <w:b/>
          <w:sz w:val="24"/>
          <w:szCs w:val="24"/>
        </w:rPr>
        <w:t xml:space="preserve"> </w:t>
      </w:r>
      <w:r w:rsidRPr="000853FE">
        <w:rPr>
          <w:sz w:val="24"/>
          <w:szCs w:val="24"/>
        </w:rPr>
        <w:t>Jak</w:t>
      </w:r>
      <w:proofErr w:type="gramEnd"/>
      <w:r w:rsidRPr="000853FE">
        <w:rPr>
          <w:sz w:val="24"/>
          <w:szCs w:val="24"/>
        </w:rPr>
        <w:t xml:space="preserve"> se nazývá věda, která se zabývá zkoumáním fyzikálních jevů v ovzduší?</w:t>
      </w:r>
    </w:p>
    <w:p w:rsidR="004056C6" w:rsidRDefault="004056C6" w:rsidP="004056C6">
      <w:pPr>
        <w:rPr>
          <w:sz w:val="24"/>
          <w:szCs w:val="24"/>
        </w:rPr>
      </w:pPr>
      <w:r>
        <w:rPr>
          <w:sz w:val="24"/>
          <w:szCs w:val="24"/>
        </w:rPr>
        <w:t xml:space="preserve">    ………………………………………………………..</w:t>
      </w:r>
    </w:p>
    <w:p w:rsidR="004056C6" w:rsidRDefault="004056C6" w:rsidP="004056C6">
      <w:pPr>
        <w:rPr>
          <w:sz w:val="24"/>
          <w:szCs w:val="24"/>
        </w:rPr>
      </w:pPr>
    </w:p>
    <w:p w:rsidR="004056C6" w:rsidRDefault="004056C6" w:rsidP="004056C6">
      <w:pPr>
        <w:rPr>
          <w:sz w:val="24"/>
          <w:szCs w:val="24"/>
        </w:rPr>
      </w:pPr>
      <w:r w:rsidRPr="000853FE">
        <w:rPr>
          <w:b/>
          <w:sz w:val="24"/>
          <w:szCs w:val="24"/>
        </w:rPr>
        <w:t>4)</w:t>
      </w:r>
      <w:r>
        <w:rPr>
          <w:sz w:val="24"/>
          <w:szCs w:val="24"/>
        </w:rPr>
        <w:t xml:space="preserve"> Kde se ty můžeš setkat s prací </w:t>
      </w:r>
      <w:proofErr w:type="gramStart"/>
      <w:r>
        <w:rPr>
          <w:sz w:val="24"/>
          <w:szCs w:val="24"/>
        </w:rPr>
        <w:t>meteorologů?.................................................................................</w:t>
      </w:r>
      <w:proofErr w:type="gramEnd"/>
    </w:p>
    <w:p w:rsidR="004056C6" w:rsidRDefault="004056C6" w:rsidP="004056C6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</w:t>
      </w:r>
    </w:p>
    <w:p w:rsidR="004056C6" w:rsidRDefault="004056C6" w:rsidP="004056C6">
      <w:pPr>
        <w:rPr>
          <w:sz w:val="24"/>
          <w:szCs w:val="24"/>
        </w:rPr>
      </w:pPr>
      <w:r w:rsidRPr="000853FE">
        <w:rPr>
          <w:b/>
          <w:sz w:val="24"/>
          <w:szCs w:val="24"/>
        </w:rPr>
        <w:t>5)</w:t>
      </w:r>
      <w:r>
        <w:rPr>
          <w:sz w:val="24"/>
          <w:szCs w:val="24"/>
        </w:rPr>
        <w:t xml:space="preserve"> Je podle tebe práce meteorologů nám</w:t>
      </w:r>
      <w:r w:rsidR="00F74B19">
        <w:rPr>
          <w:sz w:val="24"/>
          <w:szCs w:val="24"/>
        </w:rPr>
        <w:t>,</w:t>
      </w:r>
      <w:r>
        <w:rPr>
          <w:sz w:val="24"/>
          <w:szCs w:val="24"/>
        </w:rPr>
        <w:t xml:space="preserve"> ostatním lidem</w:t>
      </w:r>
      <w:r w:rsidR="00F74B19">
        <w:rPr>
          <w:sz w:val="24"/>
          <w:szCs w:val="24"/>
        </w:rPr>
        <w:t>,</w:t>
      </w:r>
      <w:r>
        <w:rPr>
          <w:sz w:val="24"/>
          <w:szCs w:val="24"/>
        </w:rPr>
        <w:t xml:space="preserve"> prospěšná? Napiš</w:t>
      </w:r>
      <w:r w:rsidR="00F74B19">
        <w:rPr>
          <w:sz w:val="24"/>
          <w:szCs w:val="24"/>
        </w:rPr>
        <w:t>,</w:t>
      </w:r>
      <w:r>
        <w:rPr>
          <w:sz w:val="24"/>
          <w:szCs w:val="24"/>
        </w:rPr>
        <w:t xml:space="preserve"> jak konkrétně.</w:t>
      </w:r>
    </w:p>
    <w:p w:rsidR="004056C6" w:rsidRDefault="004056C6" w:rsidP="004056C6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</w:t>
      </w:r>
    </w:p>
    <w:p w:rsidR="004056C6" w:rsidRDefault="004056C6" w:rsidP="004056C6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</w:t>
      </w:r>
    </w:p>
    <w:p w:rsidR="004056C6" w:rsidRDefault="004056C6" w:rsidP="004056C6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</w:t>
      </w:r>
    </w:p>
    <w:p w:rsidR="004056C6" w:rsidRDefault="004056C6" w:rsidP="004056C6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</w:t>
      </w:r>
    </w:p>
    <w:p w:rsidR="004056C6" w:rsidRDefault="004056C6" w:rsidP="004056C6">
      <w:pPr>
        <w:rPr>
          <w:sz w:val="24"/>
          <w:szCs w:val="24"/>
        </w:rPr>
      </w:pPr>
      <w:r w:rsidRPr="000853FE">
        <w:rPr>
          <w:b/>
          <w:sz w:val="24"/>
          <w:szCs w:val="24"/>
        </w:rPr>
        <w:t>6)</w:t>
      </w:r>
      <w:r>
        <w:rPr>
          <w:sz w:val="24"/>
          <w:szCs w:val="24"/>
        </w:rPr>
        <w:t xml:space="preserve"> Pozoruj počasí, zapisuj a zakresluj do tabulky:</w:t>
      </w:r>
    </w:p>
    <w:tbl>
      <w:tblPr>
        <w:tblStyle w:val="Mkatabulky"/>
        <w:tblW w:w="0" w:type="auto"/>
        <w:tblInd w:w="983" w:type="dxa"/>
        <w:tblLook w:val="04A0"/>
      </w:tblPr>
      <w:tblGrid>
        <w:gridCol w:w="1461"/>
        <w:gridCol w:w="1461"/>
        <w:gridCol w:w="1462"/>
        <w:gridCol w:w="1462"/>
      </w:tblGrid>
      <w:tr w:rsidR="004056C6" w:rsidTr="00B44CD0">
        <w:tc>
          <w:tcPr>
            <w:tcW w:w="1461" w:type="dxa"/>
          </w:tcPr>
          <w:p w:rsidR="004056C6" w:rsidRDefault="004056C6" w:rsidP="00B44C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DATUM</w:t>
            </w:r>
          </w:p>
        </w:tc>
        <w:tc>
          <w:tcPr>
            <w:tcW w:w="1461" w:type="dxa"/>
          </w:tcPr>
          <w:p w:rsidR="004056C6" w:rsidRDefault="004056C6" w:rsidP="00B44C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HODINA</w:t>
            </w:r>
          </w:p>
        </w:tc>
        <w:tc>
          <w:tcPr>
            <w:tcW w:w="1462" w:type="dxa"/>
          </w:tcPr>
          <w:p w:rsidR="004056C6" w:rsidRDefault="004056C6" w:rsidP="00B44C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TEPLOTA VZDUCHU</w:t>
            </w:r>
          </w:p>
        </w:tc>
        <w:tc>
          <w:tcPr>
            <w:tcW w:w="1462" w:type="dxa"/>
          </w:tcPr>
          <w:p w:rsidR="004056C6" w:rsidRDefault="004056C6" w:rsidP="00B44C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POČASÍ</w:t>
            </w:r>
          </w:p>
        </w:tc>
      </w:tr>
      <w:tr w:rsidR="004056C6" w:rsidTr="00B44CD0">
        <w:trPr>
          <w:trHeight w:val="510"/>
        </w:trPr>
        <w:tc>
          <w:tcPr>
            <w:tcW w:w="1461" w:type="dxa"/>
          </w:tcPr>
          <w:p w:rsidR="004056C6" w:rsidRDefault="004056C6" w:rsidP="00B44CD0">
            <w:pPr>
              <w:rPr>
                <w:sz w:val="24"/>
                <w:szCs w:val="24"/>
              </w:rPr>
            </w:pPr>
          </w:p>
        </w:tc>
        <w:tc>
          <w:tcPr>
            <w:tcW w:w="1461" w:type="dxa"/>
          </w:tcPr>
          <w:p w:rsidR="004056C6" w:rsidRDefault="004056C6" w:rsidP="00B44CD0">
            <w:pPr>
              <w:rPr>
                <w:sz w:val="24"/>
                <w:szCs w:val="24"/>
              </w:rPr>
            </w:pPr>
          </w:p>
        </w:tc>
        <w:tc>
          <w:tcPr>
            <w:tcW w:w="1462" w:type="dxa"/>
          </w:tcPr>
          <w:p w:rsidR="004056C6" w:rsidRDefault="004056C6" w:rsidP="00B44CD0">
            <w:pPr>
              <w:rPr>
                <w:sz w:val="24"/>
                <w:szCs w:val="24"/>
              </w:rPr>
            </w:pPr>
          </w:p>
        </w:tc>
        <w:tc>
          <w:tcPr>
            <w:tcW w:w="1462" w:type="dxa"/>
          </w:tcPr>
          <w:p w:rsidR="004056C6" w:rsidRDefault="004056C6" w:rsidP="00B44CD0">
            <w:pPr>
              <w:rPr>
                <w:sz w:val="24"/>
                <w:szCs w:val="24"/>
              </w:rPr>
            </w:pPr>
          </w:p>
        </w:tc>
      </w:tr>
      <w:tr w:rsidR="004056C6" w:rsidTr="00B44CD0">
        <w:trPr>
          <w:trHeight w:val="510"/>
        </w:trPr>
        <w:tc>
          <w:tcPr>
            <w:tcW w:w="1461" w:type="dxa"/>
          </w:tcPr>
          <w:p w:rsidR="004056C6" w:rsidRDefault="004056C6" w:rsidP="00B44CD0">
            <w:pPr>
              <w:rPr>
                <w:sz w:val="24"/>
                <w:szCs w:val="24"/>
              </w:rPr>
            </w:pPr>
          </w:p>
        </w:tc>
        <w:tc>
          <w:tcPr>
            <w:tcW w:w="1461" w:type="dxa"/>
          </w:tcPr>
          <w:p w:rsidR="004056C6" w:rsidRDefault="004056C6" w:rsidP="00B44CD0">
            <w:pPr>
              <w:rPr>
                <w:sz w:val="24"/>
                <w:szCs w:val="24"/>
              </w:rPr>
            </w:pPr>
          </w:p>
        </w:tc>
        <w:tc>
          <w:tcPr>
            <w:tcW w:w="1462" w:type="dxa"/>
          </w:tcPr>
          <w:p w:rsidR="004056C6" w:rsidRDefault="004056C6" w:rsidP="00B44CD0">
            <w:pPr>
              <w:rPr>
                <w:sz w:val="24"/>
                <w:szCs w:val="24"/>
              </w:rPr>
            </w:pPr>
          </w:p>
        </w:tc>
        <w:tc>
          <w:tcPr>
            <w:tcW w:w="1462" w:type="dxa"/>
          </w:tcPr>
          <w:p w:rsidR="004056C6" w:rsidRDefault="004056C6" w:rsidP="00B44CD0">
            <w:pPr>
              <w:rPr>
                <w:sz w:val="24"/>
                <w:szCs w:val="24"/>
              </w:rPr>
            </w:pPr>
          </w:p>
        </w:tc>
      </w:tr>
      <w:tr w:rsidR="004056C6" w:rsidTr="00B44CD0">
        <w:trPr>
          <w:trHeight w:val="510"/>
        </w:trPr>
        <w:tc>
          <w:tcPr>
            <w:tcW w:w="1461" w:type="dxa"/>
          </w:tcPr>
          <w:p w:rsidR="004056C6" w:rsidRDefault="004056C6" w:rsidP="00B44CD0">
            <w:pPr>
              <w:rPr>
                <w:sz w:val="24"/>
                <w:szCs w:val="24"/>
              </w:rPr>
            </w:pPr>
          </w:p>
        </w:tc>
        <w:tc>
          <w:tcPr>
            <w:tcW w:w="1461" w:type="dxa"/>
          </w:tcPr>
          <w:p w:rsidR="004056C6" w:rsidRDefault="004056C6" w:rsidP="00B44CD0">
            <w:pPr>
              <w:rPr>
                <w:sz w:val="24"/>
                <w:szCs w:val="24"/>
              </w:rPr>
            </w:pPr>
          </w:p>
        </w:tc>
        <w:tc>
          <w:tcPr>
            <w:tcW w:w="1462" w:type="dxa"/>
          </w:tcPr>
          <w:p w:rsidR="004056C6" w:rsidRDefault="004056C6" w:rsidP="00B44CD0">
            <w:pPr>
              <w:rPr>
                <w:sz w:val="24"/>
                <w:szCs w:val="24"/>
              </w:rPr>
            </w:pPr>
          </w:p>
        </w:tc>
        <w:tc>
          <w:tcPr>
            <w:tcW w:w="1462" w:type="dxa"/>
          </w:tcPr>
          <w:p w:rsidR="004056C6" w:rsidRDefault="004056C6" w:rsidP="00B44CD0">
            <w:pPr>
              <w:rPr>
                <w:sz w:val="24"/>
                <w:szCs w:val="24"/>
              </w:rPr>
            </w:pPr>
          </w:p>
        </w:tc>
      </w:tr>
      <w:tr w:rsidR="004056C6" w:rsidTr="00B44CD0">
        <w:trPr>
          <w:trHeight w:val="510"/>
        </w:trPr>
        <w:tc>
          <w:tcPr>
            <w:tcW w:w="1461" w:type="dxa"/>
          </w:tcPr>
          <w:p w:rsidR="004056C6" w:rsidRDefault="004056C6" w:rsidP="00B44CD0">
            <w:pPr>
              <w:rPr>
                <w:sz w:val="24"/>
                <w:szCs w:val="24"/>
              </w:rPr>
            </w:pPr>
          </w:p>
        </w:tc>
        <w:tc>
          <w:tcPr>
            <w:tcW w:w="1461" w:type="dxa"/>
          </w:tcPr>
          <w:p w:rsidR="004056C6" w:rsidRDefault="004056C6" w:rsidP="00B44CD0">
            <w:pPr>
              <w:rPr>
                <w:sz w:val="24"/>
                <w:szCs w:val="24"/>
              </w:rPr>
            </w:pPr>
          </w:p>
        </w:tc>
        <w:tc>
          <w:tcPr>
            <w:tcW w:w="1462" w:type="dxa"/>
          </w:tcPr>
          <w:p w:rsidR="004056C6" w:rsidRDefault="004056C6" w:rsidP="00B44CD0">
            <w:pPr>
              <w:rPr>
                <w:sz w:val="24"/>
                <w:szCs w:val="24"/>
              </w:rPr>
            </w:pPr>
          </w:p>
        </w:tc>
        <w:tc>
          <w:tcPr>
            <w:tcW w:w="1462" w:type="dxa"/>
          </w:tcPr>
          <w:p w:rsidR="004056C6" w:rsidRDefault="004056C6" w:rsidP="00B44CD0">
            <w:pPr>
              <w:rPr>
                <w:sz w:val="24"/>
                <w:szCs w:val="24"/>
              </w:rPr>
            </w:pPr>
          </w:p>
        </w:tc>
      </w:tr>
      <w:tr w:rsidR="004056C6" w:rsidTr="00B44CD0">
        <w:trPr>
          <w:trHeight w:val="510"/>
        </w:trPr>
        <w:tc>
          <w:tcPr>
            <w:tcW w:w="1461" w:type="dxa"/>
          </w:tcPr>
          <w:p w:rsidR="004056C6" w:rsidRDefault="004056C6" w:rsidP="00B44CD0">
            <w:pPr>
              <w:rPr>
                <w:sz w:val="24"/>
                <w:szCs w:val="24"/>
              </w:rPr>
            </w:pPr>
          </w:p>
        </w:tc>
        <w:tc>
          <w:tcPr>
            <w:tcW w:w="1461" w:type="dxa"/>
          </w:tcPr>
          <w:p w:rsidR="004056C6" w:rsidRDefault="004056C6" w:rsidP="00B44CD0">
            <w:pPr>
              <w:rPr>
                <w:sz w:val="24"/>
                <w:szCs w:val="24"/>
              </w:rPr>
            </w:pPr>
          </w:p>
        </w:tc>
        <w:tc>
          <w:tcPr>
            <w:tcW w:w="1462" w:type="dxa"/>
          </w:tcPr>
          <w:p w:rsidR="004056C6" w:rsidRDefault="004056C6" w:rsidP="00B44CD0">
            <w:pPr>
              <w:rPr>
                <w:sz w:val="24"/>
                <w:szCs w:val="24"/>
              </w:rPr>
            </w:pPr>
          </w:p>
        </w:tc>
        <w:tc>
          <w:tcPr>
            <w:tcW w:w="1462" w:type="dxa"/>
          </w:tcPr>
          <w:p w:rsidR="004056C6" w:rsidRDefault="004056C6" w:rsidP="00B44CD0">
            <w:pPr>
              <w:rPr>
                <w:sz w:val="24"/>
                <w:szCs w:val="24"/>
              </w:rPr>
            </w:pPr>
          </w:p>
        </w:tc>
      </w:tr>
      <w:tr w:rsidR="004056C6" w:rsidTr="00B44CD0">
        <w:trPr>
          <w:trHeight w:val="510"/>
        </w:trPr>
        <w:tc>
          <w:tcPr>
            <w:tcW w:w="1461" w:type="dxa"/>
          </w:tcPr>
          <w:p w:rsidR="004056C6" w:rsidRDefault="004056C6" w:rsidP="00B44CD0">
            <w:pPr>
              <w:rPr>
                <w:sz w:val="24"/>
                <w:szCs w:val="24"/>
              </w:rPr>
            </w:pPr>
          </w:p>
        </w:tc>
        <w:tc>
          <w:tcPr>
            <w:tcW w:w="1461" w:type="dxa"/>
          </w:tcPr>
          <w:p w:rsidR="004056C6" w:rsidRDefault="004056C6" w:rsidP="00B44CD0">
            <w:pPr>
              <w:rPr>
                <w:sz w:val="24"/>
                <w:szCs w:val="24"/>
              </w:rPr>
            </w:pPr>
          </w:p>
        </w:tc>
        <w:tc>
          <w:tcPr>
            <w:tcW w:w="1462" w:type="dxa"/>
          </w:tcPr>
          <w:p w:rsidR="004056C6" w:rsidRDefault="004056C6" w:rsidP="00B44CD0">
            <w:pPr>
              <w:rPr>
                <w:sz w:val="24"/>
                <w:szCs w:val="24"/>
              </w:rPr>
            </w:pPr>
          </w:p>
        </w:tc>
        <w:tc>
          <w:tcPr>
            <w:tcW w:w="1462" w:type="dxa"/>
          </w:tcPr>
          <w:p w:rsidR="004056C6" w:rsidRDefault="004056C6" w:rsidP="00B44CD0">
            <w:pPr>
              <w:rPr>
                <w:sz w:val="24"/>
                <w:szCs w:val="24"/>
              </w:rPr>
            </w:pPr>
          </w:p>
        </w:tc>
      </w:tr>
      <w:tr w:rsidR="004056C6" w:rsidTr="00B44CD0">
        <w:trPr>
          <w:trHeight w:val="510"/>
        </w:trPr>
        <w:tc>
          <w:tcPr>
            <w:tcW w:w="1461" w:type="dxa"/>
          </w:tcPr>
          <w:p w:rsidR="004056C6" w:rsidRDefault="004056C6" w:rsidP="00B44CD0">
            <w:pPr>
              <w:rPr>
                <w:sz w:val="24"/>
                <w:szCs w:val="24"/>
              </w:rPr>
            </w:pPr>
          </w:p>
        </w:tc>
        <w:tc>
          <w:tcPr>
            <w:tcW w:w="1461" w:type="dxa"/>
          </w:tcPr>
          <w:p w:rsidR="004056C6" w:rsidRDefault="004056C6" w:rsidP="00B44CD0">
            <w:pPr>
              <w:rPr>
                <w:sz w:val="24"/>
                <w:szCs w:val="24"/>
              </w:rPr>
            </w:pPr>
          </w:p>
        </w:tc>
        <w:tc>
          <w:tcPr>
            <w:tcW w:w="1462" w:type="dxa"/>
          </w:tcPr>
          <w:p w:rsidR="004056C6" w:rsidRDefault="004056C6" w:rsidP="00B44CD0">
            <w:pPr>
              <w:rPr>
                <w:sz w:val="24"/>
                <w:szCs w:val="24"/>
              </w:rPr>
            </w:pPr>
          </w:p>
        </w:tc>
        <w:tc>
          <w:tcPr>
            <w:tcW w:w="1462" w:type="dxa"/>
          </w:tcPr>
          <w:p w:rsidR="004056C6" w:rsidRDefault="004056C6" w:rsidP="00B44CD0">
            <w:pPr>
              <w:rPr>
                <w:sz w:val="24"/>
                <w:szCs w:val="24"/>
              </w:rPr>
            </w:pPr>
          </w:p>
        </w:tc>
      </w:tr>
      <w:tr w:rsidR="004056C6" w:rsidTr="00B44CD0">
        <w:trPr>
          <w:trHeight w:val="510"/>
        </w:trPr>
        <w:tc>
          <w:tcPr>
            <w:tcW w:w="1461" w:type="dxa"/>
          </w:tcPr>
          <w:p w:rsidR="004056C6" w:rsidRDefault="004056C6" w:rsidP="00B44CD0">
            <w:pPr>
              <w:rPr>
                <w:sz w:val="24"/>
                <w:szCs w:val="24"/>
              </w:rPr>
            </w:pPr>
          </w:p>
        </w:tc>
        <w:tc>
          <w:tcPr>
            <w:tcW w:w="1461" w:type="dxa"/>
          </w:tcPr>
          <w:p w:rsidR="004056C6" w:rsidRDefault="004056C6" w:rsidP="00B44CD0">
            <w:pPr>
              <w:rPr>
                <w:sz w:val="24"/>
                <w:szCs w:val="24"/>
              </w:rPr>
            </w:pPr>
          </w:p>
        </w:tc>
        <w:tc>
          <w:tcPr>
            <w:tcW w:w="1462" w:type="dxa"/>
          </w:tcPr>
          <w:p w:rsidR="004056C6" w:rsidRDefault="004056C6" w:rsidP="00B44CD0">
            <w:pPr>
              <w:rPr>
                <w:sz w:val="24"/>
                <w:szCs w:val="24"/>
              </w:rPr>
            </w:pPr>
          </w:p>
        </w:tc>
        <w:tc>
          <w:tcPr>
            <w:tcW w:w="1462" w:type="dxa"/>
          </w:tcPr>
          <w:p w:rsidR="004056C6" w:rsidRDefault="004056C6" w:rsidP="00B44CD0">
            <w:pPr>
              <w:rPr>
                <w:sz w:val="24"/>
                <w:szCs w:val="24"/>
              </w:rPr>
            </w:pPr>
          </w:p>
        </w:tc>
      </w:tr>
      <w:tr w:rsidR="004056C6" w:rsidTr="00B44CD0">
        <w:trPr>
          <w:trHeight w:val="510"/>
        </w:trPr>
        <w:tc>
          <w:tcPr>
            <w:tcW w:w="1461" w:type="dxa"/>
          </w:tcPr>
          <w:p w:rsidR="004056C6" w:rsidRDefault="004056C6" w:rsidP="00B44CD0">
            <w:pPr>
              <w:rPr>
                <w:sz w:val="24"/>
                <w:szCs w:val="24"/>
              </w:rPr>
            </w:pPr>
          </w:p>
        </w:tc>
        <w:tc>
          <w:tcPr>
            <w:tcW w:w="1461" w:type="dxa"/>
          </w:tcPr>
          <w:p w:rsidR="004056C6" w:rsidRDefault="004056C6" w:rsidP="00B44CD0">
            <w:pPr>
              <w:rPr>
                <w:sz w:val="24"/>
                <w:szCs w:val="24"/>
              </w:rPr>
            </w:pPr>
          </w:p>
        </w:tc>
        <w:tc>
          <w:tcPr>
            <w:tcW w:w="1462" w:type="dxa"/>
          </w:tcPr>
          <w:p w:rsidR="004056C6" w:rsidRDefault="004056C6" w:rsidP="00B44CD0">
            <w:pPr>
              <w:rPr>
                <w:sz w:val="24"/>
                <w:szCs w:val="24"/>
              </w:rPr>
            </w:pPr>
          </w:p>
        </w:tc>
        <w:tc>
          <w:tcPr>
            <w:tcW w:w="1462" w:type="dxa"/>
          </w:tcPr>
          <w:p w:rsidR="004056C6" w:rsidRDefault="004056C6" w:rsidP="00B44CD0">
            <w:pPr>
              <w:rPr>
                <w:sz w:val="24"/>
                <w:szCs w:val="24"/>
              </w:rPr>
            </w:pPr>
          </w:p>
        </w:tc>
      </w:tr>
      <w:tr w:rsidR="004056C6" w:rsidTr="00B44CD0">
        <w:trPr>
          <w:trHeight w:val="510"/>
        </w:trPr>
        <w:tc>
          <w:tcPr>
            <w:tcW w:w="1461" w:type="dxa"/>
          </w:tcPr>
          <w:p w:rsidR="004056C6" w:rsidRDefault="004056C6" w:rsidP="00B44CD0">
            <w:pPr>
              <w:rPr>
                <w:sz w:val="24"/>
                <w:szCs w:val="24"/>
              </w:rPr>
            </w:pPr>
          </w:p>
        </w:tc>
        <w:tc>
          <w:tcPr>
            <w:tcW w:w="1461" w:type="dxa"/>
          </w:tcPr>
          <w:p w:rsidR="004056C6" w:rsidRDefault="004056C6" w:rsidP="00B44CD0">
            <w:pPr>
              <w:rPr>
                <w:sz w:val="24"/>
                <w:szCs w:val="24"/>
              </w:rPr>
            </w:pPr>
          </w:p>
        </w:tc>
        <w:tc>
          <w:tcPr>
            <w:tcW w:w="1462" w:type="dxa"/>
          </w:tcPr>
          <w:p w:rsidR="004056C6" w:rsidRDefault="004056C6" w:rsidP="00B44CD0">
            <w:pPr>
              <w:rPr>
                <w:sz w:val="24"/>
                <w:szCs w:val="24"/>
              </w:rPr>
            </w:pPr>
          </w:p>
        </w:tc>
        <w:tc>
          <w:tcPr>
            <w:tcW w:w="1462" w:type="dxa"/>
          </w:tcPr>
          <w:p w:rsidR="004056C6" w:rsidRDefault="004056C6" w:rsidP="00B44CD0">
            <w:pPr>
              <w:rPr>
                <w:sz w:val="24"/>
                <w:szCs w:val="24"/>
              </w:rPr>
            </w:pPr>
          </w:p>
        </w:tc>
      </w:tr>
      <w:tr w:rsidR="004056C6" w:rsidTr="00B44CD0">
        <w:trPr>
          <w:trHeight w:val="510"/>
        </w:trPr>
        <w:tc>
          <w:tcPr>
            <w:tcW w:w="1461" w:type="dxa"/>
          </w:tcPr>
          <w:p w:rsidR="004056C6" w:rsidRDefault="004056C6" w:rsidP="00B44CD0">
            <w:pPr>
              <w:rPr>
                <w:sz w:val="24"/>
                <w:szCs w:val="24"/>
              </w:rPr>
            </w:pPr>
          </w:p>
        </w:tc>
        <w:tc>
          <w:tcPr>
            <w:tcW w:w="1461" w:type="dxa"/>
          </w:tcPr>
          <w:p w:rsidR="004056C6" w:rsidRDefault="004056C6" w:rsidP="00B44CD0">
            <w:pPr>
              <w:rPr>
                <w:sz w:val="24"/>
                <w:szCs w:val="24"/>
              </w:rPr>
            </w:pPr>
          </w:p>
        </w:tc>
        <w:tc>
          <w:tcPr>
            <w:tcW w:w="1462" w:type="dxa"/>
          </w:tcPr>
          <w:p w:rsidR="004056C6" w:rsidRDefault="004056C6" w:rsidP="00B44CD0">
            <w:pPr>
              <w:rPr>
                <w:sz w:val="24"/>
                <w:szCs w:val="24"/>
              </w:rPr>
            </w:pPr>
          </w:p>
        </w:tc>
        <w:tc>
          <w:tcPr>
            <w:tcW w:w="1462" w:type="dxa"/>
          </w:tcPr>
          <w:p w:rsidR="004056C6" w:rsidRDefault="004056C6" w:rsidP="00B44CD0">
            <w:pPr>
              <w:rPr>
                <w:sz w:val="24"/>
                <w:szCs w:val="24"/>
              </w:rPr>
            </w:pPr>
          </w:p>
        </w:tc>
      </w:tr>
      <w:tr w:rsidR="004056C6" w:rsidTr="00B44CD0">
        <w:trPr>
          <w:trHeight w:val="510"/>
        </w:trPr>
        <w:tc>
          <w:tcPr>
            <w:tcW w:w="1461" w:type="dxa"/>
          </w:tcPr>
          <w:p w:rsidR="004056C6" w:rsidRDefault="004056C6" w:rsidP="00B44CD0">
            <w:pPr>
              <w:rPr>
                <w:sz w:val="24"/>
                <w:szCs w:val="24"/>
              </w:rPr>
            </w:pPr>
          </w:p>
        </w:tc>
        <w:tc>
          <w:tcPr>
            <w:tcW w:w="1461" w:type="dxa"/>
          </w:tcPr>
          <w:p w:rsidR="004056C6" w:rsidRDefault="004056C6" w:rsidP="00B44CD0">
            <w:pPr>
              <w:rPr>
                <w:sz w:val="24"/>
                <w:szCs w:val="24"/>
              </w:rPr>
            </w:pPr>
          </w:p>
        </w:tc>
        <w:tc>
          <w:tcPr>
            <w:tcW w:w="1462" w:type="dxa"/>
          </w:tcPr>
          <w:p w:rsidR="004056C6" w:rsidRDefault="004056C6" w:rsidP="00B44CD0">
            <w:pPr>
              <w:rPr>
                <w:sz w:val="24"/>
                <w:szCs w:val="24"/>
              </w:rPr>
            </w:pPr>
          </w:p>
        </w:tc>
        <w:tc>
          <w:tcPr>
            <w:tcW w:w="1462" w:type="dxa"/>
          </w:tcPr>
          <w:p w:rsidR="004056C6" w:rsidRDefault="004056C6" w:rsidP="00B44CD0">
            <w:pPr>
              <w:rPr>
                <w:sz w:val="24"/>
                <w:szCs w:val="24"/>
              </w:rPr>
            </w:pPr>
          </w:p>
        </w:tc>
      </w:tr>
    </w:tbl>
    <w:p w:rsidR="004056C6" w:rsidRDefault="004056C6" w:rsidP="004056C6">
      <w:pPr>
        <w:rPr>
          <w:sz w:val="24"/>
          <w:szCs w:val="24"/>
        </w:rPr>
      </w:pPr>
    </w:p>
    <w:p w:rsidR="004056C6" w:rsidRDefault="004056C6" w:rsidP="004056C6">
      <w:pPr>
        <w:rPr>
          <w:sz w:val="24"/>
          <w:szCs w:val="24"/>
        </w:rPr>
      </w:pPr>
    </w:p>
    <w:p w:rsidR="004056C6" w:rsidRDefault="004056C6" w:rsidP="004056C6">
      <w:pPr>
        <w:pStyle w:val="Odstavecseseznamem"/>
        <w:rPr>
          <w:i/>
          <w:sz w:val="24"/>
          <w:szCs w:val="24"/>
        </w:rPr>
      </w:pPr>
    </w:p>
    <w:p w:rsidR="004056C6" w:rsidRPr="005E27DA" w:rsidRDefault="004056C6" w:rsidP="004056C6">
      <w:pPr>
        <w:rPr>
          <w:sz w:val="32"/>
          <w:szCs w:val="32"/>
        </w:rPr>
      </w:pPr>
      <w:r w:rsidRPr="005E27DA">
        <w:rPr>
          <w:sz w:val="32"/>
          <w:szCs w:val="32"/>
        </w:rPr>
        <w:t>Použité zdroje:</w:t>
      </w:r>
    </w:p>
    <w:p w:rsidR="004056C6" w:rsidRPr="005E27DA" w:rsidRDefault="004056C6" w:rsidP="004056C6">
      <w:pPr>
        <w:rPr>
          <w:b/>
          <w:sz w:val="32"/>
          <w:szCs w:val="32"/>
        </w:rPr>
      </w:pPr>
      <w:r w:rsidRPr="005E27DA">
        <w:rPr>
          <w:b/>
          <w:sz w:val="32"/>
          <w:szCs w:val="32"/>
        </w:rPr>
        <w:t xml:space="preserve"> Text:</w:t>
      </w:r>
    </w:p>
    <w:p w:rsidR="004056C6" w:rsidRPr="005E27DA" w:rsidRDefault="004056C6" w:rsidP="004056C6">
      <w:pPr>
        <w:rPr>
          <w:sz w:val="32"/>
          <w:szCs w:val="32"/>
        </w:rPr>
      </w:pPr>
      <w:r w:rsidRPr="005E27DA">
        <w:rPr>
          <w:sz w:val="32"/>
          <w:szCs w:val="32"/>
        </w:rPr>
        <w:t>Vlastní práce autorky</w:t>
      </w:r>
    </w:p>
    <w:p w:rsidR="004056C6" w:rsidRPr="005E27DA" w:rsidRDefault="004056C6" w:rsidP="004056C6">
      <w:pPr>
        <w:rPr>
          <w:sz w:val="32"/>
          <w:szCs w:val="32"/>
        </w:rPr>
      </w:pPr>
      <w:proofErr w:type="spellStart"/>
      <w:r w:rsidRPr="005E27DA">
        <w:rPr>
          <w:sz w:val="32"/>
          <w:szCs w:val="32"/>
        </w:rPr>
        <w:t>Dobrouková</w:t>
      </w:r>
      <w:proofErr w:type="spellEnd"/>
      <w:r w:rsidRPr="005E27DA">
        <w:rPr>
          <w:sz w:val="32"/>
          <w:szCs w:val="32"/>
        </w:rPr>
        <w:t>, Jana,</w:t>
      </w:r>
      <w:proofErr w:type="spellStart"/>
      <w:r w:rsidRPr="005E27DA">
        <w:rPr>
          <w:sz w:val="32"/>
          <w:szCs w:val="32"/>
        </w:rPr>
        <w:t>Dobrouka</w:t>
      </w:r>
      <w:proofErr w:type="spellEnd"/>
      <w:r w:rsidRPr="005E27DA">
        <w:rPr>
          <w:sz w:val="32"/>
          <w:szCs w:val="32"/>
        </w:rPr>
        <w:t>, Luděk, Malá tajemství přírody, Albatros 2001, ISBN 80-00-00952-8</w:t>
      </w:r>
    </w:p>
    <w:p w:rsidR="004056C6" w:rsidRPr="005E27DA" w:rsidRDefault="004056C6" w:rsidP="004056C6">
      <w:pPr>
        <w:rPr>
          <w:b/>
          <w:sz w:val="32"/>
          <w:szCs w:val="32"/>
        </w:rPr>
      </w:pPr>
      <w:r w:rsidRPr="005E27DA">
        <w:rPr>
          <w:b/>
          <w:sz w:val="32"/>
          <w:szCs w:val="32"/>
        </w:rPr>
        <w:t>Obrázky:</w:t>
      </w:r>
    </w:p>
    <w:p w:rsidR="00B75436" w:rsidRDefault="00B75436" w:rsidP="00B75436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Klipart  Microsoft</w:t>
      </w:r>
      <w:proofErr w:type="gramEnd"/>
      <w:r>
        <w:rPr>
          <w:sz w:val="28"/>
          <w:szCs w:val="28"/>
        </w:rPr>
        <w:t xml:space="preserve">   Office Word 2007</w:t>
      </w:r>
    </w:p>
    <w:p w:rsidR="004056C6" w:rsidRDefault="004056C6" w:rsidP="004056C6">
      <w:pPr>
        <w:rPr>
          <w:sz w:val="24"/>
          <w:szCs w:val="24"/>
        </w:rPr>
      </w:pPr>
    </w:p>
    <w:p w:rsidR="004056C6" w:rsidRDefault="004056C6"/>
    <w:sectPr w:rsidR="004056C6" w:rsidSect="004056C6">
      <w:pgSz w:w="11906" w:h="16838"/>
      <w:pgMar w:top="1418" w:right="851" w:bottom="1418" w:left="73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4056C6"/>
    <w:rsid w:val="000D7004"/>
    <w:rsid w:val="004056C6"/>
    <w:rsid w:val="005E27DA"/>
    <w:rsid w:val="00926429"/>
    <w:rsid w:val="00AD04A9"/>
    <w:rsid w:val="00AD2D65"/>
    <w:rsid w:val="00B75436"/>
    <w:rsid w:val="00BF490D"/>
    <w:rsid w:val="00DF3BE1"/>
    <w:rsid w:val="00F74B19"/>
    <w:rsid w:val="00FC1D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056C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056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056C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056C6"/>
    <w:pPr>
      <w:ind w:left="720"/>
      <w:contextualSpacing/>
    </w:pPr>
  </w:style>
  <w:style w:type="table" w:styleId="Mkatabulky">
    <w:name w:val="Table Grid"/>
    <w:basedOn w:val="Normlntabulka"/>
    <w:uiPriority w:val="59"/>
    <w:rsid w:val="004056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805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diagramDrawing" Target="diagrams/drawing1.xml"/><Relationship Id="rId13" Type="http://schemas.openxmlformats.org/officeDocument/2006/relationships/image" Target="media/image5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diagramColors" Target="diagrams/colors1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diagramQuickStyle" Target="diagrams/quickStyle1.xml"/><Relationship Id="rId11" Type="http://schemas.openxmlformats.org/officeDocument/2006/relationships/image" Target="media/image3.png"/><Relationship Id="rId5" Type="http://schemas.openxmlformats.org/officeDocument/2006/relationships/diagramLayout" Target="diagrams/layout1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4" Type="http://schemas.openxmlformats.org/officeDocument/2006/relationships/diagramData" Target="diagrams/data1.xml"/><Relationship Id="rId9" Type="http://schemas.openxmlformats.org/officeDocument/2006/relationships/image" Target="media/image1.jpeg"/><Relationship Id="rId14" Type="http://schemas.openxmlformats.org/officeDocument/2006/relationships/image" Target="media/image6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VY_12_INOVACE_26_ Počasí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 Základní škola Hnátnice, </a:t>
          </a:r>
          <a:r>
            <a:rPr lang="cs-CZ" sz="2000" smtClean="0"/>
            <a:t>okres Ústí nad Orlicí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AUTOR:Mgr. Helena Korábová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TÉMA SADY: Člověk a jeho svět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  CZ.1.07/1.4.00/21.1871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4865AC3F-78E2-43BA-A56B-7C465B8FCF11}">
      <dgm:prSet custT="1"/>
      <dgm:spPr/>
      <dgm:t>
        <a:bodyPr/>
        <a:lstStyle/>
        <a:p>
          <a:pPr algn="l"/>
          <a:r>
            <a:rPr lang="cs-CZ" sz="2000" dirty="0" smtClean="0"/>
            <a:t>DATUM: leden 2013</a:t>
          </a:r>
          <a:endParaRPr lang="cs-CZ" sz="2000" dirty="0"/>
        </a:p>
      </dgm:t>
    </dgm:pt>
    <dgm:pt modelId="{D9035F3F-40E4-44D2-BDEC-8BFACF13ACB4}" type="parTrans" cxnId="{806DB313-5FE6-4929-A678-3696BD1EC39C}">
      <dgm:prSet/>
      <dgm:spPr/>
      <dgm:t>
        <a:bodyPr/>
        <a:lstStyle/>
        <a:p>
          <a:endParaRPr lang="cs-CZ"/>
        </a:p>
      </dgm:t>
    </dgm:pt>
    <dgm:pt modelId="{AC1B04CB-5FFB-4765-BAA6-3C73B9929367}" type="sibTrans" cxnId="{806DB313-5FE6-4929-A678-3696BD1EC39C}">
      <dgm:prSet/>
      <dgm:spPr/>
      <dgm:t>
        <a:bodyPr/>
        <a:lstStyle/>
        <a:p>
          <a:endParaRPr lang="cs-CZ"/>
        </a:p>
      </dgm:t>
    </dgm:pt>
    <dgm:pt modelId="{D05761FA-3C71-4DD0-9183-7C99EBE53F4B}">
      <dgm:prSet custT="1"/>
      <dgm:spPr/>
      <dgm:t>
        <a:bodyPr/>
        <a:lstStyle/>
        <a:p>
          <a:endParaRPr lang="cs-CZ" sz="2000" dirty="0" smtClean="0"/>
        </a:p>
      </dgm:t>
    </dgm:pt>
    <dgm:pt modelId="{AA976F31-B6C2-4F44-AD16-210581F8F750}" type="parTrans" cxnId="{3DD2F2A8-BCEF-4848-BF56-5E4CA7EBE4B6}">
      <dgm:prSet/>
      <dgm:spPr/>
      <dgm:t>
        <a:bodyPr/>
        <a:lstStyle/>
        <a:p>
          <a:endParaRPr lang="cs-CZ"/>
        </a:p>
      </dgm:t>
    </dgm:pt>
    <dgm:pt modelId="{DDDC18D6-5FB0-4A25-8B72-BE62E0EE92EA}" type="sibTrans" cxnId="{3DD2F2A8-BCEF-4848-BF56-5E4CA7EBE4B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7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7" custLinFactNeighborX="-244" custLinFactNeighborY="165"/>
      <dgm:spPr/>
      <dgm:t>
        <a:bodyPr/>
        <a:lstStyle/>
        <a:p>
          <a:endParaRPr lang="cs-CZ"/>
        </a:p>
      </dgm:t>
    </dgm:pt>
    <dgm:pt modelId="{E2699407-A48D-4333-A645-7FA48F1FE3B7}" type="pres">
      <dgm:prSet presAssocID="{4865AC3F-78E2-43BA-A56B-7C465B8FCF11}" presName="vertSpace2" presStyleLbl="node1" presStyleIdx="0" presStyleCnt="7"/>
      <dgm:spPr/>
    </dgm:pt>
    <dgm:pt modelId="{D5EA2712-68D0-4098-BDE6-B295C6AB6119}" type="pres">
      <dgm:prSet presAssocID="{4865AC3F-78E2-43BA-A56B-7C465B8FCF11}" presName="circle2" presStyleLbl="node1" presStyleIdx="1" presStyleCnt="7"/>
      <dgm:spPr/>
    </dgm:pt>
    <dgm:pt modelId="{54F8D70D-FB57-4298-A600-D8F61B2A354A}" type="pres">
      <dgm:prSet presAssocID="{4865AC3F-78E2-43BA-A56B-7C465B8FCF11}" presName="rect2" presStyleLbl="alignAcc1" presStyleIdx="1" presStyleCnt="7"/>
      <dgm:spPr/>
      <dgm:t>
        <a:bodyPr/>
        <a:lstStyle/>
        <a:p>
          <a:endParaRPr lang="cs-CZ"/>
        </a:p>
      </dgm:t>
    </dgm:pt>
    <dgm:pt modelId="{C616B022-AA0C-4D3B-BDBF-093D86622E86}" type="pres">
      <dgm:prSet presAssocID="{D1B46980-6531-4606-95E6-44980827E919}" presName="vertSpace3" presStyleLbl="node1" presStyleIdx="1" presStyleCnt="7"/>
      <dgm:spPr/>
    </dgm:pt>
    <dgm:pt modelId="{69684AB7-5B8D-45A5-BC2F-6AF80EB883EF}" type="pres">
      <dgm:prSet presAssocID="{D1B46980-6531-4606-95E6-44980827E919}" presName="circle3" presStyleLbl="node1" presStyleIdx="2" presStyleCnt="7"/>
      <dgm:spPr/>
    </dgm:pt>
    <dgm:pt modelId="{004736B2-18D3-4D6D-AA18-DF3F81E9E312}" type="pres">
      <dgm:prSet presAssocID="{D1B46980-6531-4606-95E6-44980827E919}" presName="rect3" presStyleLbl="alignAcc1" presStyleIdx="2" presStyleCnt="7" custLinFactNeighborX="170" custLinFactNeighborY="-743"/>
      <dgm:spPr/>
      <dgm:t>
        <a:bodyPr/>
        <a:lstStyle/>
        <a:p>
          <a:endParaRPr lang="cs-CZ"/>
        </a:p>
      </dgm:t>
    </dgm:pt>
    <dgm:pt modelId="{9CCAD005-8609-4003-9C1F-3AFC293FB9F9}" type="pres">
      <dgm:prSet presAssocID="{B651F6E3-6281-48DB-9319-2AEAFDAE7572}" presName="vertSpace4" presStyleLbl="node1" presStyleIdx="2" presStyleCnt="7"/>
      <dgm:spPr/>
    </dgm:pt>
    <dgm:pt modelId="{0C4087F0-2DA9-4805-A823-C8C5404FEF67}" type="pres">
      <dgm:prSet presAssocID="{B651F6E3-6281-48DB-9319-2AEAFDAE7572}" presName="circle4" presStyleLbl="node1" presStyleIdx="3" presStyleCnt="7"/>
      <dgm:spPr/>
    </dgm:pt>
    <dgm:pt modelId="{7145B55B-1B24-4B93-A1D4-B8021E4AC78C}" type="pres">
      <dgm:prSet presAssocID="{B651F6E3-6281-48DB-9319-2AEAFDAE7572}" presName="rect4" presStyleLbl="alignAcc1" presStyleIdx="3" presStyleCnt="7"/>
      <dgm:spPr/>
      <dgm:t>
        <a:bodyPr/>
        <a:lstStyle/>
        <a:p>
          <a:endParaRPr lang="cs-CZ"/>
        </a:p>
      </dgm:t>
    </dgm:pt>
    <dgm:pt modelId="{6919BCDB-3A39-4371-A415-42187620F612}" type="pres">
      <dgm:prSet presAssocID="{D8197B8C-B260-4A16-BDF4-0947B075E274}" presName="vertSpace5" presStyleLbl="node1" presStyleIdx="3" presStyleCnt="7"/>
      <dgm:spPr/>
    </dgm:pt>
    <dgm:pt modelId="{19974A4C-782A-40F8-BDC1-A903A52CB5DC}" type="pres">
      <dgm:prSet presAssocID="{D8197B8C-B260-4A16-BDF4-0947B075E274}" presName="circle5" presStyleLbl="node1" presStyleIdx="4" presStyleCnt="7"/>
      <dgm:spPr/>
    </dgm:pt>
    <dgm:pt modelId="{0F7944D4-5DCA-4B9E-A896-D52854246E44}" type="pres">
      <dgm:prSet presAssocID="{D8197B8C-B260-4A16-BDF4-0947B075E274}" presName="rect5" presStyleLbl="alignAcc1" presStyleIdx="4" presStyleCnt="7" custLinFactNeighborX="343" custLinFactNeighborY="-1077"/>
      <dgm:spPr/>
      <dgm:t>
        <a:bodyPr/>
        <a:lstStyle/>
        <a:p>
          <a:endParaRPr lang="cs-CZ"/>
        </a:p>
      </dgm:t>
    </dgm:pt>
    <dgm:pt modelId="{DFC55A8B-2DFD-41AE-A307-96A1D2E66396}" type="pres">
      <dgm:prSet presAssocID="{4C35D32F-0EAB-4CD7-82EE-45574DC2A586}" presName="vertSpace6" presStyleLbl="node1" presStyleIdx="4" presStyleCnt="7"/>
      <dgm:spPr/>
    </dgm:pt>
    <dgm:pt modelId="{EB210E99-FECE-49F2-86FD-20F903E541DE}" type="pres">
      <dgm:prSet presAssocID="{4C35D32F-0EAB-4CD7-82EE-45574DC2A586}" presName="circle6" presStyleLbl="node1" presStyleIdx="5" presStyleCnt="7"/>
      <dgm:spPr/>
    </dgm:pt>
    <dgm:pt modelId="{2463512F-938D-4E07-9D5C-7B2E99ABD39E}" type="pres">
      <dgm:prSet presAssocID="{4C35D32F-0EAB-4CD7-82EE-45574DC2A586}" presName="rect6" presStyleLbl="alignAcc1" presStyleIdx="5" presStyleCnt="7"/>
      <dgm:spPr/>
      <dgm:t>
        <a:bodyPr/>
        <a:lstStyle/>
        <a:p>
          <a:endParaRPr lang="cs-CZ"/>
        </a:p>
      </dgm:t>
    </dgm:pt>
    <dgm:pt modelId="{59FE3E3B-A92F-4A98-9A20-76394874AFA6}" type="pres">
      <dgm:prSet presAssocID="{D05761FA-3C71-4DD0-9183-7C99EBE53F4B}" presName="vertSpace7" presStyleLbl="node1" presStyleIdx="5" presStyleCnt="7"/>
      <dgm:spPr/>
    </dgm:pt>
    <dgm:pt modelId="{8EB502EF-CA4F-4140-AFB6-D26D41E73615}" type="pres">
      <dgm:prSet presAssocID="{D05761FA-3C71-4DD0-9183-7C99EBE53F4B}" presName="circle7" presStyleLbl="node1" presStyleIdx="6" presStyleCnt="7"/>
      <dgm:spPr/>
    </dgm:pt>
    <dgm:pt modelId="{6204D4B4-078C-4ACF-B823-77A728483A32}" type="pres">
      <dgm:prSet presAssocID="{D05761FA-3C71-4DD0-9183-7C99EBE53F4B}" presName="rect7" presStyleLbl="alignAcc1" presStyleIdx="6" presStyleCnt="7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C425D1D-3DF2-408E-A4F8-250CA94A450A}" type="pres">
      <dgm:prSet presAssocID="{4865AC3F-78E2-43BA-A56B-7C465B8FCF11}" presName="rect2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CDFEC33-8C2A-49C6-B23B-FA3577B1DCE9}" type="pres">
      <dgm:prSet presAssocID="{D1B46980-6531-4606-95E6-44980827E919}" presName="rect3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0A198DD-41D2-4313-8B5B-1CF1BCF383FB}" type="pres">
      <dgm:prSet presAssocID="{B651F6E3-6281-48DB-9319-2AEAFDAE7572}" presName="rect4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C0D1B75-263C-4468-B985-565C95B9422B}" type="pres">
      <dgm:prSet presAssocID="{D8197B8C-B260-4A16-BDF4-0947B075E274}" presName="rect5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02C1AC3-4F1B-47BC-9A88-D00EAE61D85A}" type="pres">
      <dgm:prSet presAssocID="{4C35D32F-0EAB-4CD7-82EE-45574DC2A586}" presName="rect6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3526C68-77CF-4757-B0E2-EC80EC09B19D}" type="pres">
      <dgm:prSet presAssocID="{D05761FA-3C71-4DD0-9183-7C99EBE53F4B}" presName="rect7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8D60338A-201A-4971-B6AE-FDF28A381AF5}" type="presOf" srcId="{B651F6E3-6281-48DB-9319-2AEAFDAE7572}" destId="{70A198DD-41D2-4313-8B5B-1CF1BCF383FB}" srcOrd="1" destOrd="0" presId="urn:microsoft.com/office/officeart/2005/8/layout/target3"/>
    <dgm:cxn modelId="{EA426B60-0DF8-428C-B131-7344729925AD}" type="presOf" srcId="{4865AC3F-78E2-43BA-A56B-7C465B8FCF11}" destId="{FC425D1D-3DF2-408E-A4F8-250CA94A450A}" srcOrd="1" destOrd="0" presId="urn:microsoft.com/office/officeart/2005/8/layout/target3"/>
    <dgm:cxn modelId="{C1B7A842-336D-4424-992E-8B55E87CA1F4}" type="presOf" srcId="{D05761FA-3C71-4DD0-9183-7C99EBE53F4B}" destId="{23526C68-77CF-4757-B0E2-EC80EC09B19D}" srcOrd="1" destOrd="0" presId="urn:microsoft.com/office/officeart/2005/8/layout/target3"/>
    <dgm:cxn modelId="{EDF6FE6B-9DBE-4D7B-B8FD-7098875B4EED}" srcId="{757F3AB3-0718-4624-B441-E567A8F0AB56}" destId="{D8197B8C-B260-4A16-BDF4-0947B075E274}" srcOrd="4" destOrd="0" parTransId="{51C5993D-B262-45E6-B66E-76BC9D6D883D}" sibTransId="{1AEC7F05-E0FE-459C-BD47-224AC9D7BEE4}"/>
    <dgm:cxn modelId="{AEB83D73-FA0E-4F55-B1A7-8F11281EB8F1}" type="presOf" srcId="{D8197B8C-B260-4A16-BDF4-0947B075E274}" destId="{0F7944D4-5DCA-4B9E-A896-D52854246E44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9C4D9EFF-042F-4613-B1D1-BB626FF7E284}" type="presOf" srcId="{4865AC3F-78E2-43BA-A56B-7C465B8FCF11}" destId="{54F8D70D-FB57-4298-A600-D8F61B2A354A}" srcOrd="0" destOrd="0" presId="urn:microsoft.com/office/officeart/2005/8/layout/target3"/>
    <dgm:cxn modelId="{069D9626-12F3-480E-A0CE-C442FD1A2D59}" type="presOf" srcId="{4C35D32F-0EAB-4CD7-82EE-45574DC2A586}" destId="{2463512F-938D-4E07-9D5C-7B2E99ABD39E}" srcOrd="0" destOrd="0" presId="urn:microsoft.com/office/officeart/2005/8/layout/target3"/>
    <dgm:cxn modelId="{947DA75E-D11E-4B76-B3AD-040E761E7ED6}" type="presOf" srcId="{D05761FA-3C71-4DD0-9183-7C99EBE53F4B}" destId="{6204D4B4-078C-4ACF-B823-77A728483A32}" srcOrd="0" destOrd="0" presId="urn:microsoft.com/office/officeart/2005/8/layout/target3"/>
    <dgm:cxn modelId="{C48CFC25-FFDD-4DEB-9D3D-5F88C5B8914B}" type="presOf" srcId="{D1D4F407-5343-4D3F-B5B9-D407B03CAEB4}" destId="{AED2198E-93D5-4001-81B4-73124B309672}" srcOrd="1" destOrd="0" presId="urn:microsoft.com/office/officeart/2005/8/layout/target3"/>
    <dgm:cxn modelId="{AB906E97-3CD9-4E05-91AE-864F8E394536}" srcId="{757F3AB3-0718-4624-B441-E567A8F0AB56}" destId="{D1B46980-6531-4606-95E6-44980827E919}" srcOrd="2" destOrd="0" parTransId="{4F7B2CF5-A270-4D61-A510-1C1C5A4DCD3B}" sibTransId="{CFF69701-2866-4EF5-BFB5-F3F9B72EB817}"/>
    <dgm:cxn modelId="{C8159D1B-31DF-4B75-B5FC-365EDCF84DBA}" type="presOf" srcId="{D1B46980-6531-4606-95E6-44980827E919}" destId="{004736B2-18D3-4D6D-AA18-DF3F81E9E312}" srcOrd="0" destOrd="0" presId="urn:microsoft.com/office/officeart/2005/8/layout/target3"/>
    <dgm:cxn modelId="{787D7816-89B8-4538-8239-BEE11CA7DCDB}" type="presOf" srcId="{D8197B8C-B260-4A16-BDF4-0947B075E274}" destId="{5C0D1B75-263C-4468-B985-565C95B9422B}" srcOrd="1" destOrd="0" presId="urn:microsoft.com/office/officeart/2005/8/layout/target3"/>
    <dgm:cxn modelId="{8A87BE81-C90C-4D45-866F-2C6D83AA025F}" type="presOf" srcId="{757F3AB3-0718-4624-B441-E567A8F0AB56}" destId="{333A1088-737F-45CB-B68E-254E46348037}" srcOrd="0" destOrd="0" presId="urn:microsoft.com/office/officeart/2005/8/layout/target3"/>
    <dgm:cxn modelId="{C323D171-65B5-4C3D-9272-D7553596DBE8}" type="presOf" srcId="{D1D4F407-5343-4D3F-B5B9-D407B03CAEB4}" destId="{D005CE8C-CC26-4C3E-AC11-E15060ECD759}" srcOrd="0" destOrd="0" presId="urn:microsoft.com/office/officeart/2005/8/layout/target3"/>
    <dgm:cxn modelId="{D419CE28-F132-42CD-880C-22069076D972}" type="presOf" srcId="{D1B46980-6531-4606-95E6-44980827E919}" destId="{2CDFEC33-8C2A-49C6-B23B-FA3577B1DCE9}" srcOrd="1" destOrd="0" presId="urn:microsoft.com/office/officeart/2005/8/layout/target3"/>
    <dgm:cxn modelId="{3DD2F2A8-BCEF-4848-BF56-5E4CA7EBE4B6}" srcId="{757F3AB3-0718-4624-B441-E567A8F0AB56}" destId="{D05761FA-3C71-4DD0-9183-7C99EBE53F4B}" srcOrd="6" destOrd="0" parTransId="{AA976F31-B6C2-4F44-AD16-210581F8F750}" sibTransId="{DDDC18D6-5FB0-4A25-8B72-BE62E0EE92EA}"/>
    <dgm:cxn modelId="{2221FB34-310D-4638-ACAE-9ACC709E4926}" srcId="{757F3AB3-0718-4624-B441-E567A8F0AB56}" destId="{4C35D32F-0EAB-4CD7-82EE-45574DC2A586}" srcOrd="5" destOrd="0" parTransId="{A15F02C0-547C-48B3-9D05-E7F145EBF3C4}" sibTransId="{8C5711BF-38F0-4590-B6BC-B3119A33CA2E}"/>
    <dgm:cxn modelId="{806DB313-5FE6-4929-A678-3696BD1EC39C}" srcId="{757F3AB3-0718-4624-B441-E567A8F0AB56}" destId="{4865AC3F-78E2-43BA-A56B-7C465B8FCF11}" srcOrd="1" destOrd="0" parTransId="{D9035F3F-40E4-44D2-BDEC-8BFACF13ACB4}" sibTransId="{AC1B04CB-5FFB-4765-BAA6-3C73B9929367}"/>
    <dgm:cxn modelId="{7BC66EC3-EBD6-4F3A-99ED-9D25F66FFA51}" srcId="{757F3AB3-0718-4624-B441-E567A8F0AB56}" destId="{B651F6E3-6281-48DB-9319-2AEAFDAE7572}" srcOrd="3" destOrd="0" parTransId="{A571E265-742E-411A-ABCF-E39FDBC7528A}" sibTransId="{E33260FE-399D-481C-B2D6-3B35DD16DC84}"/>
    <dgm:cxn modelId="{F15865F6-EFA8-4CB8-8470-CA9CD82E838D}" type="presOf" srcId="{B651F6E3-6281-48DB-9319-2AEAFDAE7572}" destId="{7145B55B-1B24-4B93-A1D4-B8021E4AC78C}" srcOrd="0" destOrd="0" presId="urn:microsoft.com/office/officeart/2005/8/layout/target3"/>
    <dgm:cxn modelId="{47CD0975-C3D6-4787-9CCB-0D4F2AE5E19D}" type="presOf" srcId="{4C35D32F-0EAB-4CD7-82EE-45574DC2A586}" destId="{A02C1AC3-4F1B-47BC-9A88-D00EAE61D85A}" srcOrd="1" destOrd="0" presId="urn:microsoft.com/office/officeart/2005/8/layout/target3"/>
    <dgm:cxn modelId="{04F3A894-EF9E-463A-96BB-BAC255CCA035}" type="presParOf" srcId="{333A1088-737F-45CB-B68E-254E46348037}" destId="{F5ABB229-8D3B-4694-996A-96F23CF14429}" srcOrd="0" destOrd="0" presId="urn:microsoft.com/office/officeart/2005/8/layout/target3"/>
    <dgm:cxn modelId="{FAF48081-D462-43BB-8B8D-B3CF220BAC75}" type="presParOf" srcId="{333A1088-737F-45CB-B68E-254E46348037}" destId="{F41139FD-01EE-4571-8B17-4FB00FC51163}" srcOrd="1" destOrd="0" presId="urn:microsoft.com/office/officeart/2005/8/layout/target3"/>
    <dgm:cxn modelId="{60AFDAD2-B6CD-41C9-9BAB-0CE070774181}" type="presParOf" srcId="{333A1088-737F-45CB-B68E-254E46348037}" destId="{D005CE8C-CC26-4C3E-AC11-E15060ECD759}" srcOrd="2" destOrd="0" presId="urn:microsoft.com/office/officeart/2005/8/layout/target3"/>
    <dgm:cxn modelId="{07BCF12C-ABE0-4C3D-9D87-10CACAA3F1ED}" type="presParOf" srcId="{333A1088-737F-45CB-B68E-254E46348037}" destId="{E2699407-A48D-4333-A645-7FA48F1FE3B7}" srcOrd="3" destOrd="0" presId="urn:microsoft.com/office/officeart/2005/8/layout/target3"/>
    <dgm:cxn modelId="{47989267-5B60-4C54-8D95-C02F1A774664}" type="presParOf" srcId="{333A1088-737F-45CB-B68E-254E46348037}" destId="{D5EA2712-68D0-4098-BDE6-B295C6AB6119}" srcOrd="4" destOrd="0" presId="urn:microsoft.com/office/officeart/2005/8/layout/target3"/>
    <dgm:cxn modelId="{59014843-9623-4828-95A8-1BCBADD1F61A}" type="presParOf" srcId="{333A1088-737F-45CB-B68E-254E46348037}" destId="{54F8D70D-FB57-4298-A600-D8F61B2A354A}" srcOrd="5" destOrd="0" presId="urn:microsoft.com/office/officeart/2005/8/layout/target3"/>
    <dgm:cxn modelId="{874322D5-F706-4A1F-BAF8-CC817C52A14D}" type="presParOf" srcId="{333A1088-737F-45CB-B68E-254E46348037}" destId="{C616B022-AA0C-4D3B-BDBF-093D86622E86}" srcOrd="6" destOrd="0" presId="urn:microsoft.com/office/officeart/2005/8/layout/target3"/>
    <dgm:cxn modelId="{EF92C1AB-43F6-4BCC-9D3F-592BEDE81207}" type="presParOf" srcId="{333A1088-737F-45CB-B68E-254E46348037}" destId="{69684AB7-5B8D-45A5-BC2F-6AF80EB883EF}" srcOrd="7" destOrd="0" presId="urn:microsoft.com/office/officeart/2005/8/layout/target3"/>
    <dgm:cxn modelId="{9231DCBE-45B5-46F1-9519-B05E159432B9}" type="presParOf" srcId="{333A1088-737F-45CB-B68E-254E46348037}" destId="{004736B2-18D3-4D6D-AA18-DF3F81E9E312}" srcOrd="8" destOrd="0" presId="urn:microsoft.com/office/officeart/2005/8/layout/target3"/>
    <dgm:cxn modelId="{8B3727EA-5BF8-41AF-B88C-D33DED8D5EDD}" type="presParOf" srcId="{333A1088-737F-45CB-B68E-254E46348037}" destId="{9CCAD005-8609-4003-9C1F-3AFC293FB9F9}" srcOrd="9" destOrd="0" presId="urn:microsoft.com/office/officeart/2005/8/layout/target3"/>
    <dgm:cxn modelId="{BCB32915-FB45-4971-BD1A-875F26045C39}" type="presParOf" srcId="{333A1088-737F-45CB-B68E-254E46348037}" destId="{0C4087F0-2DA9-4805-A823-C8C5404FEF67}" srcOrd="10" destOrd="0" presId="urn:microsoft.com/office/officeart/2005/8/layout/target3"/>
    <dgm:cxn modelId="{96CFE4B9-2F4B-4616-9295-F0B94C19F0AC}" type="presParOf" srcId="{333A1088-737F-45CB-B68E-254E46348037}" destId="{7145B55B-1B24-4B93-A1D4-B8021E4AC78C}" srcOrd="11" destOrd="0" presId="urn:microsoft.com/office/officeart/2005/8/layout/target3"/>
    <dgm:cxn modelId="{396A3014-0CD7-4D34-A69D-B1E0D8DA986A}" type="presParOf" srcId="{333A1088-737F-45CB-B68E-254E46348037}" destId="{6919BCDB-3A39-4371-A415-42187620F612}" srcOrd="12" destOrd="0" presId="urn:microsoft.com/office/officeart/2005/8/layout/target3"/>
    <dgm:cxn modelId="{1FCCFD0D-D6E9-49C0-87BB-E0C83DC5E742}" type="presParOf" srcId="{333A1088-737F-45CB-B68E-254E46348037}" destId="{19974A4C-782A-40F8-BDC1-A903A52CB5DC}" srcOrd="13" destOrd="0" presId="urn:microsoft.com/office/officeart/2005/8/layout/target3"/>
    <dgm:cxn modelId="{E9136E07-2D0F-4E80-B2FA-161442D0E429}" type="presParOf" srcId="{333A1088-737F-45CB-B68E-254E46348037}" destId="{0F7944D4-5DCA-4B9E-A896-D52854246E44}" srcOrd="14" destOrd="0" presId="urn:microsoft.com/office/officeart/2005/8/layout/target3"/>
    <dgm:cxn modelId="{C0BBE64B-55D9-4BF3-BD9B-C442E0B71BCE}" type="presParOf" srcId="{333A1088-737F-45CB-B68E-254E46348037}" destId="{DFC55A8B-2DFD-41AE-A307-96A1D2E66396}" srcOrd="15" destOrd="0" presId="urn:microsoft.com/office/officeart/2005/8/layout/target3"/>
    <dgm:cxn modelId="{F914B007-6E9E-4A8B-9C33-92C2E0D707F7}" type="presParOf" srcId="{333A1088-737F-45CB-B68E-254E46348037}" destId="{EB210E99-FECE-49F2-86FD-20F903E541DE}" srcOrd="16" destOrd="0" presId="urn:microsoft.com/office/officeart/2005/8/layout/target3"/>
    <dgm:cxn modelId="{ED16F208-4A0B-4FD6-9EDB-CB3D89A9AC47}" type="presParOf" srcId="{333A1088-737F-45CB-B68E-254E46348037}" destId="{2463512F-938D-4E07-9D5C-7B2E99ABD39E}" srcOrd="17" destOrd="0" presId="urn:microsoft.com/office/officeart/2005/8/layout/target3"/>
    <dgm:cxn modelId="{D880F2FE-A72B-480C-AD2F-72BF71E6EAAF}" type="presParOf" srcId="{333A1088-737F-45CB-B68E-254E46348037}" destId="{59FE3E3B-A92F-4A98-9A20-76394874AFA6}" srcOrd="18" destOrd="0" presId="urn:microsoft.com/office/officeart/2005/8/layout/target3"/>
    <dgm:cxn modelId="{C5F08FD8-1314-4F47-BB13-AC815F064BE7}" type="presParOf" srcId="{333A1088-737F-45CB-B68E-254E46348037}" destId="{8EB502EF-CA4F-4140-AFB6-D26D41E73615}" srcOrd="19" destOrd="0" presId="urn:microsoft.com/office/officeart/2005/8/layout/target3"/>
    <dgm:cxn modelId="{BA80289B-2820-4A76-9CBE-F957899ECE7D}" type="presParOf" srcId="{333A1088-737F-45CB-B68E-254E46348037}" destId="{6204D4B4-078C-4ACF-B823-77A728483A32}" srcOrd="20" destOrd="0" presId="urn:microsoft.com/office/officeart/2005/8/layout/target3"/>
    <dgm:cxn modelId="{904A6AB3-708E-4D3A-9E5B-C9CD9B578360}" type="presParOf" srcId="{333A1088-737F-45CB-B68E-254E46348037}" destId="{AED2198E-93D5-4001-81B4-73124B309672}" srcOrd="21" destOrd="0" presId="urn:microsoft.com/office/officeart/2005/8/layout/target3"/>
    <dgm:cxn modelId="{A344028C-826F-402B-9D84-72134B6D0639}" type="presParOf" srcId="{333A1088-737F-45CB-B68E-254E46348037}" destId="{FC425D1D-3DF2-408E-A4F8-250CA94A450A}" srcOrd="22" destOrd="0" presId="urn:microsoft.com/office/officeart/2005/8/layout/target3"/>
    <dgm:cxn modelId="{94FF14B0-CC9D-42FF-A2F7-CC2391433CFA}" type="presParOf" srcId="{333A1088-737F-45CB-B68E-254E46348037}" destId="{2CDFEC33-8C2A-49C6-B23B-FA3577B1DCE9}" srcOrd="23" destOrd="0" presId="urn:microsoft.com/office/officeart/2005/8/layout/target3"/>
    <dgm:cxn modelId="{703D4684-FF30-452A-953E-25B7BD609A60}" type="presParOf" srcId="{333A1088-737F-45CB-B68E-254E46348037}" destId="{70A198DD-41D2-4313-8B5B-1CF1BCF383FB}" srcOrd="24" destOrd="0" presId="urn:microsoft.com/office/officeart/2005/8/layout/target3"/>
    <dgm:cxn modelId="{FE22B7F7-D887-4756-8833-6ADA4597E4CC}" type="presParOf" srcId="{333A1088-737F-45CB-B68E-254E46348037}" destId="{5C0D1B75-263C-4468-B985-565C95B9422B}" srcOrd="25" destOrd="0" presId="urn:microsoft.com/office/officeart/2005/8/layout/target3"/>
    <dgm:cxn modelId="{03319554-7CF4-4D38-81F6-A53EAF14E378}" type="presParOf" srcId="{333A1088-737F-45CB-B68E-254E46348037}" destId="{A02C1AC3-4F1B-47BC-9A88-D00EAE61D85A}" srcOrd="26" destOrd="0" presId="urn:microsoft.com/office/officeart/2005/8/layout/target3"/>
    <dgm:cxn modelId="{F780C083-E8B3-45FE-B7AA-0F5AE52D27FB}" type="presParOf" srcId="{333A1088-737F-45CB-B68E-254E46348037}" destId="{23526C68-77CF-4757-B0E2-EC80EC09B19D}" srcOrd="27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832610" cy="18326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899890" y="0"/>
          <a:ext cx="6727190" cy="18326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 Základní škola Hnátnice, </a:t>
          </a:r>
          <a:r>
            <a:rPr lang="cs-CZ" sz="2000" kern="1200" smtClean="0"/>
            <a:t>okres Ústí nad Orlicí</a:t>
          </a:r>
          <a:endParaRPr lang="cs-CZ" sz="2000" kern="1200" dirty="0"/>
        </a:p>
      </dsp:txBody>
      <dsp:txXfrm>
        <a:off x="899890" y="0"/>
        <a:ext cx="6727190" cy="183260"/>
      </dsp:txXfrm>
    </dsp:sp>
    <dsp:sp modelId="{D5EA2712-68D0-4098-BDE6-B295C6AB6119}">
      <dsp:nvSpPr>
        <dsp:cNvPr id="0" name=""/>
        <dsp:cNvSpPr/>
      </dsp:nvSpPr>
      <dsp:spPr>
        <a:xfrm>
          <a:off x="137445" y="183260"/>
          <a:ext cx="1557718" cy="155771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54F8D70D-FB57-4298-A600-D8F61B2A354A}">
      <dsp:nvSpPr>
        <dsp:cNvPr id="0" name=""/>
        <dsp:cNvSpPr/>
      </dsp:nvSpPr>
      <dsp:spPr>
        <a:xfrm>
          <a:off x="916305" y="183260"/>
          <a:ext cx="6727190" cy="155771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DATUM: leden 2013</a:t>
          </a:r>
          <a:endParaRPr lang="cs-CZ" sz="2000" kern="1200" dirty="0"/>
        </a:p>
      </dsp:txBody>
      <dsp:txXfrm>
        <a:off x="916305" y="183260"/>
        <a:ext cx="6727190" cy="183260"/>
      </dsp:txXfrm>
    </dsp:sp>
    <dsp:sp modelId="{69684AB7-5B8D-45A5-BC2F-6AF80EB883EF}">
      <dsp:nvSpPr>
        <dsp:cNvPr id="0" name=""/>
        <dsp:cNvSpPr/>
      </dsp:nvSpPr>
      <dsp:spPr>
        <a:xfrm>
          <a:off x="274891" y="366521"/>
          <a:ext cx="1282827" cy="128282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004736B2-18D3-4D6D-AA18-DF3F81E9E312}">
      <dsp:nvSpPr>
        <dsp:cNvPr id="0" name=""/>
        <dsp:cNvSpPr/>
      </dsp:nvSpPr>
      <dsp:spPr>
        <a:xfrm>
          <a:off x="916305" y="356990"/>
          <a:ext cx="6727190" cy="1282827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AUTOR:Mgr. Helena Korábová</a:t>
          </a:r>
          <a:endParaRPr lang="cs-CZ" sz="2000" kern="1200" dirty="0"/>
        </a:p>
      </dsp:txBody>
      <dsp:txXfrm>
        <a:off x="916305" y="356990"/>
        <a:ext cx="6727190" cy="183260"/>
      </dsp:txXfrm>
    </dsp:sp>
    <dsp:sp modelId="{0C4087F0-2DA9-4805-A823-C8C5404FEF67}">
      <dsp:nvSpPr>
        <dsp:cNvPr id="0" name=""/>
        <dsp:cNvSpPr/>
      </dsp:nvSpPr>
      <dsp:spPr>
        <a:xfrm>
          <a:off x="412336" y="549782"/>
          <a:ext cx="1007936" cy="100793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7145B55B-1B24-4B93-A1D4-B8021E4AC78C}">
      <dsp:nvSpPr>
        <dsp:cNvPr id="0" name=""/>
        <dsp:cNvSpPr/>
      </dsp:nvSpPr>
      <dsp:spPr>
        <a:xfrm>
          <a:off x="916305" y="549782"/>
          <a:ext cx="6727190" cy="1007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VY_12_INOVACE_26_ Počasí</a:t>
          </a:r>
          <a:endParaRPr lang="cs-CZ" sz="2000" kern="1200" dirty="0"/>
        </a:p>
      </dsp:txBody>
      <dsp:txXfrm>
        <a:off x="916305" y="549782"/>
        <a:ext cx="6727190" cy="183262"/>
      </dsp:txXfrm>
    </dsp:sp>
    <dsp:sp modelId="{19974A4C-782A-40F8-BDC1-A903A52CB5DC}">
      <dsp:nvSpPr>
        <dsp:cNvPr id="0" name=""/>
        <dsp:cNvSpPr/>
      </dsp:nvSpPr>
      <dsp:spPr>
        <a:xfrm>
          <a:off x="549783" y="733044"/>
          <a:ext cx="733043" cy="73304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0F7944D4-5DCA-4B9E-A896-D52854246E44}">
      <dsp:nvSpPr>
        <dsp:cNvPr id="0" name=""/>
        <dsp:cNvSpPr/>
      </dsp:nvSpPr>
      <dsp:spPr>
        <a:xfrm>
          <a:off x="916305" y="725149"/>
          <a:ext cx="6727190" cy="7330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TÉMA SADY: Člověk a jeho svět</a:t>
          </a:r>
          <a:endParaRPr lang="cs-CZ" sz="2000" kern="1200" dirty="0"/>
        </a:p>
      </dsp:txBody>
      <dsp:txXfrm>
        <a:off x="916305" y="725149"/>
        <a:ext cx="6727190" cy="183260"/>
      </dsp:txXfrm>
    </dsp:sp>
    <dsp:sp modelId="{EB210E99-FECE-49F2-86FD-20F903E541DE}">
      <dsp:nvSpPr>
        <dsp:cNvPr id="0" name=""/>
        <dsp:cNvSpPr/>
      </dsp:nvSpPr>
      <dsp:spPr>
        <a:xfrm>
          <a:off x="687229" y="916305"/>
          <a:ext cx="458151" cy="45815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463512F-938D-4E07-9D5C-7B2E99ABD39E}">
      <dsp:nvSpPr>
        <dsp:cNvPr id="0" name=""/>
        <dsp:cNvSpPr/>
      </dsp:nvSpPr>
      <dsp:spPr>
        <a:xfrm>
          <a:off x="916305" y="916305"/>
          <a:ext cx="6727190" cy="45815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  CZ.1.07/1.4.00/21.1871</a:t>
          </a:r>
          <a:endParaRPr lang="cs-CZ" sz="2000" kern="1200" dirty="0"/>
        </a:p>
      </dsp:txBody>
      <dsp:txXfrm>
        <a:off x="916305" y="916305"/>
        <a:ext cx="6727190" cy="183260"/>
      </dsp:txXfrm>
    </dsp:sp>
    <dsp:sp modelId="{8EB502EF-CA4F-4140-AFB6-D26D41E73615}">
      <dsp:nvSpPr>
        <dsp:cNvPr id="0" name=""/>
        <dsp:cNvSpPr/>
      </dsp:nvSpPr>
      <dsp:spPr>
        <a:xfrm>
          <a:off x="824674" y="1099566"/>
          <a:ext cx="183260" cy="18326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204D4B4-078C-4ACF-B823-77A728483A32}">
      <dsp:nvSpPr>
        <dsp:cNvPr id="0" name=""/>
        <dsp:cNvSpPr/>
      </dsp:nvSpPr>
      <dsp:spPr>
        <a:xfrm>
          <a:off x="916305" y="1099566"/>
          <a:ext cx="6727190" cy="18326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000" kern="1200" dirty="0" smtClean="0"/>
        </a:p>
      </dsp:txBody>
      <dsp:txXfrm>
        <a:off x="916305" y="1099566"/>
        <a:ext cx="6727190" cy="18326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425</Words>
  <Characters>2513</Characters>
  <Application>Microsoft Office Word</Application>
  <DocSecurity>0</DocSecurity>
  <Lines>20</Lines>
  <Paragraphs>5</Paragraphs>
  <ScaleCrop>false</ScaleCrop>
  <Company>Your Company Name</Company>
  <LinksUpToDate>false</LinksUpToDate>
  <CharactersWithSpaces>2933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Dum</cp:lastModifiedBy>
  <cp:revision>3</cp:revision>
  <dcterms:created xsi:type="dcterms:W3CDTF">2013-10-03T06:17:00Z</dcterms:created>
  <dcterms:modified xsi:type="dcterms:W3CDTF">2013-10-03T06:18:00Z</dcterms:modified>
</cp:coreProperties>
</file>