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2600" w:rsidRDefault="00992600" w:rsidP="00992600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5762625" cy="1647825"/>
            <wp:effectExtent l="19050" t="0" r="9525" b="0"/>
            <wp:docPr id="1" name="Obrázek 2" descr="Popis: N:\Obchod\EU projekty\Loga\logolinkII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N:\Obchod\EU projekty\Loga\logolinkII_cb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2600" w:rsidRDefault="00992600" w:rsidP="00992600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992600" w:rsidRDefault="00992600" w:rsidP="00992600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992600" w:rsidRDefault="00992600" w:rsidP="00992600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992600" w:rsidRDefault="00992600" w:rsidP="00992600">
      <w:pPr>
        <w:jc w:val="both"/>
        <w:rPr>
          <w:rFonts w:ascii="Arial" w:hAnsi="Arial" w:cs="Arial"/>
          <w:b/>
          <w:bCs/>
        </w:rPr>
      </w:pPr>
    </w:p>
    <w:p w:rsidR="00992600" w:rsidRDefault="00992600" w:rsidP="00992600">
      <w:pPr>
        <w:jc w:val="both"/>
        <w:rPr>
          <w:rFonts w:ascii="Arial" w:hAnsi="Arial" w:cs="Arial"/>
          <w:b/>
          <w:bCs/>
        </w:rPr>
      </w:pPr>
    </w:p>
    <w:p w:rsidR="00992600" w:rsidRPr="0071742F" w:rsidRDefault="00992600" w:rsidP="00992600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Projekt:</w:t>
      </w:r>
      <w:r>
        <w:rPr>
          <w:rFonts w:ascii="Arial" w:hAnsi="Arial" w:cs="Arial"/>
          <w:b/>
          <w:bCs/>
        </w:rPr>
        <w:t xml:space="preserve"> Moderní výuka</w:t>
      </w:r>
    </w:p>
    <w:p w:rsidR="00992600" w:rsidRDefault="00992600" w:rsidP="00992600">
      <w:pPr>
        <w:jc w:val="both"/>
        <w:rPr>
          <w:rFonts w:ascii="Arial" w:hAnsi="Arial" w:cs="Arial"/>
          <w:b/>
          <w:bCs/>
        </w:rPr>
      </w:pPr>
    </w:p>
    <w:p w:rsidR="00992600" w:rsidRPr="0071742F" w:rsidRDefault="00992600" w:rsidP="00992600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Registrační číslo:</w:t>
      </w:r>
      <w:r>
        <w:rPr>
          <w:rFonts w:ascii="Arial" w:hAnsi="Arial" w:cs="Arial"/>
          <w:b/>
          <w:bCs/>
        </w:rPr>
        <w:t xml:space="preserve"> CZ.1.07/1.4.00/21.3192</w:t>
      </w:r>
    </w:p>
    <w:p w:rsidR="00992600" w:rsidRDefault="00992600" w:rsidP="00992600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92600" w:rsidRPr="0071742F" w:rsidRDefault="00992600" w:rsidP="00992600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DUM: </w:t>
      </w:r>
      <w:r w:rsidR="00E000DE">
        <w:rPr>
          <w:rFonts w:ascii="Arial" w:hAnsi="Arial" w:cs="Arial"/>
          <w:b/>
          <w:bCs/>
          <w:color w:val="000000"/>
        </w:rPr>
        <w:t>VY_32_INOVACE_2.1</w:t>
      </w:r>
      <w:r>
        <w:rPr>
          <w:rFonts w:ascii="Arial" w:hAnsi="Arial" w:cs="Arial"/>
          <w:b/>
          <w:bCs/>
          <w:color w:val="000000"/>
        </w:rPr>
        <w:t>.15</w:t>
      </w:r>
      <w:r>
        <w:rPr>
          <w:rFonts w:ascii="Arial" w:hAnsi="Arial" w:cs="Arial"/>
          <w:b/>
          <w:bCs/>
        </w:rPr>
        <w:t xml:space="preserve"> </w:t>
      </w:r>
      <w:r w:rsidRPr="0071742F">
        <w:rPr>
          <w:rFonts w:ascii="Arial" w:hAnsi="Arial" w:cs="Arial"/>
          <w:b/>
          <w:bCs/>
        </w:rPr>
        <w:tab/>
      </w:r>
    </w:p>
    <w:p w:rsidR="00992600" w:rsidRDefault="00992600" w:rsidP="0099260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92600" w:rsidRDefault="00992600" w:rsidP="0099260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Jméno autora: </w:t>
      </w:r>
      <w:r>
        <w:rPr>
          <w:rFonts w:ascii="Arial" w:hAnsi="Arial" w:cs="Arial"/>
          <w:b/>
          <w:bCs/>
        </w:rPr>
        <w:t>Mgr. Blanka Vanišová</w:t>
      </w:r>
    </w:p>
    <w:p w:rsidR="00992600" w:rsidRDefault="00992600" w:rsidP="0099260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92600" w:rsidRPr="0071742F" w:rsidRDefault="00992600" w:rsidP="0099260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07.</w:t>
      </w:r>
      <w:r w:rsidR="00D04145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02. 2012</w:t>
      </w:r>
    </w:p>
    <w:p w:rsidR="00992600" w:rsidRDefault="00992600" w:rsidP="0099260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92600" w:rsidRPr="0071742F" w:rsidRDefault="00992600" w:rsidP="0099260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Název práce: </w:t>
      </w:r>
      <w:r>
        <w:rPr>
          <w:rFonts w:ascii="Arial" w:hAnsi="Arial" w:cs="Arial"/>
          <w:b/>
          <w:bCs/>
        </w:rPr>
        <w:t>Vesmír - zvěrokruhy – panna, blíženci</w:t>
      </w:r>
    </w:p>
    <w:p w:rsidR="00992600" w:rsidRDefault="00992600" w:rsidP="0099260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92600" w:rsidRDefault="00992600" w:rsidP="00992600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71742F">
        <w:rPr>
          <w:rFonts w:ascii="Arial" w:hAnsi="Arial" w:cs="Arial"/>
          <w:b/>
          <w:bCs/>
        </w:rPr>
        <w:t>Předmět</w:t>
      </w:r>
      <w:r w:rsidRPr="00C245DE">
        <w:rPr>
          <w:rFonts w:ascii="Arial" w:hAnsi="Arial" w:cs="Arial"/>
          <w:b/>
        </w:rPr>
        <w:t xml:space="preserve">, pro který je VM určen: </w:t>
      </w:r>
      <w:r>
        <w:rPr>
          <w:rFonts w:ascii="Arial" w:hAnsi="Arial" w:cs="Arial"/>
          <w:b/>
        </w:rPr>
        <w:t>Člověk a jeho svět</w:t>
      </w:r>
    </w:p>
    <w:p w:rsidR="00992600" w:rsidRPr="00C245DE" w:rsidRDefault="00992600" w:rsidP="0099260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92600" w:rsidRPr="0071742F" w:rsidRDefault="00992600" w:rsidP="00992600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určen: Třetí</w:t>
      </w:r>
      <w:r w:rsidRPr="0071742F">
        <w:rPr>
          <w:rFonts w:ascii="Arial" w:hAnsi="Arial" w:cs="Arial"/>
          <w:b/>
          <w:bCs/>
        </w:rPr>
        <w:t xml:space="preserve"> </w:t>
      </w:r>
    </w:p>
    <w:p w:rsidR="00992600" w:rsidRDefault="00992600" w:rsidP="0099260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92600" w:rsidRPr="002248EC" w:rsidRDefault="00992600" w:rsidP="00992600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Časová dotace</w:t>
      </w:r>
      <w:r w:rsidRPr="0071742F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</w:t>
      </w:r>
      <w:r w:rsidRPr="00745DC4">
        <w:rPr>
          <w:rFonts w:ascii="Arial" w:hAnsi="Arial" w:cs="Arial"/>
          <w:b/>
        </w:rPr>
        <w:t>1 hodina</w:t>
      </w:r>
      <w:r w:rsidRPr="0071742F">
        <w:rPr>
          <w:rFonts w:ascii="Arial" w:hAnsi="Arial" w:cs="Arial"/>
        </w:rPr>
        <w:t xml:space="preserve"> </w:t>
      </w:r>
    </w:p>
    <w:p w:rsidR="00992600" w:rsidRDefault="00992600" w:rsidP="0099260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92600" w:rsidRDefault="00992600" w:rsidP="0099260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Vzdělávací </w:t>
      </w:r>
      <w:r>
        <w:rPr>
          <w:rFonts w:ascii="Arial" w:hAnsi="Arial" w:cs="Arial"/>
          <w:b/>
          <w:bCs/>
        </w:rPr>
        <w:t>oblast, tematick</w:t>
      </w:r>
      <w:r w:rsidR="00D04145">
        <w:rPr>
          <w:rFonts w:ascii="Arial" w:hAnsi="Arial" w:cs="Arial"/>
          <w:b/>
          <w:bCs/>
        </w:rPr>
        <w:t xml:space="preserve">ý okruh, téma: Neživá příroda, </w:t>
      </w:r>
      <w:bookmarkStart w:id="0" w:name="_GoBack"/>
      <w:bookmarkEnd w:id="0"/>
      <w:r>
        <w:rPr>
          <w:rFonts w:ascii="Arial" w:hAnsi="Arial" w:cs="Arial"/>
          <w:b/>
          <w:bCs/>
        </w:rPr>
        <w:t>Slunce a Země</w:t>
      </w:r>
    </w:p>
    <w:p w:rsidR="00992600" w:rsidRDefault="00992600" w:rsidP="0099260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92600" w:rsidRDefault="00992600" w:rsidP="00992600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Této práci předchází motivace na dané téma, žáci vypočítají příklady. Pomocí pravítka a tužky spojují hvězdy (se správnými výsledky z příkladů). Výsledkem je obrázek souhvězdí – zvěrokruh panna a blíženci.</w:t>
      </w:r>
    </w:p>
    <w:p w:rsidR="00992600" w:rsidRPr="002248EC" w:rsidRDefault="00992600" w:rsidP="00992600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787133" w:rsidRDefault="00992600" w:rsidP="00992600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Pomůcky</w:t>
      </w:r>
      <w:r w:rsidRPr="0071742F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pracovní listy, psací potřeby, pravítko</w:t>
      </w:r>
    </w:p>
    <w:p w:rsidR="00992600" w:rsidRDefault="00992600" w:rsidP="00992600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992600" w:rsidRDefault="00992600" w:rsidP="00992600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992600" w:rsidRDefault="00992600" w:rsidP="00992600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992600" w:rsidRDefault="00992600" w:rsidP="00992600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992600" w:rsidRDefault="00992600" w:rsidP="00992600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992600" w:rsidRDefault="00992600" w:rsidP="00992600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992600" w:rsidRDefault="00992600" w:rsidP="00992600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992600" w:rsidRDefault="00992600" w:rsidP="00992600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992600" w:rsidRDefault="00992600" w:rsidP="00992600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992600" w:rsidRDefault="00992600" w:rsidP="00992600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>
            <wp:extent cx="5760720" cy="8086611"/>
            <wp:effectExtent l="19050" t="0" r="0" b="0"/>
            <wp:docPr id="2" name="obrázek 1" descr="C:\Documents and Settings\Blanka\Dokumenty\Obrázky\MP Navigator\2012_02_24\IMG_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Blanka\Dokumenty\Obrázky\MP Navigator\2012_02_24\IMG_001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0866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2600" w:rsidRDefault="00992600" w:rsidP="00992600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992600" w:rsidRDefault="00992600" w:rsidP="00992600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992600" w:rsidRDefault="00992600" w:rsidP="00992600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992600" w:rsidRDefault="00992600" w:rsidP="00992600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992600" w:rsidRPr="00992600" w:rsidRDefault="00992600" w:rsidP="00992600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>
            <wp:extent cx="5760720" cy="8127247"/>
            <wp:effectExtent l="19050" t="0" r="0" b="0"/>
            <wp:docPr id="3" name="obrázek 2" descr="C:\Documents and Settings\Blanka\Dokumenty\Obrázky\MP Navigator\2012_02_24\IMG_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Blanka\Dokumenty\Obrázky\MP Navigator\2012_02_24\IMG_001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272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92600" w:rsidRPr="00992600" w:rsidSect="007871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92600"/>
    <w:rsid w:val="001F631E"/>
    <w:rsid w:val="00787133"/>
    <w:rsid w:val="00992600"/>
    <w:rsid w:val="00D04145"/>
    <w:rsid w:val="00E00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926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9260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92600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143</Words>
  <Characters>849</Characters>
  <Application>Microsoft Office Word</Application>
  <DocSecurity>0</DocSecurity>
  <Lines>7</Lines>
  <Paragraphs>1</Paragraphs>
  <ScaleCrop>false</ScaleCrop>
  <Company/>
  <LinksUpToDate>false</LinksUpToDate>
  <CharactersWithSpaces>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Blanka</dc:creator>
  <cp:keywords/>
  <dc:description/>
  <cp:lastModifiedBy>NTBK</cp:lastModifiedBy>
  <cp:revision>6</cp:revision>
  <dcterms:created xsi:type="dcterms:W3CDTF">2012-02-24T21:06:00Z</dcterms:created>
  <dcterms:modified xsi:type="dcterms:W3CDTF">2013-10-06T20:02:00Z</dcterms:modified>
</cp:coreProperties>
</file>