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2C3" w:rsidRDefault="001D27B6" w:rsidP="00CB32C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1090295</wp:posOffset>
                </wp:positionH>
                <wp:positionV relativeFrom="paragraph">
                  <wp:posOffset>205740</wp:posOffset>
                </wp:positionV>
                <wp:extent cx="7693660" cy="5375910"/>
                <wp:effectExtent l="2540" t="2540" r="0" b="3175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93660" cy="537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32C3" w:rsidRDefault="00CB32C3" w:rsidP="00CB32C3">
                            <w:pPr>
                              <w:jc w:val="center"/>
                              <w:rPr>
                                <w:rFonts w:ascii="Tahoma" w:hAnsi="Tahoma" w:cs="Tahoma"/>
                                <w:sz w:val="36"/>
                                <w:szCs w:val="36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  <w:sz w:val="36"/>
                                <w:szCs w:val="36"/>
                              </w:rPr>
                              <w:t>Digitální učební materiál</w:t>
                            </w:r>
                          </w:p>
                          <w:tbl>
                            <w:tblPr>
                              <w:tblStyle w:val="Mkatabulky"/>
                              <w:tblW w:w="0" w:type="auto"/>
                              <w:jc w:val="center"/>
                              <w:tblLook w:val="01E0" w:firstRow="1" w:lastRow="1" w:firstColumn="1" w:lastColumn="1" w:noHBand="0" w:noVBand="0"/>
                            </w:tblPr>
                            <w:tblGrid>
                              <w:gridCol w:w="3027"/>
                              <w:gridCol w:w="7584"/>
                            </w:tblGrid>
                            <w:tr w:rsidR="00954883" w:rsidTr="00954883">
                              <w:trPr>
                                <w:trHeight w:val="734"/>
                                <w:jc w:val="center"/>
                              </w:trPr>
                              <w:tc>
                                <w:tcPr>
                                  <w:tcW w:w="3027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Číslo projektu</w:t>
                                  </w:r>
                                </w:p>
                              </w:tc>
                              <w:tc>
                                <w:tcPr>
                                  <w:tcW w:w="7584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CZ.1.07/1.5.00/34.0029</w:t>
                                  </w:r>
                                </w:p>
                              </w:tc>
                            </w:tr>
                            <w:tr w:rsidR="00954883" w:rsidTr="00954883">
                              <w:trPr>
                                <w:trHeight w:val="734"/>
                                <w:jc w:val="center"/>
                              </w:trPr>
                              <w:tc>
                                <w:tcPr>
                                  <w:tcW w:w="3027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Číslo materiálu</w:t>
                                  </w:r>
                                </w:p>
                              </w:tc>
                              <w:tc>
                                <w:tcPr>
                                  <w:tcW w:w="7584" w:type="dxa"/>
                                  <w:vAlign w:val="center"/>
                                </w:tcPr>
                                <w:p w:rsidR="00954883" w:rsidRPr="00954883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VY_</w:t>
                                  </w:r>
                                  <w:r>
                                    <w:rPr>
                                      <w:rFonts w:ascii="Tahoma" w:hAnsi="Tahoma" w:cs="Tahoma"/>
                                    </w:rPr>
                                    <w:t>3</w:t>
                                  </w: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2_ INOVACE_</w:t>
                                  </w:r>
                                  <w:r>
                                    <w:rPr>
                                      <w:rFonts w:ascii="Tahoma" w:hAnsi="Tahoma" w:cs="Tahoma"/>
                                    </w:rPr>
                                    <w:t>24-05</w:t>
                                  </w:r>
                                </w:p>
                              </w:tc>
                            </w:tr>
                            <w:tr w:rsidR="00954883" w:rsidTr="00954883">
                              <w:trPr>
                                <w:trHeight w:val="734"/>
                                <w:jc w:val="center"/>
                              </w:trPr>
                              <w:tc>
                                <w:tcPr>
                                  <w:tcW w:w="3027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Název školy</w:t>
                                  </w:r>
                                </w:p>
                              </w:tc>
                              <w:tc>
                                <w:tcPr>
                                  <w:tcW w:w="7584" w:type="dxa"/>
                                  <w:vAlign w:val="center"/>
                                </w:tcPr>
                                <w:p w:rsidR="00954883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 xml:space="preserve">Střední průmyslová škola stavební, Resslova 2, </w:t>
                                  </w:r>
                                </w:p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České Budějovice</w:t>
                                  </w:r>
                                </w:p>
                              </w:tc>
                            </w:tr>
                            <w:tr w:rsidR="00954883" w:rsidTr="00954883">
                              <w:trPr>
                                <w:trHeight w:val="734"/>
                                <w:jc w:val="center"/>
                              </w:trPr>
                              <w:tc>
                                <w:tcPr>
                                  <w:tcW w:w="3027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Autor</w:t>
                                  </w:r>
                                </w:p>
                              </w:tc>
                              <w:tc>
                                <w:tcPr>
                                  <w:tcW w:w="7584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Robert Lefan</w:t>
                                  </w:r>
                                </w:p>
                              </w:tc>
                            </w:tr>
                            <w:tr w:rsidR="00954883" w:rsidTr="00954883">
                              <w:trPr>
                                <w:trHeight w:val="734"/>
                                <w:jc w:val="center"/>
                              </w:trPr>
                              <w:tc>
                                <w:tcPr>
                                  <w:tcW w:w="3027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Tematický celek</w:t>
                                  </w:r>
                                </w:p>
                              </w:tc>
                              <w:tc>
                                <w:tcPr>
                                  <w:tcW w:w="7584" w:type="dxa"/>
                                  <w:vAlign w:val="center"/>
                                </w:tcPr>
                                <w:p w:rsidR="00954883" w:rsidRPr="007B453B" w:rsidRDefault="00954883" w:rsidP="002D2EF6">
                                  <w:pPr>
                                    <w:rPr>
                                      <w:rFonts w:ascii="Tahoma" w:hAnsi="Tahoma" w:cs="Tahoma"/>
                                      <w:i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 xml:space="preserve">Stavební materiály </w:t>
                                  </w:r>
                                </w:p>
                              </w:tc>
                            </w:tr>
                            <w:tr w:rsidR="00954883" w:rsidTr="00954883">
                              <w:trPr>
                                <w:trHeight w:val="734"/>
                                <w:jc w:val="center"/>
                              </w:trPr>
                              <w:tc>
                                <w:tcPr>
                                  <w:tcW w:w="3027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Ročník</w:t>
                                  </w:r>
                                </w:p>
                              </w:tc>
                              <w:tc>
                                <w:tcPr>
                                  <w:tcW w:w="7584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1. ročník</w:t>
                                  </w:r>
                                </w:p>
                              </w:tc>
                            </w:tr>
                            <w:tr w:rsidR="00954883" w:rsidTr="00954883">
                              <w:trPr>
                                <w:trHeight w:val="734"/>
                                <w:jc w:val="center"/>
                              </w:trPr>
                              <w:tc>
                                <w:tcPr>
                                  <w:tcW w:w="3027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Datum tvorby</w:t>
                                  </w:r>
                                </w:p>
                              </w:tc>
                              <w:tc>
                                <w:tcPr>
                                  <w:tcW w:w="7584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Tahoma" w:hAnsi="Tahoma" w:cs="Tahoma"/>
                                    </w:rPr>
                                    <w:t>18.5.2013</w:t>
                                  </w:r>
                                  <w:proofErr w:type="gramEnd"/>
                                </w:p>
                              </w:tc>
                            </w:tr>
                            <w:tr w:rsidR="00954883" w:rsidTr="00954883">
                              <w:trPr>
                                <w:trHeight w:val="734"/>
                                <w:jc w:val="center"/>
                              </w:trPr>
                              <w:tc>
                                <w:tcPr>
                                  <w:tcW w:w="3027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Anotace</w:t>
                                  </w:r>
                                </w:p>
                              </w:tc>
                              <w:tc>
                                <w:tcPr>
                                  <w:tcW w:w="7584" w:type="dxa"/>
                                  <w:vAlign w:val="center"/>
                                </w:tcPr>
                                <w:p w:rsidR="00954883" w:rsidRDefault="00954883" w:rsidP="00954883">
                                  <w:pPr>
                                    <w:numPr>
                                      <w:ilvl w:val="0"/>
                                      <w:numId w:val="35"/>
                                    </w:num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didaktický test</w:t>
                                  </w:r>
                                  <w:r w:rsidR="00872CBA">
                                    <w:rPr>
                                      <w:rFonts w:ascii="Tahoma" w:hAnsi="Tahoma" w:cs="Tahoma"/>
                                    </w:rPr>
                                    <w:t xml:space="preserve"> nestandardizovaný</w:t>
                                  </w:r>
                                </w:p>
                                <w:p w:rsidR="00954883" w:rsidRPr="00954883" w:rsidRDefault="00954883" w:rsidP="00954883">
                                  <w:pPr>
                                    <w:numPr>
                                      <w:ilvl w:val="0"/>
                                      <w:numId w:val="35"/>
                                    </w:num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ověření znalostí na závěr tématu</w:t>
                                  </w:r>
                                </w:p>
                              </w:tc>
                            </w:tr>
                            <w:tr w:rsidR="00954883" w:rsidTr="00954883">
                              <w:trPr>
                                <w:trHeight w:val="734"/>
                                <w:jc w:val="center"/>
                              </w:trPr>
                              <w:tc>
                                <w:tcPr>
                                  <w:tcW w:w="3027" w:type="dxa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42037">
                                    <w:rPr>
                                      <w:rFonts w:ascii="Tahoma" w:hAnsi="Tahoma" w:cs="Tahoma"/>
                                    </w:rPr>
                                    <w:t>Metodický pokyn</w:t>
                                  </w:r>
                                </w:p>
                              </w:tc>
                              <w:tc>
                                <w:tcPr>
                                  <w:tcW w:w="7584" w:type="dxa"/>
                                  <w:vAlign w:val="center"/>
                                </w:tcPr>
                                <w:p w:rsidR="00954883" w:rsidRDefault="00954883" w:rsidP="00954883">
                                  <w:pPr>
                                    <w:numPr>
                                      <w:ilvl w:val="0"/>
                                      <w:numId w:val="35"/>
                                    </w:num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test vytisknout</w:t>
                                  </w:r>
                                </w:p>
                                <w:p w:rsidR="00954883" w:rsidRDefault="00954883" w:rsidP="00954883">
                                  <w:pPr>
                                    <w:numPr>
                                      <w:ilvl w:val="0"/>
                                      <w:numId w:val="35"/>
                                    </w:num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žáky rozdělit do dvou skupin a test zadat</w:t>
                                  </w:r>
                                </w:p>
                                <w:p w:rsidR="00954883" w:rsidRPr="00954883" w:rsidRDefault="00954883" w:rsidP="00954883">
                                  <w:pPr>
                                    <w:numPr>
                                      <w:ilvl w:val="0"/>
                                      <w:numId w:val="35"/>
                                    </w:num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na vyplnění stačí cca 10 minut</w:t>
                                  </w:r>
                                </w:p>
                              </w:tc>
                            </w:tr>
                            <w:tr w:rsidR="00954883" w:rsidTr="00954883">
                              <w:trPr>
                                <w:trHeight w:val="734"/>
                                <w:jc w:val="center"/>
                              </w:trPr>
                              <w:tc>
                                <w:tcPr>
                                  <w:tcW w:w="10611" w:type="dxa"/>
                                  <w:gridSpan w:val="2"/>
                                  <w:vAlign w:val="center"/>
                                </w:tcPr>
                                <w:p w:rsidR="00954883" w:rsidRPr="00142037" w:rsidRDefault="00954883" w:rsidP="002D2EF6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Pokud není uvedeno jinak, použitý materiál je z vlastních zdrojů autora</w:t>
                                  </w:r>
                                </w:p>
                              </w:tc>
                            </w:tr>
                          </w:tbl>
                          <w:p w:rsidR="00CB32C3" w:rsidRDefault="00CB32C3" w:rsidP="009548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85.85pt;margin-top:16.2pt;width:605.8pt;height:42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8ZVtwIAALoFAAAOAAAAZHJzL2Uyb0RvYy54bWysVNtunDAQfa/Uf7D8TrjEsAsKWyXLUlVK&#10;L1LSD/CCWayCTW3vsmnVf+/Y7C3JS9WWB2R7xmcu53hu3u37Du2Y0lyKHIdXAUZMVLLmYpPjr4+l&#10;N8dIGypq2knBcvzENH63ePvmZhwyFslWdjVTCECEzsYhx60xQ+b7umpZT/WVHJgAYyNVTw1s1cav&#10;FR0Bve/8KAgSf5SqHpSsmNZwWkxGvHD4TcMq87lpNDOoyzHkZtxfuf/a/v3FDc02ig4trw5p0L/I&#10;oqdcQNATVEENRVvFX0H1vFJSy8ZcVbL3ZdPwirkaoJoweFHNQ0sH5mqB5ujh1Cb9/2CrT7svCvE6&#10;xzFGgvZA0SPbG3Qn9yi13RkHnYHTwwBuZg/HwLKrVA/3svqmkZDLlooNu1VKji2jNWQX2pv+xdUJ&#10;R1uQ9fhR1hCGbo10QPtG9bZ10AwE6MDS04kZm0oFh7MkvU4SMFVgi69ncRo67nyaHa8PSpv3TPbI&#10;LnKsgHoHT3f32th0aHZ0sdGELHnXOfo78ewAHKcTCA5Xrc2m4dj8mQbpar6aE49EycojQVF4t+WS&#10;eEkZzuLiulgui/CXjRuSrOV1zYQNc1RWSP6MuYPGJ02ctKVlx2sLZ1PSarNedgrtKCi7dJ9rOljO&#10;bv7zNFwToJYXJYURCe6i1CuT+cwjJYm9dBbMvSBM79IkICkpyucl3XPB/r0kNOY4jaN4UtM56Re1&#10;Be57XRvNem5gdnS8z/H85EQzq8GVqB21hvJuWl+0wqZ/bgXQfSTaKdaKdJKr2a/3gGJlvJb1E2hX&#10;SVAWqBAGHixaqX5gNMLwyLH+vqWKYdR9EKD/NCTEThu3IfEsgo26tKwvLVRUAJVjg9G0XJppQm0H&#10;xTctRJpenJC38GYa7tR8zurw0mBAuKIOw8xOoMu98zqP3MVvAAAA//8DAFBLAwQUAAYACAAAACEA&#10;2cx1lt8AAAALAQAADwAAAGRycy9kb3ducmV2LnhtbEyPwU7DMBBE70j8g7VI3KjdppA0xKkQiCuo&#10;hVbi5sbbJCJeR7HbhL9ne4LjaJ9m3hbryXXijENoPWmYzxQIpMrblmoNnx+vdxmIEA1Z03lCDT8Y&#10;YF1eXxUmt36kDZ63sRZcQiE3GpoY+1zKUDXoTJj5HolvRz84EzkOtbSDGbncdXKh1IN0piVeaEyP&#10;zw1W39uT07B7O37tl+q9fnH3/egnJcmtpNa3N9PTI4iIU/yD4aLP6lCy08GfyAbRcU7nKaMaksUS&#10;xAVIsiQBcdCQpSsFsizk/x/KXwAAAP//AwBQSwECLQAUAAYACAAAACEAtoM4kv4AAADhAQAAEwAA&#10;AAAAAAAAAAAAAAAAAAAAW0NvbnRlbnRfVHlwZXNdLnhtbFBLAQItABQABgAIAAAAIQA4/SH/1gAA&#10;AJQBAAALAAAAAAAAAAAAAAAAAC8BAABfcmVscy8ucmVsc1BLAQItABQABgAIAAAAIQALr8ZVtwIA&#10;ALoFAAAOAAAAAAAAAAAAAAAAAC4CAABkcnMvZTJvRG9jLnhtbFBLAQItABQABgAIAAAAIQDZzHWW&#10;3wAAAAsBAAAPAAAAAAAAAAAAAAAAABEFAABkcnMvZG93bnJldi54bWxQSwUGAAAAAAQABADzAAAA&#10;HQYAAAAA&#10;" filled="f" stroked="f">
                <v:textbox>
                  <w:txbxContent>
                    <w:p w:rsidR="00CB32C3" w:rsidRDefault="00CB32C3" w:rsidP="00CB32C3">
                      <w:pPr>
                        <w:jc w:val="center"/>
                        <w:rPr>
                          <w:rFonts w:ascii="Tahoma" w:hAnsi="Tahoma" w:cs="Tahoma"/>
                          <w:sz w:val="36"/>
                          <w:szCs w:val="36"/>
                        </w:rPr>
                      </w:pPr>
                      <w:r w:rsidRPr="00142037">
                        <w:rPr>
                          <w:rFonts w:ascii="Tahoma" w:hAnsi="Tahoma" w:cs="Tahoma"/>
                          <w:sz w:val="36"/>
                          <w:szCs w:val="36"/>
                        </w:rPr>
                        <w:t>Digitální učební materiál</w:t>
                      </w:r>
                    </w:p>
                    <w:tbl>
                      <w:tblPr>
                        <w:tblStyle w:val="Mkatabulky"/>
                        <w:tblW w:w="0" w:type="auto"/>
                        <w:jc w:val="center"/>
                        <w:tblLook w:val="01E0" w:firstRow="1" w:lastRow="1" w:firstColumn="1" w:lastColumn="1" w:noHBand="0" w:noVBand="0"/>
                      </w:tblPr>
                      <w:tblGrid>
                        <w:gridCol w:w="3027"/>
                        <w:gridCol w:w="7584"/>
                      </w:tblGrid>
                      <w:tr w:rsidR="00954883" w:rsidTr="00954883">
                        <w:trPr>
                          <w:trHeight w:val="734"/>
                          <w:jc w:val="center"/>
                        </w:trPr>
                        <w:tc>
                          <w:tcPr>
                            <w:tcW w:w="3027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Číslo projektu</w:t>
                            </w:r>
                          </w:p>
                        </w:tc>
                        <w:tc>
                          <w:tcPr>
                            <w:tcW w:w="7584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CZ.1.07/1.5.00/34.0029</w:t>
                            </w:r>
                          </w:p>
                        </w:tc>
                      </w:tr>
                      <w:tr w:rsidR="00954883" w:rsidTr="00954883">
                        <w:trPr>
                          <w:trHeight w:val="734"/>
                          <w:jc w:val="center"/>
                        </w:trPr>
                        <w:tc>
                          <w:tcPr>
                            <w:tcW w:w="3027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Číslo materiálu</w:t>
                            </w:r>
                          </w:p>
                        </w:tc>
                        <w:tc>
                          <w:tcPr>
                            <w:tcW w:w="7584" w:type="dxa"/>
                            <w:vAlign w:val="center"/>
                          </w:tcPr>
                          <w:p w:rsidR="00954883" w:rsidRPr="00954883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VY_</w:t>
                            </w:r>
                            <w:r>
                              <w:rPr>
                                <w:rFonts w:ascii="Tahoma" w:hAnsi="Tahoma" w:cs="Tahoma"/>
                              </w:rPr>
                              <w:t>3</w:t>
                            </w:r>
                            <w:r w:rsidRPr="00142037">
                              <w:rPr>
                                <w:rFonts w:ascii="Tahoma" w:hAnsi="Tahoma" w:cs="Tahoma"/>
                              </w:rPr>
                              <w:t>2_ INOVACE_</w:t>
                            </w:r>
                            <w:r>
                              <w:rPr>
                                <w:rFonts w:ascii="Tahoma" w:hAnsi="Tahoma" w:cs="Tahoma"/>
                              </w:rPr>
                              <w:t>24-05</w:t>
                            </w:r>
                          </w:p>
                        </w:tc>
                      </w:tr>
                      <w:tr w:rsidR="00954883" w:rsidTr="00954883">
                        <w:trPr>
                          <w:trHeight w:val="734"/>
                          <w:jc w:val="center"/>
                        </w:trPr>
                        <w:tc>
                          <w:tcPr>
                            <w:tcW w:w="3027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Název školy</w:t>
                            </w:r>
                          </w:p>
                        </w:tc>
                        <w:tc>
                          <w:tcPr>
                            <w:tcW w:w="7584" w:type="dxa"/>
                            <w:vAlign w:val="center"/>
                          </w:tcPr>
                          <w:p w:rsidR="00954883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 xml:space="preserve">Střední průmyslová škola stavební, Resslova 2, </w:t>
                            </w:r>
                          </w:p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České Budějovice</w:t>
                            </w:r>
                          </w:p>
                        </w:tc>
                      </w:tr>
                      <w:tr w:rsidR="00954883" w:rsidTr="00954883">
                        <w:trPr>
                          <w:trHeight w:val="734"/>
                          <w:jc w:val="center"/>
                        </w:trPr>
                        <w:tc>
                          <w:tcPr>
                            <w:tcW w:w="3027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Autor</w:t>
                            </w:r>
                          </w:p>
                        </w:tc>
                        <w:tc>
                          <w:tcPr>
                            <w:tcW w:w="7584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Robert Lefan</w:t>
                            </w:r>
                          </w:p>
                        </w:tc>
                      </w:tr>
                      <w:tr w:rsidR="00954883" w:rsidTr="00954883">
                        <w:trPr>
                          <w:trHeight w:val="734"/>
                          <w:jc w:val="center"/>
                        </w:trPr>
                        <w:tc>
                          <w:tcPr>
                            <w:tcW w:w="3027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Tematický celek</w:t>
                            </w:r>
                          </w:p>
                        </w:tc>
                        <w:tc>
                          <w:tcPr>
                            <w:tcW w:w="7584" w:type="dxa"/>
                            <w:vAlign w:val="center"/>
                          </w:tcPr>
                          <w:p w:rsidR="00954883" w:rsidRPr="007B453B" w:rsidRDefault="00954883" w:rsidP="002D2EF6">
                            <w:pPr>
                              <w:rPr>
                                <w:rFonts w:ascii="Tahoma" w:hAnsi="Tahoma" w:cs="Tahoma"/>
                                <w:i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 xml:space="preserve">Stavební materiály </w:t>
                            </w:r>
                          </w:p>
                        </w:tc>
                      </w:tr>
                      <w:tr w:rsidR="00954883" w:rsidTr="00954883">
                        <w:trPr>
                          <w:trHeight w:val="734"/>
                          <w:jc w:val="center"/>
                        </w:trPr>
                        <w:tc>
                          <w:tcPr>
                            <w:tcW w:w="3027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Ročník</w:t>
                            </w:r>
                          </w:p>
                        </w:tc>
                        <w:tc>
                          <w:tcPr>
                            <w:tcW w:w="7584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1. ročník</w:t>
                            </w:r>
                          </w:p>
                        </w:tc>
                      </w:tr>
                      <w:tr w:rsidR="00954883" w:rsidTr="00954883">
                        <w:trPr>
                          <w:trHeight w:val="734"/>
                          <w:jc w:val="center"/>
                        </w:trPr>
                        <w:tc>
                          <w:tcPr>
                            <w:tcW w:w="3027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Datum tvorby</w:t>
                            </w:r>
                          </w:p>
                        </w:tc>
                        <w:tc>
                          <w:tcPr>
                            <w:tcW w:w="7584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</w:rPr>
                              <w:t>18.5.2013</w:t>
                            </w:r>
                            <w:proofErr w:type="gramEnd"/>
                          </w:p>
                        </w:tc>
                      </w:tr>
                      <w:tr w:rsidR="00954883" w:rsidTr="00954883">
                        <w:trPr>
                          <w:trHeight w:val="734"/>
                          <w:jc w:val="center"/>
                        </w:trPr>
                        <w:tc>
                          <w:tcPr>
                            <w:tcW w:w="3027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Anotace</w:t>
                            </w:r>
                          </w:p>
                        </w:tc>
                        <w:tc>
                          <w:tcPr>
                            <w:tcW w:w="7584" w:type="dxa"/>
                            <w:vAlign w:val="center"/>
                          </w:tcPr>
                          <w:p w:rsidR="00954883" w:rsidRDefault="00954883" w:rsidP="00954883">
                            <w:pPr>
                              <w:numPr>
                                <w:ilvl w:val="0"/>
                                <w:numId w:val="35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didaktický test</w:t>
                            </w:r>
                            <w:r w:rsidR="00872CBA">
                              <w:rPr>
                                <w:rFonts w:ascii="Tahoma" w:hAnsi="Tahoma" w:cs="Tahoma"/>
                              </w:rPr>
                              <w:t xml:space="preserve"> nestandardizovaný</w:t>
                            </w:r>
                          </w:p>
                          <w:p w:rsidR="00954883" w:rsidRPr="00954883" w:rsidRDefault="00954883" w:rsidP="00954883">
                            <w:pPr>
                              <w:numPr>
                                <w:ilvl w:val="0"/>
                                <w:numId w:val="35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ověření znalostí na závěr tématu</w:t>
                            </w:r>
                          </w:p>
                        </w:tc>
                      </w:tr>
                      <w:tr w:rsidR="00954883" w:rsidTr="00954883">
                        <w:trPr>
                          <w:trHeight w:val="734"/>
                          <w:jc w:val="center"/>
                        </w:trPr>
                        <w:tc>
                          <w:tcPr>
                            <w:tcW w:w="3027" w:type="dxa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142037">
                              <w:rPr>
                                <w:rFonts w:ascii="Tahoma" w:hAnsi="Tahoma" w:cs="Tahoma"/>
                              </w:rPr>
                              <w:t>Metodický pokyn</w:t>
                            </w:r>
                          </w:p>
                        </w:tc>
                        <w:tc>
                          <w:tcPr>
                            <w:tcW w:w="7584" w:type="dxa"/>
                            <w:vAlign w:val="center"/>
                          </w:tcPr>
                          <w:p w:rsidR="00954883" w:rsidRDefault="00954883" w:rsidP="00954883">
                            <w:pPr>
                              <w:numPr>
                                <w:ilvl w:val="0"/>
                                <w:numId w:val="35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test vytisknout</w:t>
                            </w:r>
                          </w:p>
                          <w:p w:rsidR="00954883" w:rsidRDefault="00954883" w:rsidP="00954883">
                            <w:pPr>
                              <w:numPr>
                                <w:ilvl w:val="0"/>
                                <w:numId w:val="35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žáky rozdělit do dvou skupin a test zadat</w:t>
                            </w:r>
                          </w:p>
                          <w:p w:rsidR="00954883" w:rsidRPr="00954883" w:rsidRDefault="00954883" w:rsidP="00954883">
                            <w:pPr>
                              <w:numPr>
                                <w:ilvl w:val="0"/>
                                <w:numId w:val="35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na vyplnění stačí cca 10 minut</w:t>
                            </w:r>
                          </w:p>
                        </w:tc>
                      </w:tr>
                      <w:tr w:rsidR="00954883" w:rsidTr="00954883">
                        <w:trPr>
                          <w:trHeight w:val="734"/>
                          <w:jc w:val="center"/>
                        </w:trPr>
                        <w:tc>
                          <w:tcPr>
                            <w:tcW w:w="10611" w:type="dxa"/>
                            <w:gridSpan w:val="2"/>
                            <w:vAlign w:val="center"/>
                          </w:tcPr>
                          <w:p w:rsidR="00954883" w:rsidRPr="00142037" w:rsidRDefault="00954883" w:rsidP="002D2EF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Pokud není uvedeno jinak, použitý materiál je z vlastních zdrojů autora</w:t>
                            </w:r>
                          </w:p>
                        </w:tc>
                      </w:tr>
                    </w:tbl>
                    <w:p w:rsidR="00CB32C3" w:rsidRDefault="00CB32C3" w:rsidP="00954883"/>
                  </w:txbxContent>
                </v:textbox>
              </v:shape>
            </w:pict>
          </mc:Fallback>
        </mc:AlternateContent>
      </w:r>
    </w:p>
    <w:p w:rsidR="00CB32C3" w:rsidRPr="00CB32C3" w:rsidRDefault="00CB32C3" w:rsidP="00E8569B">
      <w:pPr>
        <w:jc w:val="center"/>
        <w:sectPr w:rsidR="00CB32C3" w:rsidRPr="00CB32C3" w:rsidSect="00CB32C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567" w:right="567" w:bottom="567" w:left="567" w:header="964" w:footer="0" w:gutter="0"/>
          <w:cols w:space="627"/>
          <w:titlePg/>
          <w:docGrid w:linePitch="360"/>
        </w:sectPr>
      </w:pPr>
    </w:p>
    <w:p w:rsidR="00E8569B" w:rsidRDefault="00CB32C3" w:rsidP="00E8569B">
      <w:pPr>
        <w:jc w:val="center"/>
        <w:rPr>
          <w:b/>
        </w:rPr>
      </w:pPr>
      <w:r>
        <w:rPr>
          <w:b/>
        </w:rPr>
        <w:lastRenderedPageBreak/>
        <w:br w:type="page"/>
      </w:r>
      <w:proofErr w:type="gramStart"/>
      <w:r w:rsidR="00845553">
        <w:rPr>
          <w:b/>
        </w:rPr>
        <w:lastRenderedPageBreak/>
        <w:t xml:space="preserve">Test –  </w:t>
      </w:r>
      <w:r w:rsidR="005158C5">
        <w:rPr>
          <w:b/>
        </w:rPr>
        <w:t>horniny</w:t>
      </w:r>
      <w:proofErr w:type="gramEnd"/>
      <w:r w:rsidR="005158C5">
        <w:rPr>
          <w:b/>
        </w:rPr>
        <w:t xml:space="preserve"> a stavební kámen</w:t>
      </w:r>
    </w:p>
    <w:p w:rsidR="001C487D" w:rsidRPr="005158C5" w:rsidRDefault="00845553" w:rsidP="00AE3570">
      <w:pPr>
        <w:spacing w:line="360" w:lineRule="auto"/>
        <w:jc w:val="center"/>
      </w:pPr>
      <w:r>
        <w:rPr>
          <w:b/>
        </w:rPr>
        <w:t>varianta</w:t>
      </w:r>
      <w:r w:rsidR="00E8569B">
        <w:rPr>
          <w:b/>
        </w:rPr>
        <w:t xml:space="preserve"> </w:t>
      </w:r>
      <w:r w:rsidR="00E8569B" w:rsidRPr="00E8569B">
        <w:rPr>
          <w:b/>
          <w:sz w:val="32"/>
          <w:szCs w:val="32"/>
        </w:rPr>
        <w:t>A</w:t>
      </w:r>
      <w:r w:rsidR="005158C5">
        <w:rPr>
          <w:sz w:val="32"/>
          <w:szCs w:val="32"/>
        </w:rPr>
        <w:t xml:space="preserve"> / </w:t>
      </w:r>
      <w:r w:rsidR="005158C5">
        <w:t>strana 1</w:t>
      </w:r>
    </w:p>
    <w:p w:rsidR="001C487D" w:rsidRDefault="00AE3570" w:rsidP="005301DE">
      <w:pPr>
        <w:spacing w:line="360" w:lineRule="auto"/>
      </w:pPr>
      <w:r>
        <w:t>jméno a p</w:t>
      </w:r>
      <w:r w:rsidR="001C487D" w:rsidRPr="001C487D">
        <w:t>říjmení:</w:t>
      </w:r>
      <w:r w:rsidR="00845553">
        <w:t>……</w:t>
      </w:r>
      <w:r w:rsidR="005301DE">
        <w:t>…</w:t>
      </w:r>
      <w:r w:rsidR="001C487D" w:rsidRPr="001C487D">
        <w:t>……………………</w:t>
      </w:r>
      <w:r>
        <w:t>…</w:t>
      </w:r>
      <w:r w:rsidR="005301DE">
        <w:t>……………</w:t>
      </w:r>
      <w:proofErr w:type="gramStart"/>
      <w:r w:rsidR="005301DE">
        <w:t>…...</w:t>
      </w:r>
      <w:r>
        <w:t xml:space="preserve">  třída</w:t>
      </w:r>
      <w:proofErr w:type="gramEnd"/>
      <w:r>
        <w:t>:…………</w:t>
      </w:r>
      <w:r w:rsidR="005301DE">
        <w:t>.</w:t>
      </w:r>
      <w:r>
        <w:t xml:space="preserve">        </w:t>
      </w:r>
      <w:r w:rsidR="001C487D" w:rsidRPr="001C487D">
        <w:sym w:font="Symbol" w:char="F053"/>
      </w:r>
      <w:r w:rsidR="001C487D" w:rsidRPr="001C487D">
        <w:t xml:space="preserve"> bodů: ……</w:t>
      </w:r>
      <w:r>
        <w:t>…</w:t>
      </w:r>
      <w:r w:rsidR="005301DE">
        <w:t xml:space="preserve">..           </w:t>
      </w:r>
      <w:r w:rsidR="001C487D" w:rsidRPr="001C487D">
        <w:t xml:space="preserve"> hodnocení:……</w:t>
      </w:r>
      <w:r w:rsidR="001C487D">
        <w:t>...</w:t>
      </w:r>
      <w:r>
        <w:t>..</w:t>
      </w:r>
    </w:p>
    <w:p w:rsidR="00680DB6" w:rsidRDefault="001D27B6" w:rsidP="00680DB6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000500" cy="0"/>
                <wp:effectExtent l="7620" t="9525" r="11430" b="9525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3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tTZ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mGepuk0BdH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Bv68HZ1wAAAAIBAAAPAAAAZHJzL2Rvd25yZXYueG1sTI/BTsMwDIbvSHuHyEhcJpawSRMq&#10;TSc06I0LG4ir15i2onG6JtsKT4/HZVwsffqt35/z1eg7daQhtoEt3M0MKOIquJZrC2/b8vYeVEzI&#10;DrvAZOGbIqyKyVWOmQsnfqXjJtVKSjhmaKFJqc+0jlVDHuMs9MSSfYbBYxIcau0GPEm57/TcmKX2&#10;2LJcaLCndUPV1+bgLcTynfblz7Samo9FHWi+f3p5RmtvrsfHB1CJxnRZhrO+qEMhTrtwYBdVZ0Ee&#10;SX9TsuXCCO7OqItc/1cvfgEAAP//AwBQSwECLQAUAAYACAAAACEAtoM4kv4AAADhAQAAEwAAAAAA&#10;AAAAAAAAAAAAAAAAW0NvbnRlbnRfVHlwZXNdLnhtbFBLAQItABQABgAIAAAAIQA4/SH/1gAAAJQB&#10;AAALAAAAAAAAAAAAAAAAAC8BAABfcmVscy8ucmVsc1BLAQItABQABgAIAAAAIQCbFtTZEQIAACgE&#10;AAAOAAAAAAAAAAAAAAAAAC4CAABkcnMvZTJvRG9jLnhtbFBLAQItABQABgAIAAAAIQBv68HZ1wAA&#10;AAIBAAAPAAAAAAAAAAAAAAAAAGsEAABkcnMvZG93bnJldi54bWxQSwUGAAAAAAQABADzAAAAbwUA&#10;AAAA&#10;"/>
            </w:pict>
          </mc:Fallback>
        </mc:AlternateContent>
      </w:r>
      <w:r w:rsidR="00680DB6">
        <w:t xml:space="preserve">Správné odpovědi u </w:t>
      </w:r>
      <w:r w:rsidR="00680DB6" w:rsidRPr="002D7E11">
        <w:rPr>
          <w:b/>
        </w:rPr>
        <w:t>uzavřených</w:t>
      </w:r>
      <w:r w:rsidR="00680DB6">
        <w:t xml:space="preserve"> otázek označte </w:t>
      </w:r>
      <w:r w:rsidR="00680DB6">
        <w:rPr>
          <w:b/>
          <w:i/>
        </w:rPr>
        <w:t xml:space="preserve">kroužkem, </w:t>
      </w:r>
      <w:r w:rsidR="00680DB6">
        <w:t>vždy je možná pouze jedna správná odpověď.</w:t>
      </w:r>
    </w:p>
    <w:p w:rsidR="0081530D" w:rsidRDefault="0081530D" w:rsidP="00680DB6"/>
    <w:p w:rsidR="001521F0" w:rsidRDefault="00CF6CA7" w:rsidP="00F17592">
      <w:pPr>
        <w:pStyle w:val="Otzkatestov"/>
      </w:pPr>
      <w:r>
        <w:t xml:space="preserve">K hlubinným </w:t>
      </w:r>
      <w:r w:rsidRPr="00F17592">
        <w:t>vyvřelinám</w:t>
      </w:r>
      <w:r>
        <w:t xml:space="preserve"> patří:</w:t>
      </w:r>
    </w:p>
    <w:p w:rsidR="00577500" w:rsidRDefault="00B303EF" w:rsidP="008E70E8">
      <w:pPr>
        <w:pStyle w:val="Odpovtestov"/>
        <w:numPr>
          <w:ilvl w:val="0"/>
          <w:numId w:val="18"/>
        </w:numPr>
      </w:pPr>
      <w:r>
        <w:t>čedič</w:t>
      </w:r>
    </w:p>
    <w:p w:rsidR="00B303EF" w:rsidRDefault="00B303EF" w:rsidP="008E70E8">
      <w:pPr>
        <w:pStyle w:val="Odpovtestov"/>
        <w:numPr>
          <w:ilvl w:val="0"/>
          <w:numId w:val="18"/>
        </w:numPr>
      </w:pPr>
      <w:r>
        <w:t>lávové sklo</w:t>
      </w:r>
    </w:p>
    <w:p w:rsidR="00B303EF" w:rsidRDefault="00B303EF" w:rsidP="008E70E8">
      <w:pPr>
        <w:pStyle w:val="Odpovtestov"/>
        <w:numPr>
          <w:ilvl w:val="0"/>
          <w:numId w:val="18"/>
        </w:numPr>
      </w:pPr>
      <w:r>
        <w:t>žula</w:t>
      </w:r>
    </w:p>
    <w:p w:rsidR="00F9499A" w:rsidRDefault="00B303EF" w:rsidP="00F9499A">
      <w:pPr>
        <w:pStyle w:val="Otzkatestov"/>
      </w:pPr>
      <w:r>
        <w:t xml:space="preserve">Mezi nezpevněné </w:t>
      </w:r>
      <w:r w:rsidR="007A22FA">
        <w:t>usazeniny mechanického původu</w:t>
      </w:r>
      <w:r w:rsidR="00F9499A">
        <w:t xml:space="preserve"> patří:</w:t>
      </w:r>
    </w:p>
    <w:p w:rsidR="00F9499A" w:rsidRDefault="00F40AF7" w:rsidP="00F9499A">
      <w:pPr>
        <w:pStyle w:val="Odpovtestov"/>
        <w:numPr>
          <w:ilvl w:val="0"/>
          <w:numId w:val="21"/>
        </w:numPr>
      </w:pPr>
      <w:r>
        <w:t>pískovec</w:t>
      </w:r>
    </w:p>
    <w:p w:rsidR="00F40AF7" w:rsidRDefault="00F40AF7" w:rsidP="00F9499A">
      <w:pPr>
        <w:pStyle w:val="Odpovtestov"/>
        <w:numPr>
          <w:ilvl w:val="0"/>
          <w:numId w:val="21"/>
        </w:numPr>
      </w:pPr>
      <w:r>
        <w:t>štěrkopísek</w:t>
      </w:r>
    </w:p>
    <w:p w:rsidR="00F40AF7" w:rsidRDefault="00F40AF7" w:rsidP="00F9499A">
      <w:pPr>
        <w:pStyle w:val="Odpovtestov"/>
        <w:numPr>
          <w:ilvl w:val="0"/>
          <w:numId w:val="21"/>
        </w:numPr>
      </w:pPr>
      <w:r>
        <w:t>rašelina</w:t>
      </w:r>
    </w:p>
    <w:p w:rsidR="00F40AF7" w:rsidRDefault="00F40AF7" w:rsidP="00F40AF7">
      <w:pPr>
        <w:pStyle w:val="Otzkatestov"/>
      </w:pPr>
      <w:r>
        <w:t xml:space="preserve">Mezi přeměněné horniny </w:t>
      </w:r>
      <w:r>
        <w:rPr>
          <w:b/>
        </w:rPr>
        <w:t>nepatří</w:t>
      </w:r>
      <w:r>
        <w:t>:</w:t>
      </w:r>
    </w:p>
    <w:p w:rsidR="00F40AF7" w:rsidRDefault="00F40AF7" w:rsidP="00F40AF7">
      <w:pPr>
        <w:pStyle w:val="Odpovtestov"/>
        <w:numPr>
          <w:ilvl w:val="0"/>
          <w:numId w:val="22"/>
        </w:numPr>
      </w:pPr>
      <w:r>
        <w:t>břidlice</w:t>
      </w:r>
    </w:p>
    <w:p w:rsidR="00F40AF7" w:rsidRDefault="00F40AF7" w:rsidP="00F40AF7">
      <w:pPr>
        <w:pStyle w:val="Odpovtestov"/>
        <w:numPr>
          <w:ilvl w:val="0"/>
          <w:numId w:val="22"/>
        </w:numPr>
      </w:pPr>
      <w:r>
        <w:t>travertin</w:t>
      </w:r>
    </w:p>
    <w:p w:rsidR="00F40AF7" w:rsidRDefault="00F40AF7" w:rsidP="00F40AF7">
      <w:pPr>
        <w:pStyle w:val="Odpovtestov"/>
        <w:numPr>
          <w:ilvl w:val="0"/>
          <w:numId w:val="22"/>
        </w:numPr>
      </w:pPr>
      <w:r>
        <w:t>rula</w:t>
      </w:r>
    </w:p>
    <w:p w:rsidR="00F40AF7" w:rsidRDefault="00813D61" w:rsidP="00F40AF7">
      <w:pPr>
        <w:pStyle w:val="Otzkatestov"/>
      </w:pPr>
      <w:r>
        <w:t>Keramzit je kamenivo:</w:t>
      </w:r>
    </w:p>
    <w:p w:rsidR="00813D61" w:rsidRDefault="00813D61" w:rsidP="00813D61">
      <w:pPr>
        <w:pStyle w:val="Odpovtestov"/>
        <w:numPr>
          <w:ilvl w:val="0"/>
          <w:numId w:val="23"/>
        </w:numPr>
      </w:pPr>
      <w:r>
        <w:t>přírodní těžené</w:t>
      </w:r>
    </w:p>
    <w:p w:rsidR="00813D61" w:rsidRDefault="00813D61" w:rsidP="00813D61">
      <w:pPr>
        <w:pStyle w:val="Odpovtestov"/>
        <w:numPr>
          <w:ilvl w:val="0"/>
          <w:numId w:val="23"/>
        </w:numPr>
      </w:pPr>
      <w:r>
        <w:t>přírodní drcené</w:t>
      </w:r>
    </w:p>
    <w:p w:rsidR="00813D61" w:rsidRDefault="00813D61" w:rsidP="00813D61">
      <w:pPr>
        <w:pStyle w:val="Odpovtestov"/>
        <w:numPr>
          <w:ilvl w:val="0"/>
          <w:numId w:val="23"/>
        </w:numPr>
      </w:pPr>
      <w:r>
        <w:t>uměle vyrobené</w:t>
      </w:r>
    </w:p>
    <w:p w:rsidR="00813D61" w:rsidRDefault="0081530D" w:rsidP="00813D61">
      <w:pPr>
        <w:pStyle w:val="Otzkatestov"/>
      </w:pPr>
      <w:r>
        <w:t xml:space="preserve">Pro výrobu drceného kameniva </w:t>
      </w:r>
      <w:r w:rsidRPr="0081530D">
        <w:rPr>
          <w:b/>
        </w:rPr>
        <w:t>není</w:t>
      </w:r>
      <w:r>
        <w:t xml:space="preserve"> vhodné použít:</w:t>
      </w:r>
    </w:p>
    <w:p w:rsidR="0081530D" w:rsidRDefault="0081530D" w:rsidP="0081530D">
      <w:pPr>
        <w:pStyle w:val="Odpovtestov"/>
        <w:numPr>
          <w:ilvl w:val="0"/>
          <w:numId w:val="24"/>
        </w:numPr>
      </w:pPr>
      <w:r>
        <w:t>pískovec</w:t>
      </w:r>
    </w:p>
    <w:p w:rsidR="0081530D" w:rsidRDefault="0081530D" w:rsidP="0081530D">
      <w:pPr>
        <w:pStyle w:val="Odpovtestov"/>
        <w:numPr>
          <w:ilvl w:val="0"/>
          <w:numId w:val="24"/>
        </w:numPr>
      </w:pPr>
      <w:r>
        <w:t>vápenec</w:t>
      </w:r>
    </w:p>
    <w:p w:rsidR="0081530D" w:rsidRDefault="0081530D" w:rsidP="0081530D">
      <w:pPr>
        <w:pStyle w:val="Odpovtestov"/>
        <w:numPr>
          <w:ilvl w:val="0"/>
          <w:numId w:val="24"/>
        </w:numPr>
      </w:pPr>
      <w:r>
        <w:t>syenit</w:t>
      </w:r>
    </w:p>
    <w:p w:rsidR="0081530D" w:rsidRDefault="0081530D" w:rsidP="0081530D">
      <w:pPr>
        <w:pStyle w:val="Otzkatestov"/>
        <w:numPr>
          <w:ilvl w:val="0"/>
          <w:numId w:val="0"/>
        </w:numPr>
      </w:pPr>
    </w:p>
    <w:p w:rsidR="0081530D" w:rsidRDefault="0081530D" w:rsidP="0081530D">
      <w:pPr>
        <w:pStyle w:val="Obsah9"/>
      </w:pPr>
    </w:p>
    <w:p w:rsidR="0081530D" w:rsidRDefault="0081530D" w:rsidP="0081530D"/>
    <w:p w:rsidR="0081530D" w:rsidRDefault="0081530D" w:rsidP="0081530D"/>
    <w:p w:rsidR="0081530D" w:rsidRDefault="0081530D" w:rsidP="0081530D"/>
    <w:p w:rsidR="0081530D" w:rsidRDefault="0081530D" w:rsidP="0081530D"/>
    <w:p w:rsidR="0081530D" w:rsidRDefault="0081530D" w:rsidP="0081530D"/>
    <w:p w:rsidR="0081530D" w:rsidRDefault="0081530D" w:rsidP="0081530D"/>
    <w:p w:rsidR="0081530D" w:rsidRDefault="0081530D" w:rsidP="0081530D"/>
    <w:p w:rsidR="0081530D" w:rsidRDefault="0081530D" w:rsidP="0081530D"/>
    <w:p w:rsidR="0081530D" w:rsidRDefault="0081530D" w:rsidP="0081530D"/>
    <w:p w:rsidR="0081530D" w:rsidRDefault="0081530D" w:rsidP="0081530D"/>
    <w:p w:rsidR="0081530D" w:rsidRDefault="005158C5" w:rsidP="0081530D">
      <w:r>
        <w:t>1 bod</w:t>
      </w:r>
    </w:p>
    <w:p w:rsidR="005158C5" w:rsidRDefault="005158C5" w:rsidP="0081530D"/>
    <w:p w:rsidR="005158C5" w:rsidRDefault="005158C5" w:rsidP="0081530D"/>
    <w:p w:rsidR="005158C5" w:rsidRDefault="005158C5" w:rsidP="0081530D"/>
    <w:p w:rsidR="005158C5" w:rsidRDefault="005158C5" w:rsidP="0081530D"/>
    <w:p w:rsidR="005158C5" w:rsidRDefault="005158C5" w:rsidP="0081530D">
      <w:r>
        <w:t>1 bod</w:t>
      </w:r>
    </w:p>
    <w:p w:rsidR="005158C5" w:rsidRDefault="005158C5" w:rsidP="0081530D"/>
    <w:p w:rsidR="005158C5" w:rsidRDefault="005158C5" w:rsidP="0081530D"/>
    <w:p w:rsidR="005158C5" w:rsidRDefault="005158C5" w:rsidP="0081530D"/>
    <w:p w:rsidR="005158C5" w:rsidRDefault="005158C5" w:rsidP="0081530D"/>
    <w:p w:rsidR="005158C5" w:rsidRDefault="005158C5" w:rsidP="0081530D">
      <w:r>
        <w:t>1 bod</w:t>
      </w:r>
    </w:p>
    <w:p w:rsidR="005158C5" w:rsidRDefault="005158C5" w:rsidP="0081530D"/>
    <w:p w:rsidR="005158C5" w:rsidRDefault="005158C5" w:rsidP="0081530D"/>
    <w:p w:rsidR="005158C5" w:rsidRDefault="005158C5" w:rsidP="0081530D"/>
    <w:p w:rsidR="005158C5" w:rsidRDefault="005158C5" w:rsidP="0081530D"/>
    <w:p w:rsidR="005158C5" w:rsidRDefault="005158C5" w:rsidP="0081530D">
      <w:r>
        <w:t>1 bod</w:t>
      </w:r>
    </w:p>
    <w:p w:rsidR="005158C5" w:rsidRDefault="005158C5" w:rsidP="0081530D"/>
    <w:p w:rsidR="005158C5" w:rsidRDefault="005158C5" w:rsidP="0081530D"/>
    <w:p w:rsidR="005158C5" w:rsidRDefault="005158C5" w:rsidP="0081530D"/>
    <w:p w:rsidR="005158C5" w:rsidRDefault="005158C5" w:rsidP="0081530D"/>
    <w:p w:rsidR="005158C5" w:rsidRDefault="005158C5" w:rsidP="0081530D"/>
    <w:p w:rsidR="005158C5" w:rsidRDefault="005158C5" w:rsidP="0081530D">
      <w:r>
        <w:t>1 bod</w:t>
      </w:r>
    </w:p>
    <w:p w:rsidR="005158C5" w:rsidRDefault="005158C5" w:rsidP="0081530D"/>
    <w:p w:rsidR="005158C5" w:rsidRDefault="005158C5" w:rsidP="0081530D"/>
    <w:p w:rsidR="00E0529E" w:rsidRDefault="00E0529E" w:rsidP="0081530D"/>
    <w:p w:rsidR="00E0529E" w:rsidRDefault="00E0529E" w:rsidP="0081530D"/>
    <w:p w:rsidR="00E0529E" w:rsidRDefault="00E0529E" w:rsidP="0081530D"/>
    <w:p w:rsidR="00E0529E" w:rsidRDefault="00E0529E" w:rsidP="00E0529E">
      <w:pPr>
        <w:jc w:val="center"/>
        <w:rPr>
          <w:b/>
        </w:rPr>
      </w:pPr>
      <w:proofErr w:type="gramStart"/>
      <w:r>
        <w:rPr>
          <w:b/>
        </w:rPr>
        <w:t>Test –  horniny</w:t>
      </w:r>
      <w:proofErr w:type="gramEnd"/>
      <w:r>
        <w:rPr>
          <w:b/>
        </w:rPr>
        <w:t xml:space="preserve"> a stavební kámen</w:t>
      </w:r>
    </w:p>
    <w:p w:rsidR="00E0529E" w:rsidRPr="005158C5" w:rsidRDefault="00E0529E" w:rsidP="00E0529E">
      <w:pPr>
        <w:spacing w:line="360" w:lineRule="auto"/>
        <w:jc w:val="center"/>
      </w:pPr>
      <w:r>
        <w:rPr>
          <w:b/>
        </w:rPr>
        <w:t xml:space="preserve">varianta </w:t>
      </w:r>
      <w:r>
        <w:rPr>
          <w:b/>
          <w:sz w:val="32"/>
          <w:szCs w:val="32"/>
        </w:rPr>
        <w:t>B</w:t>
      </w:r>
      <w:r>
        <w:rPr>
          <w:sz w:val="32"/>
          <w:szCs w:val="32"/>
        </w:rPr>
        <w:t xml:space="preserve"> / </w:t>
      </w:r>
      <w:r>
        <w:t>strana 1</w:t>
      </w:r>
    </w:p>
    <w:p w:rsidR="00E0529E" w:rsidRDefault="00E0529E" w:rsidP="00E0529E">
      <w:pPr>
        <w:spacing w:line="360" w:lineRule="auto"/>
      </w:pPr>
      <w:r>
        <w:t>jméno a p</w:t>
      </w:r>
      <w:r w:rsidRPr="001C487D">
        <w:t>říjmení:……………………</w:t>
      </w:r>
      <w:r>
        <w:t>………………</w:t>
      </w:r>
      <w:proofErr w:type="gramStart"/>
      <w:r>
        <w:t>…...  třída</w:t>
      </w:r>
      <w:proofErr w:type="gramEnd"/>
      <w:r>
        <w:t xml:space="preserve">:………….        </w:t>
      </w:r>
      <w:r w:rsidRPr="001C487D">
        <w:sym w:font="Symbol" w:char="F053"/>
      </w:r>
      <w:r w:rsidRPr="001C487D">
        <w:t xml:space="preserve"> bodů: ……</w:t>
      </w:r>
      <w:r>
        <w:t xml:space="preserve">…..           </w:t>
      </w:r>
      <w:r w:rsidRPr="001C487D">
        <w:t xml:space="preserve"> hodnocení:……</w:t>
      </w:r>
      <w:r>
        <w:t>...</w:t>
      </w:r>
    </w:p>
    <w:p w:rsidR="00E0529E" w:rsidRDefault="001D27B6" w:rsidP="00E0529E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000500" cy="0"/>
                <wp:effectExtent l="7620" t="5715" r="11430" b="13335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3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Xu4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0JneuAICKrWzoTZ6Vi9mq+l3h5SuWqIOPDJ8vRhIy0JG8iYlbJwB/H3/WTOIIUevY5vO&#10;je0CJDQAnaMal7sa/OwRhcM8TdNp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Bv68HZ1wAAAAIBAAAPAAAAZHJzL2Rvd25yZXYueG1sTI/BTsMwDIbvSHuHyEhcJpawSRMq&#10;TSc06I0LG4ir15i2onG6JtsKT4/HZVwsffqt35/z1eg7daQhtoEt3M0MKOIquJZrC2/b8vYeVEzI&#10;DrvAZOGbIqyKyVWOmQsnfqXjJtVKSjhmaKFJqc+0jlVDHuMs9MSSfYbBYxIcau0GPEm57/TcmKX2&#10;2LJcaLCndUPV1+bgLcTynfblz7Samo9FHWi+f3p5RmtvrsfHB1CJxnRZhrO+qEMhTrtwYBdVZ0Ee&#10;SX9TsuXCCO7OqItc/1cvfgEAAP//AwBQSwECLQAUAAYACAAAACEAtoM4kv4AAADhAQAAEwAAAAAA&#10;AAAAAAAAAAAAAAAAW0NvbnRlbnRfVHlwZXNdLnhtbFBLAQItABQABgAIAAAAIQA4/SH/1gAAAJQB&#10;AAALAAAAAAAAAAAAAAAAAC8BAABfcmVscy8ucmVsc1BLAQItABQABgAIAAAAIQCOSXu4EQIAACgE&#10;AAAOAAAAAAAAAAAAAAAAAC4CAABkcnMvZTJvRG9jLnhtbFBLAQItABQABgAIAAAAIQBv68HZ1wAA&#10;AAIBAAAPAAAAAAAAAAAAAAAAAGsEAABkcnMvZG93bnJldi54bWxQSwUGAAAAAAQABADzAAAAbwUA&#10;AAAA&#10;"/>
            </w:pict>
          </mc:Fallback>
        </mc:AlternateContent>
      </w:r>
      <w:r w:rsidR="00E0529E">
        <w:t xml:space="preserve">Správné odpovědi u </w:t>
      </w:r>
      <w:r w:rsidR="00E0529E" w:rsidRPr="002D7E11">
        <w:rPr>
          <w:b/>
        </w:rPr>
        <w:t>uzavřených</w:t>
      </w:r>
      <w:r w:rsidR="00E0529E">
        <w:t xml:space="preserve"> otázek označte </w:t>
      </w:r>
      <w:r w:rsidR="00E0529E">
        <w:rPr>
          <w:b/>
          <w:i/>
        </w:rPr>
        <w:t xml:space="preserve">kroužkem, </w:t>
      </w:r>
      <w:r w:rsidR="00E0529E">
        <w:t>vždy je možná pouze jedna správná odpověď.</w:t>
      </w:r>
    </w:p>
    <w:p w:rsidR="00E0529E" w:rsidRDefault="00E0529E" w:rsidP="0081530D"/>
    <w:p w:rsidR="00E0529E" w:rsidRDefault="00A530EA" w:rsidP="00C7540D">
      <w:pPr>
        <w:pStyle w:val="Otzkatestov"/>
        <w:numPr>
          <w:ilvl w:val="0"/>
          <w:numId w:val="26"/>
        </w:numPr>
      </w:pPr>
      <w:r>
        <w:t>K výlevným vyvřelinám patří:</w:t>
      </w:r>
    </w:p>
    <w:p w:rsidR="00A530EA" w:rsidRDefault="00D34CAD" w:rsidP="00AB2BF8">
      <w:pPr>
        <w:pStyle w:val="Odpovtestov"/>
        <w:numPr>
          <w:ilvl w:val="0"/>
          <w:numId w:val="27"/>
        </w:numPr>
      </w:pPr>
      <w:r>
        <w:t>rula</w:t>
      </w:r>
    </w:p>
    <w:p w:rsidR="00AB2BF8" w:rsidRDefault="00AB2BF8" w:rsidP="00AB2BF8">
      <w:pPr>
        <w:pStyle w:val="Odpovtestov"/>
        <w:numPr>
          <w:ilvl w:val="0"/>
          <w:numId w:val="27"/>
        </w:numPr>
      </w:pPr>
      <w:r>
        <w:t>syenit</w:t>
      </w:r>
    </w:p>
    <w:p w:rsidR="00AB2BF8" w:rsidRDefault="00AB2BF8" w:rsidP="00AB2BF8">
      <w:pPr>
        <w:pStyle w:val="Odpovtestov"/>
        <w:numPr>
          <w:ilvl w:val="0"/>
          <w:numId w:val="27"/>
        </w:numPr>
      </w:pPr>
      <w:r>
        <w:t>čedič</w:t>
      </w:r>
    </w:p>
    <w:p w:rsidR="00AB2BF8" w:rsidRDefault="00AB2BF8" w:rsidP="00AB2BF8">
      <w:pPr>
        <w:pStyle w:val="Otzkatestov"/>
      </w:pPr>
      <w:r>
        <w:t>Mezi usazeniny organ</w:t>
      </w:r>
      <w:r w:rsidR="00B211BF">
        <w:t>ogenní</w:t>
      </w:r>
      <w:r>
        <w:t>ho původu patří:</w:t>
      </w:r>
    </w:p>
    <w:p w:rsidR="00A40C5E" w:rsidRDefault="00333BF0" w:rsidP="00A40C5E">
      <w:pPr>
        <w:pStyle w:val="Odpovtestov"/>
        <w:numPr>
          <w:ilvl w:val="0"/>
          <w:numId w:val="28"/>
        </w:numPr>
      </w:pPr>
      <w:r>
        <w:t>vápenec</w:t>
      </w:r>
    </w:p>
    <w:p w:rsidR="00333BF0" w:rsidRDefault="00333BF0" w:rsidP="00A40C5E">
      <w:pPr>
        <w:pStyle w:val="Odpovtestov"/>
        <w:numPr>
          <w:ilvl w:val="0"/>
          <w:numId w:val="28"/>
        </w:numPr>
      </w:pPr>
      <w:r>
        <w:t>travertin</w:t>
      </w:r>
    </w:p>
    <w:p w:rsidR="00333BF0" w:rsidRDefault="00333BF0" w:rsidP="00A40C5E">
      <w:pPr>
        <w:pStyle w:val="Odpovtestov"/>
        <w:numPr>
          <w:ilvl w:val="0"/>
          <w:numId w:val="28"/>
        </w:numPr>
      </w:pPr>
      <w:r>
        <w:t>jíl</w:t>
      </w:r>
    </w:p>
    <w:p w:rsidR="00333BF0" w:rsidRDefault="00333BF0" w:rsidP="00333BF0">
      <w:pPr>
        <w:pStyle w:val="Otzkatestov"/>
      </w:pPr>
      <w:r>
        <w:t xml:space="preserve">Mezi přeměněné horniny </w:t>
      </w:r>
      <w:r>
        <w:rPr>
          <w:b/>
        </w:rPr>
        <w:t>nepatří</w:t>
      </w:r>
      <w:r>
        <w:t>:</w:t>
      </w:r>
    </w:p>
    <w:p w:rsidR="00333BF0" w:rsidRDefault="00001C4B" w:rsidP="00333BF0">
      <w:pPr>
        <w:pStyle w:val="Odpovtestov"/>
        <w:numPr>
          <w:ilvl w:val="0"/>
          <w:numId w:val="29"/>
        </w:numPr>
      </w:pPr>
      <w:r>
        <w:t>rašelina</w:t>
      </w:r>
    </w:p>
    <w:p w:rsidR="00001C4B" w:rsidRDefault="00001C4B" w:rsidP="00333BF0">
      <w:pPr>
        <w:pStyle w:val="Odpovtestov"/>
        <w:numPr>
          <w:ilvl w:val="0"/>
          <w:numId w:val="29"/>
        </w:numPr>
      </w:pPr>
      <w:r>
        <w:t>svor</w:t>
      </w:r>
    </w:p>
    <w:p w:rsidR="00001C4B" w:rsidRDefault="00001C4B" w:rsidP="00333BF0">
      <w:pPr>
        <w:pStyle w:val="Odpovtestov"/>
        <w:numPr>
          <w:ilvl w:val="0"/>
          <w:numId w:val="29"/>
        </w:numPr>
      </w:pPr>
      <w:r>
        <w:t>fylit</w:t>
      </w:r>
    </w:p>
    <w:p w:rsidR="00001C4B" w:rsidRDefault="00001C4B" w:rsidP="00001C4B">
      <w:pPr>
        <w:pStyle w:val="Otzkatestov"/>
      </w:pPr>
      <w:r>
        <w:t>Expandovaný perlit je kamenivo:</w:t>
      </w:r>
    </w:p>
    <w:p w:rsidR="00001C4B" w:rsidRDefault="00001C4B" w:rsidP="00001C4B">
      <w:pPr>
        <w:pStyle w:val="Odpovtestov"/>
        <w:numPr>
          <w:ilvl w:val="0"/>
          <w:numId w:val="30"/>
        </w:numPr>
      </w:pPr>
      <w:r>
        <w:t>přírodní těžené</w:t>
      </w:r>
    </w:p>
    <w:p w:rsidR="00001C4B" w:rsidRDefault="00001C4B" w:rsidP="00001C4B">
      <w:pPr>
        <w:pStyle w:val="Odpovtestov"/>
      </w:pPr>
      <w:r>
        <w:t>přírodní drcené</w:t>
      </w:r>
    </w:p>
    <w:p w:rsidR="00001C4B" w:rsidRDefault="00001C4B" w:rsidP="00001C4B">
      <w:pPr>
        <w:pStyle w:val="Odpovtestov"/>
      </w:pPr>
      <w:r>
        <w:t>uměle vyrobené</w:t>
      </w:r>
    </w:p>
    <w:p w:rsidR="004D5A5C" w:rsidRDefault="004D5A5C" w:rsidP="004D5A5C">
      <w:pPr>
        <w:pStyle w:val="Otzkatestov"/>
      </w:pPr>
      <w:r>
        <w:t xml:space="preserve">Pro výrobu drceného kameniva </w:t>
      </w:r>
      <w:r w:rsidRPr="0081530D">
        <w:rPr>
          <w:b/>
        </w:rPr>
        <w:t>není</w:t>
      </w:r>
      <w:r>
        <w:t xml:space="preserve"> vhodné použít:</w:t>
      </w:r>
    </w:p>
    <w:p w:rsidR="00001C4B" w:rsidRDefault="004D5A5C" w:rsidP="004D5A5C">
      <w:pPr>
        <w:pStyle w:val="Odpovtestov"/>
        <w:numPr>
          <w:ilvl w:val="0"/>
          <w:numId w:val="31"/>
        </w:numPr>
      </w:pPr>
      <w:r>
        <w:t>dolomit</w:t>
      </w:r>
    </w:p>
    <w:p w:rsidR="004D5A5C" w:rsidRDefault="004D5A5C" w:rsidP="004D5A5C">
      <w:pPr>
        <w:pStyle w:val="Odpovtestov"/>
        <w:numPr>
          <w:ilvl w:val="0"/>
          <w:numId w:val="31"/>
        </w:numPr>
      </w:pPr>
      <w:r>
        <w:t>břidlici</w:t>
      </w:r>
    </w:p>
    <w:p w:rsidR="004D5A5C" w:rsidRDefault="004D5A5C" w:rsidP="004D5A5C">
      <w:pPr>
        <w:pStyle w:val="Odpovtestov"/>
        <w:numPr>
          <w:ilvl w:val="0"/>
          <w:numId w:val="31"/>
        </w:numPr>
      </w:pPr>
      <w:r>
        <w:t>čedič</w:t>
      </w:r>
    </w:p>
    <w:p w:rsidR="00001C4B" w:rsidRDefault="00001C4B" w:rsidP="00001C4B">
      <w:pPr>
        <w:pStyle w:val="Obsah9"/>
      </w:pPr>
    </w:p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>
      <w:r>
        <w:t>1 bod</w:t>
      </w:r>
    </w:p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>
      <w:r>
        <w:t>1 bod</w:t>
      </w:r>
    </w:p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>
      <w:r>
        <w:t>1 bod</w:t>
      </w:r>
    </w:p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>
      <w:r>
        <w:t>1 bod</w:t>
      </w:r>
    </w:p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/>
    <w:p w:rsidR="00A53CF3" w:rsidRDefault="00A53CF3" w:rsidP="00A53CF3">
      <w:r>
        <w:t>1 bod</w:t>
      </w:r>
    </w:p>
    <w:p w:rsidR="00C23C0F" w:rsidRDefault="00C23C0F" w:rsidP="00A53CF3"/>
    <w:p w:rsidR="00C23C0F" w:rsidRDefault="00C23C0F" w:rsidP="00A53CF3"/>
    <w:p w:rsidR="00C23C0F" w:rsidRDefault="00C23C0F" w:rsidP="00A53CF3"/>
    <w:p w:rsidR="00C23C0F" w:rsidRDefault="00C23C0F" w:rsidP="00A53CF3"/>
    <w:p w:rsidR="00C23C0F" w:rsidRDefault="00C23C0F" w:rsidP="00A53CF3"/>
    <w:p w:rsidR="00C23C0F" w:rsidRDefault="00C23C0F" w:rsidP="00A53CF3"/>
    <w:p w:rsidR="00C23C0F" w:rsidRDefault="00C23C0F" w:rsidP="00A53CF3"/>
    <w:p w:rsidR="00C23C0F" w:rsidRDefault="00C23C0F" w:rsidP="00C23C0F">
      <w:pPr>
        <w:spacing w:line="360" w:lineRule="auto"/>
        <w:jc w:val="center"/>
      </w:pPr>
      <w:r w:rsidRPr="00C23C0F">
        <w:t xml:space="preserve">varianta </w:t>
      </w:r>
      <w:r>
        <w:rPr>
          <w:sz w:val="32"/>
          <w:szCs w:val="32"/>
        </w:rPr>
        <w:t xml:space="preserve">B / </w:t>
      </w:r>
      <w:r>
        <w:t>strana 2</w:t>
      </w:r>
    </w:p>
    <w:p w:rsidR="00C23C0F" w:rsidRDefault="00C23C0F" w:rsidP="00C23C0F">
      <w:pPr>
        <w:spacing w:line="360" w:lineRule="auto"/>
        <w:jc w:val="center"/>
      </w:pPr>
    </w:p>
    <w:p w:rsidR="00C23C0F" w:rsidRDefault="007D1779" w:rsidP="00C23C0F">
      <w:pPr>
        <w:pStyle w:val="Otzkatestov"/>
      </w:pPr>
      <w:r>
        <w:t>Napište jedno ruční kamenické nářadí na opracování povrchu kamene:</w:t>
      </w:r>
    </w:p>
    <w:p w:rsidR="00544A51" w:rsidRPr="00544A51" w:rsidRDefault="00544A51" w:rsidP="00544A51">
      <w:pPr>
        <w:pStyle w:val="Obsah9"/>
      </w:pPr>
    </w:p>
    <w:p w:rsidR="007D1779" w:rsidRDefault="007D1779" w:rsidP="007D1779">
      <w:pPr>
        <w:ind w:left="397"/>
      </w:pPr>
      <w:r>
        <w:t>………………………………………………………</w:t>
      </w:r>
    </w:p>
    <w:p w:rsidR="007D1779" w:rsidRDefault="00C16A7D" w:rsidP="007D1779">
      <w:pPr>
        <w:pStyle w:val="Otzkatestov"/>
      </w:pPr>
      <w:r>
        <w:t>Vyjmenujte 2 výrobky</w:t>
      </w:r>
      <w:r w:rsidR="00AF68CD">
        <w:t xml:space="preserve"> z kamene používané ke zdění:</w:t>
      </w:r>
    </w:p>
    <w:p w:rsidR="00AF68CD" w:rsidRPr="00AF68CD" w:rsidRDefault="00AF68CD" w:rsidP="00AF68CD">
      <w:pPr>
        <w:pStyle w:val="Obsah9"/>
      </w:pPr>
    </w:p>
    <w:p w:rsidR="00AF68CD" w:rsidRDefault="00AF68CD" w:rsidP="00AF68CD">
      <w:pPr>
        <w:ind w:left="397"/>
      </w:pPr>
      <w:r>
        <w:t>………………………………………………………</w:t>
      </w:r>
    </w:p>
    <w:p w:rsidR="00AF68CD" w:rsidRDefault="00AF68CD" w:rsidP="00AF68CD">
      <w:pPr>
        <w:ind w:left="397"/>
      </w:pPr>
    </w:p>
    <w:p w:rsidR="00AF68CD" w:rsidRDefault="00AF68CD" w:rsidP="00AF68CD">
      <w:pPr>
        <w:ind w:left="397"/>
      </w:pPr>
      <w:r>
        <w:t>………………………………………………………</w:t>
      </w:r>
    </w:p>
    <w:p w:rsidR="00AF68CD" w:rsidRDefault="00AF68CD" w:rsidP="00AF68CD">
      <w:pPr>
        <w:pStyle w:val="Otzkatestov"/>
      </w:pPr>
      <w:r>
        <w:t xml:space="preserve">Jakým způsobem se </w:t>
      </w:r>
      <w:r w:rsidR="0016105B">
        <w:t>získává</w:t>
      </w:r>
      <w:r>
        <w:t xml:space="preserve"> betonářský písek?</w:t>
      </w:r>
    </w:p>
    <w:p w:rsidR="00AF68CD" w:rsidRDefault="00AF68CD" w:rsidP="00AF68CD">
      <w:pPr>
        <w:pStyle w:val="Obsah9"/>
      </w:pPr>
    </w:p>
    <w:p w:rsidR="00AF68CD" w:rsidRDefault="00AF68CD" w:rsidP="00AF68CD">
      <w:pPr>
        <w:ind w:left="397"/>
      </w:pPr>
      <w:r>
        <w:t>………………………………………………………</w:t>
      </w:r>
    </w:p>
    <w:p w:rsidR="00AF68CD" w:rsidRDefault="00AF68CD" w:rsidP="00AF68CD">
      <w:pPr>
        <w:ind w:left="397"/>
      </w:pPr>
    </w:p>
    <w:p w:rsidR="00AF68CD" w:rsidRDefault="00AF68CD" w:rsidP="00AF68CD">
      <w:pPr>
        <w:ind w:left="397"/>
      </w:pPr>
      <w:r>
        <w:t>………………………………………………………</w:t>
      </w:r>
    </w:p>
    <w:p w:rsidR="00AF68CD" w:rsidRDefault="00AF68CD" w:rsidP="00DC0819">
      <w:pPr>
        <w:pStyle w:val="Otzkatestov"/>
        <w:numPr>
          <w:ilvl w:val="0"/>
          <w:numId w:val="0"/>
        </w:numPr>
      </w:pPr>
    </w:p>
    <w:p w:rsidR="00DC0819" w:rsidRDefault="00DC0819" w:rsidP="00DC0819">
      <w:pPr>
        <w:pStyle w:val="Obsah9"/>
      </w:pPr>
    </w:p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Default="00DC0819" w:rsidP="00DC0819"/>
    <w:p w:rsidR="00DC0819" w:rsidRPr="00DC0819" w:rsidRDefault="00DC0819" w:rsidP="00DC0819"/>
    <w:p w:rsidR="00C23C0F" w:rsidRDefault="00C23C0F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  <w:r>
        <w:t>2 body</w:t>
      </w: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  <w:r>
        <w:t>2 body</w:t>
      </w: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  <w:r>
        <w:t>2 body</w:t>
      </w: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  <w:r>
        <w:t xml:space="preserve">varianta </w:t>
      </w:r>
      <w:r>
        <w:rPr>
          <w:sz w:val="32"/>
          <w:szCs w:val="32"/>
        </w:rPr>
        <w:t xml:space="preserve">A / </w:t>
      </w:r>
      <w:r>
        <w:t>strana 2</w:t>
      </w:r>
    </w:p>
    <w:p w:rsidR="00DC0819" w:rsidRDefault="00DC0819" w:rsidP="00C23C0F">
      <w:pPr>
        <w:jc w:val="center"/>
      </w:pPr>
    </w:p>
    <w:p w:rsidR="00DC0819" w:rsidRDefault="00DC0819" w:rsidP="00C23C0F">
      <w:pPr>
        <w:jc w:val="center"/>
      </w:pPr>
    </w:p>
    <w:p w:rsidR="00DC0819" w:rsidRDefault="00544A51" w:rsidP="00DC0819">
      <w:pPr>
        <w:pStyle w:val="Otzkatestov"/>
        <w:numPr>
          <w:ilvl w:val="0"/>
          <w:numId w:val="34"/>
        </w:numPr>
      </w:pPr>
      <w:r>
        <w:t>Napište jeden ze způsobů dělení kamenného bloku na jednotlivé desky:</w:t>
      </w:r>
    </w:p>
    <w:p w:rsidR="00544A51" w:rsidRDefault="00544A51" w:rsidP="00544A51">
      <w:pPr>
        <w:pStyle w:val="Obsah9"/>
      </w:pPr>
    </w:p>
    <w:p w:rsidR="00544A51" w:rsidRDefault="00544A51" w:rsidP="00544A51">
      <w:r>
        <w:t xml:space="preserve">      …………………………………………………………</w:t>
      </w:r>
    </w:p>
    <w:p w:rsidR="00544A51" w:rsidRDefault="00544A51" w:rsidP="00544A51">
      <w:pPr>
        <w:pStyle w:val="Otzkatestov"/>
      </w:pPr>
      <w:r>
        <w:t>Vyjmenujte 2 výrobky</w:t>
      </w:r>
      <w:r w:rsidR="00714547">
        <w:t xml:space="preserve"> z kamene používané na stavbu komunikací:</w:t>
      </w:r>
    </w:p>
    <w:p w:rsidR="00714547" w:rsidRDefault="00714547" w:rsidP="00714547">
      <w:pPr>
        <w:pStyle w:val="Obsah9"/>
      </w:pPr>
    </w:p>
    <w:p w:rsidR="00714547" w:rsidRDefault="00714547" w:rsidP="00714547">
      <w:pPr>
        <w:ind w:left="397"/>
      </w:pPr>
      <w:r>
        <w:t>………………………………………………………</w:t>
      </w:r>
      <w:r w:rsidR="00FA13B3">
        <w:t>…</w:t>
      </w:r>
    </w:p>
    <w:p w:rsidR="00714547" w:rsidRDefault="00714547" w:rsidP="00714547">
      <w:pPr>
        <w:ind w:left="397"/>
      </w:pPr>
    </w:p>
    <w:p w:rsidR="00714547" w:rsidRDefault="00714547" w:rsidP="00714547">
      <w:pPr>
        <w:ind w:left="397"/>
      </w:pPr>
      <w:r>
        <w:t>………………………………………………………</w:t>
      </w:r>
      <w:r w:rsidR="00FA13B3">
        <w:t>…</w:t>
      </w:r>
    </w:p>
    <w:p w:rsidR="00714547" w:rsidRDefault="00FA13B3" w:rsidP="00714547">
      <w:pPr>
        <w:pStyle w:val="Otzkatestov"/>
      </w:pPr>
      <w:r>
        <w:t>Jakým způsobem se získává přírodní drcené kamenivo?</w:t>
      </w:r>
    </w:p>
    <w:p w:rsidR="00FA13B3" w:rsidRDefault="00FA13B3" w:rsidP="00FA13B3">
      <w:pPr>
        <w:pStyle w:val="Obsah9"/>
      </w:pPr>
    </w:p>
    <w:p w:rsidR="00FA13B3" w:rsidRDefault="00FA13B3" w:rsidP="00FA13B3">
      <w:pPr>
        <w:ind w:left="397"/>
      </w:pPr>
      <w:r>
        <w:t>………………………………………………………….</w:t>
      </w:r>
    </w:p>
    <w:p w:rsidR="00FA13B3" w:rsidRDefault="00FA13B3" w:rsidP="00FA13B3">
      <w:pPr>
        <w:ind w:left="397"/>
      </w:pPr>
    </w:p>
    <w:p w:rsidR="00FA13B3" w:rsidRDefault="00FA13B3" w:rsidP="00FA13B3">
      <w:pPr>
        <w:ind w:left="397"/>
      </w:pPr>
      <w:r>
        <w:t>………………………………………………………….</w:t>
      </w: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FA13B3">
      <w:pPr>
        <w:ind w:left="397"/>
      </w:pPr>
    </w:p>
    <w:p w:rsidR="00244956" w:rsidRDefault="00244956" w:rsidP="00244956">
      <w:pPr>
        <w:jc w:val="center"/>
      </w:pPr>
      <w:r>
        <w:t>2 body</w:t>
      </w:r>
    </w:p>
    <w:p w:rsidR="00244956" w:rsidRDefault="00244956" w:rsidP="00244956">
      <w:pPr>
        <w:jc w:val="center"/>
      </w:pPr>
    </w:p>
    <w:p w:rsidR="00244956" w:rsidRDefault="00244956" w:rsidP="00244956">
      <w:pPr>
        <w:jc w:val="center"/>
      </w:pPr>
    </w:p>
    <w:p w:rsidR="00244956" w:rsidRDefault="00244956" w:rsidP="00244956">
      <w:pPr>
        <w:jc w:val="center"/>
      </w:pPr>
    </w:p>
    <w:p w:rsidR="00244956" w:rsidRDefault="00244956" w:rsidP="00244956">
      <w:pPr>
        <w:jc w:val="center"/>
      </w:pPr>
    </w:p>
    <w:p w:rsidR="00244956" w:rsidRDefault="00244956" w:rsidP="00244956">
      <w:pPr>
        <w:jc w:val="center"/>
      </w:pPr>
      <w:r>
        <w:t>2 body</w:t>
      </w:r>
    </w:p>
    <w:p w:rsidR="00244956" w:rsidRDefault="00244956" w:rsidP="00244956">
      <w:pPr>
        <w:jc w:val="center"/>
      </w:pPr>
    </w:p>
    <w:p w:rsidR="00244956" w:rsidRDefault="00244956" w:rsidP="00244956">
      <w:pPr>
        <w:jc w:val="center"/>
      </w:pPr>
    </w:p>
    <w:p w:rsidR="00244956" w:rsidRDefault="00244956" w:rsidP="00244956">
      <w:pPr>
        <w:jc w:val="center"/>
      </w:pPr>
    </w:p>
    <w:p w:rsidR="00244956" w:rsidRDefault="00244956" w:rsidP="00244956">
      <w:pPr>
        <w:jc w:val="center"/>
      </w:pPr>
    </w:p>
    <w:p w:rsidR="00244956" w:rsidRDefault="00244956" w:rsidP="00244956">
      <w:pPr>
        <w:jc w:val="center"/>
      </w:pPr>
    </w:p>
    <w:p w:rsidR="00244956" w:rsidRDefault="00244956" w:rsidP="00244956">
      <w:pPr>
        <w:jc w:val="center"/>
      </w:pPr>
    </w:p>
    <w:p w:rsidR="00244956" w:rsidRDefault="00244956" w:rsidP="00244956">
      <w:pPr>
        <w:jc w:val="center"/>
      </w:pPr>
      <w:r>
        <w:t>2 body</w:t>
      </w:r>
    </w:p>
    <w:p w:rsidR="00244956" w:rsidRDefault="00244956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AD20EE" w:rsidRDefault="00AD20EE" w:rsidP="00FA13B3">
      <w:pPr>
        <w:ind w:left="397"/>
      </w:pPr>
    </w:p>
    <w:p w:rsidR="00B555B8" w:rsidRPr="00B555B8" w:rsidRDefault="00B555B8" w:rsidP="00B555B8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Řešení:</w:t>
      </w:r>
    </w:p>
    <w:p w:rsidR="00B555B8" w:rsidRDefault="00B555B8" w:rsidP="00FA13B3">
      <w:pPr>
        <w:ind w:left="397"/>
      </w:pPr>
    </w:p>
    <w:tbl>
      <w:tblPr>
        <w:tblStyle w:val="Sloupcetabulky2"/>
        <w:tblW w:w="6571" w:type="dxa"/>
        <w:jc w:val="center"/>
        <w:tblLook w:val="00A0" w:firstRow="1" w:lastRow="0" w:firstColumn="1" w:lastColumn="0" w:noHBand="0" w:noVBand="0"/>
      </w:tblPr>
      <w:tblGrid>
        <w:gridCol w:w="1127"/>
        <w:gridCol w:w="2773"/>
        <w:gridCol w:w="2671"/>
      </w:tblGrid>
      <w:tr w:rsidR="00AD20EE" w:rsidTr="00B555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dxa"/>
            <w:vAlign w:val="center"/>
          </w:tcPr>
          <w:p w:rsidR="00AD20EE" w:rsidRPr="00051372" w:rsidRDefault="002B5B75" w:rsidP="00FA13B3">
            <w:pPr>
              <w:rPr>
                <w:b/>
              </w:rPr>
            </w:pPr>
            <w:r w:rsidRPr="00051372">
              <w:rPr>
                <w:b/>
              </w:rPr>
              <w:t>Otázka /</w:t>
            </w:r>
          </w:p>
          <w:p w:rsidR="002B5B75" w:rsidRPr="002B5B75" w:rsidRDefault="002B5B75" w:rsidP="00FA13B3">
            <w:r w:rsidRPr="00051372">
              <w:rPr>
                <w:b/>
              </w:rPr>
              <w:t>varianta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3" w:type="dxa"/>
            <w:vAlign w:val="center"/>
          </w:tcPr>
          <w:p w:rsidR="00AD20EE" w:rsidRPr="00051372" w:rsidRDefault="000A5E0B" w:rsidP="0005137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71" w:type="dxa"/>
            <w:vAlign w:val="center"/>
          </w:tcPr>
          <w:p w:rsidR="00AD20EE" w:rsidRPr="000A5E0B" w:rsidRDefault="000A5E0B" w:rsidP="00051372">
            <w:pPr>
              <w:jc w:val="center"/>
              <w:rPr>
                <w:sz w:val="32"/>
                <w:szCs w:val="32"/>
              </w:rPr>
            </w:pPr>
            <w:r w:rsidRPr="000A5E0B">
              <w:rPr>
                <w:sz w:val="32"/>
                <w:szCs w:val="32"/>
              </w:rPr>
              <w:t>B</w:t>
            </w:r>
          </w:p>
        </w:tc>
      </w:tr>
      <w:tr w:rsidR="00AD20EE" w:rsidTr="00B555B8">
        <w:trPr>
          <w:trHeight w:val="9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dxa"/>
            <w:vAlign w:val="center"/>
          </w:tcPr>
          <w:p w:rsidR="00AD20EE" w:rsidRPr="00051372" w:rsidRDefault="00051372" w:rsidP="00051372">
            <w:pPr>
              <w:jc w:val="center"/>
              <w:rPr>
                <w:b/>
                <w:sz w:val="28"/>
                <w:szCs w:val="28"/>
              </w:rPr>
            </w:pPr>
            <w:r w:rsidRPr="00051372">
              <w:rPr>
                <w:b/>
                <w:sz w:val="28"/>
                <w:szCs w:val="28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3" w:type="dxa"/>
            <w:vAlign w:val="center"/>
          </w:tcPr>
          <w:p w:rsidR="00AD20EE" w:rsidRPr="00751522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 w:rsidRPr="00751522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71" w:type="dxa"/>
            <w:vAlign w:val="center"/>
          </w:tcPr>
          <w:p w:rsidR="00AD20EE" w:rsidRPr="00751522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c</w:t>
            </w:r>
          </w:p>
        </w:tc>
      </w:tr>
      <w:tr w:rsidR="00AD20EE" w:rsidTr="00B555B8">
        <w:trPr>
          <w:trHeight w:val="9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dxa"/>
            <w:vAlign w:val="center"/>
          </w:tcPr>
          <w:p w:rsidR="00AD20EE" w:rsidRPr="00051372" w:rsidRDefault="00051372" w:rsidP="00051372">
            <w:pPr>
              <w:jc w:val="center"/>
              <w:rPr>
                <w:b/>
                <w:sz w:val="28"/>
                <w:szCs w:val="28"/>
              </w:rPr>
            </w:pPr>
            <w:r w:rsidRPr="00051372">
              <w:rPr>
                <w:b/>
                <w:sz w:val="28"/>
                <w:szCs w:val="28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3" w:type="dxa"/>
            <w:vAlign w:val="center"/>
          </w:tcPr>
          <w:p w:rsidR="00AD20EE" w:rsidRPr="00751522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71" w:type="dxa"/>
            <w:vAlign w:val="center"/>
          </w:tcPr>
          <w:p w:rsidR="00AD20EE" w:rsidRPr="00751522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a</w:t>
            </w:r>
          </w:p>
        </w:tc>
      </w:tr>
      <w:tr w:rsidR="00AD20EE" w:rsidTr="00B555B8">
        <w:trPr>
          <w:trHeight w:val="99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dxa"/>
            <w:vAlign w:val="center"/>
          </w:tcPr>
          <w:p w:rsidR="00AD20EE" w:rsidRPr="00051372" w:rsidRDefault="00051372" w:rsidP="000513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3" w:type="dxa"/>
            <w:vAlign w:val="center"/>
          </w:tcPr>
          <w:p w:rsidR="00AD20EE" w:rsidRPr="00751522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71" w:type="dxa"/>
            <w:vAlign w:val="center"/>
          </w:tcPr>
          <w:p w:rsidR="00AD20EE" w:rsidRPr="00751522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a</w:t>
            </w:r>
          </w:p>
        </w:tc>
      </w:tr>
      <w:tr w:rsidR="00AD20EE" w:rsidTr="00B555B8">
        <w:trPr>
          <w:trHeight w:val="8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dxa"/>
            <w:vAlign w:val="center"/>
          </w:tcPr>
          <w:p w:rsidR="00AD20EE" w:rsidRPr="00051372" w:rsidRDefault="00051372" w:rsidP="000513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3" w:type="dxa"/>
            <w:vAlign w:val="center"/>
          </w:tcPr>
          <w:p w:rsidR="00AD20EE" w:rsidRPr="00751522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71" w:type="dxa"/>
            <w:vAlign w:val="center"/>
          </w:tcPr>
          <w:p w:rsidR="00AD20EE" w:rsidRPr="00751522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c</w:t>
            </w:r>
          </w:p>
        </w:tc>
      </w:tr>
      <w:tr w:rsidR="00AD20EE" w:rsidTr="00B555B8">
        <w:trPr>
          <w:trHeight w:val="9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dxa"/>
            <w:vAlign w:val="center"/>
          </w:tcPr>
          <w:p w:rsidR="00AD20EE" w:rsidRPr="00051372" w:rsidRDefault="00051372" w:rsidP="000513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3" w:type="dxa"/>
            <w:vAlign w:val="center"/>
          </w:tcPr>
          <w:p w:rsidR="00AD20EE" w:rsidRPr="00751522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71" w:type="dxa"/>
            <w:vAlign w:val="center"/>
          </w:tcPr>
          <w:p w:rsidR="00AD20EE" w:rsidRPr="00751522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b</w:t>
            </w:r>
          </w:p>
        </w:tc>
      </w:tr>
      <w:tr w:rsidR="00AD20EE" w:rsidTr="00493FBA">
        <w:trPr>
          <w:trHeight w:val="111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dxa"/>
            <w:vAlign w:val="center"/>
          </w:tcPr>
          <w:p w:rsidR="00AD20EE" w:rsidRPr="00051372" w:rsidRDefault="00051372" w:rsidP="000513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3" w:type="dxa"/>
            <w:vAlign w:val="center"/>
          </w:tcPr>
          <w:p w:rsidR="00AD20EE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lanová pila,</w:t>
            </w:r>
          </w:p>
          <w:p w:rsidR="00751522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kotoučová pila,</w:t>
            </w:r>
          </w:p>
          <w:p w:rsidR="00751522" w:rsidRPr="00751522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……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71" w:type="dxa"/>
            <w:vAlign w:val="center"/>
          </w:tcPr>
          <w:p w:rsidR="00AD20EE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pemrlice,</w:t>
            </w:r>
          </w:p>
          <w:p w:rsidR="00D91CB4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špičák,</w:t>
            </w:r>
          </w:p>
          <w:p w:rsidR="00D91CB4" w:rsidRPr="00751522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……</w:t>
            </w:r>
          </w:p>
        </w:tc>
      </w:tr>
      <w:tr w:rsidR="00AD20EE" w:rsidTr="00493FBA">
        <w:trPr>
          <w:trHeight w:val="11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dxa"/>
            <w:vAlign w:val="center"/>
          </w:tcPr>
          <w:p w:rsidR="00AD20EE" w:rsidRPr="00051372" w:rsidRDefault="00051372" w:rsidP="000513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3" w:type="dxa"/>
            <w:vAlign w:val="center"/>
          </w:tcPr>
          <w:p w:rsidR="00AD20EE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dlažební kostky,</w:t>
            </w:r>
          </w:p>
          <w:p w:rsidR="00751522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obrubníky,</w:t>
            </w:r>
          </w:p>
          <w:p w:rsidR="00751522" w:rsidRPr="00751522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………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71" w:type="dxa"/>
            <w:vAlign w:val="center"/>
          </w:tcPr>
          <w:p w:rsidR="00D91CB4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kopáky, </w:t>
            </w:r>
          </w:p>
          <w:p w:rsidR="00AD20EE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haklíky,</w:t>
            </w:r>
          </w:p>
          <w:p w:rsidR="00D91CB4" w:rsidRPr="00751522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……..</w:t>
            </w:r>
          </w:p>
        </w:tc>
      </w:tr>
      <w:tr w:rsidR="00AD20EE" w:rsidTr="000C098F">
        <w:trPr>
          <w:trHeight w:val="11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dxa"/>
            <w:vAlign w:val="center"/>
          </w:tcPr>
          <w:p w:rsidR="00AD20EE" w:rsidRPr="00051372" w:rsidRDefault="00051372" w:rsidP="000513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3" w:type="dxa"/>
            <w:vAlign w:val="center"/>
          </w:tcPr>
          <w:p w:rsidR="00751522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odstřel </w:t>
            </w:r>
          </w:p>
          <w:p w:rsidR="00AD20EE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v kamenolomu</w:t>
            </w:r>
          </w:p>
          <w:p w:rsidR="00751522" w:rsidRPr="00751522" w:rsidRDefault="00751522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a další úprava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71" w:type="dxa"/>
            <w:vAlign w:val="center"/>
          </w:tcPr>
          <w:p w:rsidR="00AD20EE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těžba </w:t>
            </w:r>
          </w:p>
          <w:p w:rsidR="00D91CB4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rypadly</w:t>
            </w:r>
          </w:p>
          <w:p w:rsidR="00D91CB4" w:rsidRPr="00751522" w:rsidRDefault="00D91CB4" w:rsidP="00051372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v pískovnách</w:t>
            </w:r>
          </w:p>
        </w:tc>
      </w:tr>
    </w:tbl>
    <w:p w:rsidR="00AD20EE" w:rsidRPr="00FA13B3" w:rsidRDefault="00AD20EE" w:rsidP="00FA13B3">
      <w:pPr>
        <w:ind w:left="397"/>
      </w:pPr>
    </w:p>
    <w:p w:rsidR="00FA13B3" w:rsidRDefault="00FA13B3" w:rsidP="00FA13B3">
      <w:pPr>
        <w:pStyle w:val="Obsah9"/>
      </w:pPr>
    </w:p>
    <w:p w:rsidR="00FA13B3" w:rsidRPr="00FA13B3" w:rsidRDefault="00FA13B3" w:rsidP="00FA13B3">
      <w:pPr>
        <w:ind w:left="397"/>
      </w:pPr>
    </w:p>
    <w:p w:rsidR="00544A51" w:rsidRPr="00544A51" w:rsidRDefault="00544A51" w:rsidP="00544A51">
      <w:pPr>
        <w:pStyle w:val="Obsah9"/>
      </w:pPr>
    </w:p>
    <w:sectPr w:rsidR="00544A51" w:rsidRPr="00544A51" w:rsidSect="00872CBA">
      <w:pgSz w:w="16838" w:h="11906" w:orient="landscape" w:code="9"/>
      <w:pgMar w:top="567" w:right="567" w:bottom="567" w:left="567" w:header="397" w:footer="454" w:gutter="0"/>
      <w:cols w:num="4" w:space="363" w:equalWidth="0">
        <w:col w:w="6237" w:space="627"/>
        <w:col w:w="851" w:space="363"/>
        <w:col w:w="6148" w:space="627"/>
        <w:col w:w="851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2C3" w:rsidRDefault="00CB32C3" w:rsidP="00CB32C3">
      <w:r>
        <w:separator/>
      </w:r>
    </w:p>
  </w:endnote>
  <w:endnote w:type="continuationSeparator" w:id="0">
    <w:p w:rsidR="00CB32C3" w:rsidRDefault="00CB32C3" w:rsidP="00CB3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02A" w:rsidRDefault="005E002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02A" w:rsidRDefault="005E002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2C3" w:rsidRDefault="001D27B6" w:rsidP="00CB32C3">
    <w:pPr>
      <w:pStyle w:val="Zpat"/>
      <w:jc w:val="center"/>
    </w:pPr>
    <w:r>
      <w:rPr>
        <w:noProof/>
      </w:rPr>
      <w:drawing>
        <wp:inline distT="0" distB="0" distL="0" distR="0">
          <wp:extent cx="5762625" cy="1254760"/>
          <wp:effectExtent l="0" t="0" r="9525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4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2C3" w:rsidRDefault="00CB32C3" w:rsidP="00CB32C3">
      <w:r>
        <w:separator/>
      </w:r>
    </w:p>
  </w:footnote>
  <w:footnote w:type="continuationSeparator" w:id="0">
    <w:p w:rsidR="00CB32C3" w:rsidRDefault="00CB32C3" w:rsidP="00CB32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02A" w:rsidRDefault="005E002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02A" w:rsidRDefault="005E002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2C3" w:rsidRDefault="00CB32C3">
    <w:pPr>
      <w:pStyle w:val="Zhlav"/>
    </w:pPr>
    <w:r>
      <w:ptab w:relativeTo="margin" w:alignment="center" w:leader="none"/>
    </w:r>
    <w:r>
      <w:ptab w:relativeTo="margin" w:alignment="center" w:leader="none"/>
    </w:r>
    <w:r w:rsidR="001D27B6">
      <w:rPr>
        <w:noProof/>
      </w:rPr>
      <w:drawing>
        <wp:anchor distT="0" distB="0" distL="114300" distR="114300" simplePos="0" relativeHeight="251658240" behindDoc="0" locked="1" layoutInCell="1" allowOverlap="1">
          <wp:simplePos x="0" y="0"/>
          <wp:positionH relativeFrom="column">
            <wp:posOffset>1575435</wp:posOffset>
          </wp:positionH>
          <wp:positionV relativeFrom="paragraph">
            <wp:posOffset>-596265</wp:posOffset>
          </wp:positionV>
          <wp:extent cx="6734175" cy="809625"/>
          <wp:effectExtent l="0" t="0" r="9525" b="9525"/>
          <wp:wrapSquare wrapText="bothSides"/>
          <wp:docPr id="2" name="obrázek 1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53100"/>
    <w:multiLevelType w:val="multilevel"/>
    <w:tmpl w:val="3050D714"/>
    <w:lvl w:ilvl="0">
      <w:start w:val="1"/>
      <w:numFmt w:val="decimal"/>
      <w:pStyle w:val="Otzkatestov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abstractNum w:abstractNumId="1">
    <w:nsid w:val="1A8525E9"/>
    <w:multiLevelType w:val="multilevel"/>
    <w:tmpl w:val="D946098E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abstractNum w:abstractNumId="2">
    <w:nsid w:val="2949047B"/>
    <w:multiLevelType w:val="multilevel"/>
    <w:tmpl w:val="3E5A6DC8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abstractNum w:abstractNumId="3">
    <w:nsid w:val="2D0845E0"/>
    <w:multiLevelType w:val="multilevel"/>
    <w:tmpl w:val="CF68845A"/>
    <w:lvl w:ilvl="0">
      <w:start w:val="1"/>
      <w:numFmt w:val="lowerLetter"/>
      <w:lvlText w:val="%1)"/>
      <w:lvlJc w:val="left"/>
      <w:pPr>
        <w:tabs>
          <w:tab w:val="num" w:pos="697"/>
        </w:tabs>
        <w:ind w:left="700" w:hanging="41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7671CD"/>
    <w:multiLevelType w:val="hybridMultilevel"/>
    <w:tmpl w:val="A7D2AC4E"/>
    <w:lvl w:ilvl="0" w:tplc="EF5E9176">
      <w:start w:val="1"/>
      <w:numFmt w:val="lowerLetter"/>
      <w:pStyle w:val="Odpovtestov"/>
      <w:lvlText w:val="%1)"/>
      <w:lvlJc w:val="left"/>
      <w:pPr>
        <w:tabs>
          <w:tab w:val="num" w:pos="697"/>
        </w:tabs>
        <w:ind w:left="700" w:hanging="34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104864"/>
    <w:multiLevelType w:val="multilevel"/>
    <w:tmpl w:val="E5047B3E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abstractNum w:abstractNumId="6">
    <w:nsid w:val="444B31F7"/>
    <w:multiLevelType w:val="multilevel"/>
    <w:tmpl w:val="20DE6F78"/>
    <w:lvl w:ilvl="0">
      <w:start w:val="1"/>
      <w:numFmt w:val="lowerLetter"/>
      <w:lvlText w:val="%1)"/>
      <w:lvlJc w:val="left"/>
      <w:pPr>
        <w:tabs>
          <w:tab w:val="num" w:pos="1074"/>
        </w:tabs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</w:lvl>
    <w:lvl w:ilvl="2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</w:lvl>
    <w:lvl w:ilvl="3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</w:lvl>
    <w:lvl w:ilvl="4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</w:lvl>
    <w:lvl w:ilvl="5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</w:lvl>
    <w:lvl w:ilvl="6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</w:lvl>
    <w:lvl w:ilvl="7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</w:lvl>
    <w:lvl w:ilvl="8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</w:lvl>
  </w:abstractNum>
  <w:abstractNum w:abstractNumId="7">
    <w:nsid w:val="4A543259"/>
    <w:multiLevelType w:val="multilevel"/>
    <w:tmpl w:val="B32ACFF6"/>
    <w:lvl w:ilvl="0">
      <w:start w:val="1"/>
      <w:numFmt w:val="lowerLetter"/>
      <w:lvlText w:val="%1)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7"/>
        </w:tabs>
        <w:ind w:left="14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57"/>
        </w:tabs>
        <w:ind w:left="18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17"/>
        </w:tabs>
        <w:ind w:left="22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37"/>
        </w:tabs>
        <w:ind w:left="29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97"/>
        </w:tabs>
        <w:ind w:left="3297" w:hanging="360"/>
      </w:pPr>
      <w:rPr>
        <w:rFonts w:hint="default"/>
      </w:rPr>
    </w:lvl>
  </w:abstractNum>
  <w:abstractNum w:abstractNumId="8">
    <w:nsid w:val="4E7E6EF9"/>
    <w:multiLevelType w:val="hybridMultilevel"/>
    <w:tmpl w:val="20DE6F78"/>
    <w:lvl w:ilvl="0" w:tplc="3B2EC49E">
      <w:start w:val="1"/>
      <w:numFmt w:val="lowerLetter"/>
      <w:lvlText w:val="%1)"/>
      <w:lvlJc w:val="left"/>
      <w:pPr>
        <w:tabs>
          <w:tab w:val="num" w:pos="1074"/>
        </w:tabs>
        <w:ind w:left="107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</w:lvl>
  </w:abstractNum>
  <w:abstractNum w:abstractNumId="9">
    <w:nsid w:val="4FC9188A"/>
    <w:multiLevelType w:val="multilevel"/>
    <w:tmpl w:val="B6CC3438"/>
    <w:lvl w:ilvl="0">
      <w:start w:val="1"/>
      <w:numFmt w:val="lowerLetter"/>
      <w:lvlText w:val="%1)"/>
      <w:lvlJc w:val="left"/>
      <w:pPr>
        <w:tabs>
          <w:tab w:val="num" w:pos="697"/>
        </w:tabs>
        <w:ind w:left="700" w:hanging="13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3FA5772"/>
    <w:multiLevelType w:val="multilevel"/>
    <w:tmpl w:val="BDCCF074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0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807"/>
        </w:tabs>
        <w:ind w:left="3807" w:hanging="360"/>
      </w:pPr>
      <w:rPr>
        <w:rFonts w:hint="default"/>
      </w:rPr>
    </w:lvl>
  </w:abstractNum>
  <w:abstractNum w:abstractNumId="11">
    <w:nsid w:val="5CC6732D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5E856BD8"/>
    <w:multiLevelType w:val="multilevel"/>
    <w:tmpl w:val="20DE6F78"/>
    <w:lvl w:ilvl="0">
      <w:start w:val="1"/>
      <w:numFmt w:val="lowerLetter"/>
      <w:lvlText w:val="%1)"/>
      <w:lvlJc w:val="left"/>
      <w:pPr>
        <w:tabs>
          <w:tab w:val="num" w:pos="1074"/>
        </w:tabs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</w:lvl>
    <w:lvl w:ilvl="2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</w:lvl>
    <w:lvl w:ilvl="3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</w:lvl>
    <w:lvl w:ilvl="4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</w:lvl>
    <w:lvl w:ilvl="5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</w:lvl>
    <w:lvl w:ilvl="6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</w:lvl>
    <w:lvl w:ilvl="7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</w:lvl>
    <w:lvl w:ilvl="8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</w:lvl>
  </w:abstractNum>
  <w:abstractNum w:abstractNumId="13">
    <w:nsid w:val="60C52876"/>
    <w:multiLevelType w:val="hybridMultilevel"/>
    <w:tmpl w:val="3438C672"/>
    <w:lvl w:ilvl="0" w:tplc="69626B50">
      <w:start w:val="18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114FB5"/>
    <w:multiLevelType w:val="multilevel"/>
    <w:tmpl w:val="20DE6F78"/>
    <w:lvl w:ilvl="0">
      <w:start w:val="1"/>
      <w:numFmt w:val="lowerLetter"/>
      <w:lvlText w:val="%1)"/>
      <w:lvlJc w:val="left"/>
      <w:pPr>
        <w:tabs>
          <w:tab w:val="num" w:pos="1074"/>
        </w:tabs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</w:lvl>
    <w:lvl w:ilvl="2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</w:lvl>
    <w:lvl w:ilvl="3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</w:lvl>
    <w:lvl w:ilvl="4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</w:lvl>
    <w:lvl w:ilvl="5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</w:lvl>
    <w:lvl w:ilvl="6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</w:lvl>
    <w:lvl w:ilvl="7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</w:lvl>
    <w:lvl w:ilvl="8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</w:lvl>
  </w:abstractNum>
  <w:abstractNum w:abstractNumId="15">
    <w:nsid w:val="6F5A1C4C"/>
    <w:multiLevelType w:val="multilevel"/>
    <w:tmpl w:val="DC0EC69C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807"/>
        </w:tabs>
        <w:ind w:left="3807" w:hanging="360"/>
      </w:pPr>
      <w:rPr>
        <w:rFonts w:hint="default"/>
      </w:rPr>
    </w:lvl>
  </w:abstractNum>
  <w:abstractNum w:abstractNumId="16">
    <w:nsid w:val="6FDE658D"/>
    <w:multiLevelType w:val="multilevel"/>
    <w:tmpl w:val="E5047B3E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abstractNum w:abstractNumId="17">
    <w:nsid w:val="6FE60C69"/>
    <w:multiLevelType w:val="multilevel"/>
    <w:tmpl w:val="217E4F88"/>
    <w:lvl w:ilvl="0">
      <w:start w:val="1"/>
      <w:numFmt w:val="lowerLetter"/>
      <w:lvlText w:val="%1)"/>
      <w:lvlJc w:val="left"/>
      <w:pPr>
        <w:tabs>
          <w:tab w:val="num" w:pos="697"/>
        </w:tabs>
        <w:ind w:left="700" w:hanging="47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28B06A3"/>
    <w:multiLevelType w:val="multilevel"/>
    <w:tmpl w:val="E5047B3E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abstractNum w:abstractNumId="19">
    <w:nsid w:val="76D51A61"/>
    <w:multiLevelType w:val="multilevel"/>
    <w:tmpl w:val="E5047B3E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"/>
  </w:num>
  <w:num w:numId="5">
    <w:abstractNumId w:val="2"/>
  </w:num>
  <w:num w:numId="6">
    <w:abstractNumId w:val="5"/>
  </w:num>
  <w:num w:numId="7">
    <w:abstractNumId w:val="10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9"/>
  </w:num>
  <w:num w:numId="11">
    <w:abstractNumId w:val="18"/>
  </w:num>
  <w:num w:numId="12">
    <w:abstractNumId w:val="8"/>
  </w:num>
  <w:num w:numId="13">
    <w:abstractNumId w:val="14"/>
  </w:num>
  <w:num w:numId="14">
    <w:abstractNumId w:val="12"/>
  </w:num>
  <w:num w:numId="15">
    <w:abstractNumId w:val="6"/>
  </w:num>
  <w:num w:numId="16">
    <w:abstractNumId w:val="4"/>
  </w:num>
  <w:num w:numId="17">
    <w:abstractNumId w:val="17"/>
  </w:num>
  <w:num w:numId="18">
    <w:abstractNumId w:val="4"/>
    <w:lvlOverride w:ilvl="0">
      <w:startOverride w:val="1"/>
    </w:lvlOverride>
  </w:num>
  <w:num w:numId="19">
    <w:abstractNumId w:val="9"/>
  </w:num>
  <w:num w:numId="20">
    <w:abstractNumId w:val="3"/>
  </w:num>
  <w:num w:numId="21">
    <w:abstractNumId w:val="4"/>
    <w:lvlOverride w:ilvl="0">
      <w:startOverride w:val="1"/>
    </w:lvlOverride>
  </w:num>
  <w:num w:numId="22">
    <w:abstractNumId w:val="4"/>
    <w:lvlOverride w:ilvl="0">
      <w:startOverride w:val="1"/>
    </w:lvlOverride>
  </w:num>
  <w:num w:numId="23">
    <w:abstractNumId w:val="4"/>
    <w:lvlOverride w:ilvl="0">
      <w:startOverride w:val="1"/>
    </w:lvlOverride>
  </w:num>
  <w:num w:numId="24">
    <w:abstractNumId w:val="4"/>
    <w:lvlOverride w:ilvl="0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</w:num>
  <w:num w:numId="28">
    <w:abstractNumId w:val="4"/>
    <w:lvlOverride w:ilvl="0">
      <w:startOverride w:val="1"/>
    </w:lvlOverride>
  </w:num>
  <w:num w:numId="29">
    <w:abstractNumId w:val="4"/>
    <w:lvlOverride w:ilvl="0">
      <w:startOverride w:val="1"/>
    </w:lvlOverride>
  </w:num>
  <w:num w:numId="30">
    <w:abstractNumId w:val="4"/>
    <w:lvlOverride w:ilvl="0">
      <w:startOverride w:val="1"/>
    </w:lvlOverride>
  </w:num>
  <w:num w:numId="31">
    <w:abstractNumId w:val="4"/>
    <w:lvlOverride w:ilvl="0">
      <w:startOverride w:val="1"/>
    </w:lvlOverride>
  </w:num>
  <w:num w:numId="32">
    <w:abstractNumId w:val="0"/>
  </w:num>
  <w:num w:numId="33">
    <w:abstractNumId w:val="16"/>
  </w:num>
  <w:num w:numId="34">
    <w:abstractNumId w:val="0"/>
    <w:lvlOverride w:ilvl="0">
      <w:startOverride w:val="6"/>
    </w:lvlOverride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69B"/>
    <w:rsid w:val="00001C4B"/>
    <w:rsid w:val="00051372"/>
    <w:rsid w:val="000A5E0B"/>
    <w:rsid w:val="000A67D2"/>
    <w:rsid w:val="000C098F"/>
    <w:rsid w:val="001521F0"/>
    <w:rsid w:val="001527F0"/>
    <w:rsid w:val="0016105B"/>
    <w:rsid w:val="001B4736"/>
    <w:rsid w:val="001C487D"/>
    <w:rsid w:val="001D27B6"/>
    <w:rsid w:val="00244956"/>
    <w:rsid w:val="002B5B75"/>
    <w:rsid w:val="002D7E11"/>
    <w:rsid w:val="00333BF0"/>
    <w:rsid w:val="004118A1"/>
    <w:rsid w:val="004845E7"/>
    <w:rsid w:val="00493FBA"/>
    <w:rsid w:val="004B39E9"/>
    <w:rsid w:val="004D5A5C"/>
    <w:rsid w:val="005158C5"/>
    <w:rsid w:val="005301DE"/>
    <w:rsid w:val="00535E16"/>
    <w:rsid w:val="00544A51"/>
    <w:rsid w:val="00577500"/>
    <w:rsid w:val="005E002A"/>
    <w:rsid w:val="005F43BE"/>
    <w:rsid w:val="00680DB6"/>
    <w:rsid w:val="006C0297"/>
    <w:rsid w:val="00714547"/>
    <w:rsid w:val="00751522"/>
    <w:rsid w:val="00776E22"/>
    <w:rsid w:val="007A22FA"/>
    <w:rsid w:val="007D1779"/>
    <w:rsid w:val="00813D61"/>
    <w:rsid w:val="0081530D"/>
    <w:rsid w:val="00845553"/>
    <w:rsid w:val="00872CBA"/>
    <w:rsid w:val="008B2CF7"/>
    <w:rsid w:val="008D011F"/>
    <w:rsid w:val="008E70E8"/>
    <w:rsid w:val="00954883"/>
    <w:rsid w:val="009A24F3"/>
    <w:rsid w:val="009D3E53"/>
    <w:rsid w:val="00A170FC"/>
    <w:rsid w:val="00A35E7C"/>
    <w:rsid w:val="00A40C5E"/>
    <w:rsid w:val="00A530EA"/>
    <w:rsid w:val="00A53CF3"/>
    <w:rsid w:val="00AB2BF8"/>
    <w:rsid w:val="00AD20EE"/>
    <w:rsid w:val="00AE3570"/>
    <w:rsid w:val="00AF68CD"/>
    <w:rsid w:val="00B211BF"/>
    <w:rsid w:val="00B303EF"/>
    <w:rsid w:val="00B555B8"/>
    <w:rsid w:val="00C16A7D"/>
    <w:rsid w:val="00C23C0F"/>
    <w:rsid w:val="00C7540D"/>
    <w:rsid w:val="00CB32C3"/>
    <w:rsid w:val="00CF6CA7"/>
    <w:rsid w:val="00D34CAD"/>
    <w:rsid w:val="00D91CB4"/>
    <w:rsid w:val="00DC0819"/>
    <w:rsid w:val="00DF3028"/>
    <w:rsid w:val="00E0529E"/>
    <w:rsid w:val="00E8569B"/>
    <w:rsid w:val="00F17592"/>
    <w:rsid w:val="00F40AF7"/>
    <w:rsid w:val="00F9499A"/>
    <w:rsid w:val="00FA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tzkatestov">
    <w:name w:val="Otázka testová"/>
    <w:basedOn w:val="Normln"/>
    <w:next w:val="Obsah9"/>
    <w:rsid w:val="001B4736"/>
    <w:pPr>
      <w:numPr>
        <w:numId w:val="32"/>
      </w:numPr>
      <w:spacing w:before="120" w:after="120"/>
    </w:pPr>
  </w:style>
  <w:style w:type="paragraph" w:customStyle="1" w:styleId="Odpovtestov">
    <w:name w:val="Odpověď testová"/>
    <w:basedOn w:val="Normln"/>
    <w:rsid w:val="00B303EF"/>
    <w:pPr>
      <w:numPr>
        <w:numId w:val="16"/>
      </w:numPr>
      <w:spacing w:line="276" w:lineRule="auto"/>
    </w:pPr>
  </w:style>
  <w:style w:type="table" w:styleId="Sloupcetabulky2">
    <w:name w:val="Table Columns 2"/>
    <w:basedOn w:val="Normlntabulka"/>
    <w:rsid w:val="00AD20EE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bsah9">
    <w:name w:val="toc 9"/>
    <w:basedOn w:val="Normln"/>
    <w:next w:val="Normln"/>
    <w:autoRedefine/>
    <w:semiHidden/>
    <w:rsid w:val="00F9499A"/>
    <w:pPr>
      <w:ind w:left="1920"/>
    </w:pPr>
  </w:style>
  <w:style w:type="paragraph" w:styleId="Zhlav">
    <w:name w:val="header"/>
    <w:basedOn w:val="Normln"/>
    <w:link w:val="ZhlavChar"/>
    <w:rsid w:val="00CB32C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B32C3"/>
    <w:rPr>
      <w:sz w:val="24"/>
      <w:szCs w:val="24"/>
    </w:rPr>
  </w:style>
  <w:style w:type="paragraph" w:styleId="Zpat">
    <w:name w:val="footer"/>
    <w:basedOn w:val="Normln"/>
    <w:link w:val="ZpatChar"/>
    <w:rsid w:val="00CB32C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B32C3"/>
    <w:rPr>
      <w:sz w:val="24"/>
      <w:szCs w:val="24"/>
    </w:rPr>
  </w:style>
  <w:style w:type="table" w:styleId="Mkatabulky">
    <w:name w:val="Table Grid"/>
    <w:basedOn w:val="Normlntabulka"/>
    <w:rsid w:val="00954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9D3E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D3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tzkatestov">
    <w:name w:val="Otázka testová"/>
    <w:basedOn w:val="Normln"/>
    <w:next w:val="Obsah9"/>
    <w:rsid w:val="001B4736"/>
    <w:pPr>
      <w:numPr>
        <w:numId w:val="32"/>
      </w:numPr>
      <w:spacing w:before="120" w:after="120"/>
    </w:pPr>
  </w:style>
  <w:style w:type="paragraph" w:customStyle="1" w:styleId="Odpovtestov">
    <w:name w:val="Odpověď testová"/>
    <w:basedOn w:val="Normln"/>
    <w:rsid w:val="00B303EF"/>
    <w:pPr>
      <w:numPr>
        <w:numId w:val="16"/>
      </w:numPr>
      <w:spacing w:line="276" w:lineRule="auto"/>
    </w:pPr>
  </w:style>
  <w:style w:type="table" w:styleId="Sloupcetabulky2">
    <w:name w:val="Table Columns 2"/>
    <w:basedOn w:val="Normlntabulka"/>
    <w:rsid w:val="00AD20EE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bsah9">
    <w:name w:val="toc 9"/>
    <w:basedOn w:val="Normln"/>
    <w:next w:val="Normln"/>
    <w:autoRedefine/>
    <w:semiHidden/>
    <w:rsid w:val="00F9499A"/>
    <w:pPr>
      <w:ind w:left="1920"/>
    </w:pPr>
  </w:style>
  <w:style w:type="paragraph" w:styleId="Zhlav">
    <w:name w:val="header"/>
    <w:basedOn w:val="Normln"/>
    <w:link w:val="ZhlavChar"/>
    <w:rsid w:val="00CB32C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B32C3"/>
    <w:rPr>
      <w:sz w:val="24"/>
      <w:szCs w:val="24"/>
    </w:rPr>
  </w:style>
  <w:style w:type="paragraph" w:styleId="Zpat">
    <w:name w:val="footer"/>
    <w:basedOn w:val="Normln"/>
    <w:link w:val="ZpatChar"/>
    <w:rsid w:val="00CB32C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B32C3"/>
    <w:rPr>
      <w:sz w:val="24"/>
      <w:szCs w:val="24"/>
    </w:rPr>
  </w:style>
  <w:style w:type="table" w:styleId="Mkatabulky">
    <w:name w:val="Table Grid"/>
    <w:basedOn w:val="Normlntabulka"/>
    <w:rsid w:val="00954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9D3E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D3E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345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2013-11-09T09:39:00Z</dcterms:created>
  <dcterms:modified xsi:type="dcterms:W3CDTF">2013-12-08T08:59:00Z</dcterms:modified>
</cp:coreProperties>
</file>