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314BDB" w:rsidRPr="002779F2" w:rsidRDefault="00314BDB" w:rsidP="00314BDB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44749D" w:rsidRDefault="0044749D"/>
    <w:p w:rsidR="0044749D" w:rsidRDefault="0044749D" w:rsidP="0044749D">
      <w:pPr>
        <w:pStyle w:val="Nzev"/>
      </w:pPr>
      <w:r>
        <w:br w:type="page"/>
      </w:r>
      <w:r>
        <w:lastRenderedPageBreak/>
        <w:t>Sloveso „to have got</w:t>
      </w:r>
      <w:proofErr w:type="gramStart"/>
      <w:r>
        <w:t>“ –</w:t>
      </w:r>
      <w:proofErr w:type="gramEnd"/>
      <w:r>
        <w:t xml:space="preserve"> přítomný čas – kladná věta- výklad</w:t>
      </w:r>
    </w:p>
    <w:p w:rsidR="0044749D" w:rsidRDefault="0044749D" w:rsidP="0044749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37A1C">
        <w:rPr>
          <w:sz w:val="28"/>
          <w:szCs w:val="28"/>
        </w:rPr>
        <w:t xml:space="preserve">Slovesem </w:t>
      </w:r>
      <w:proofErr w:type="spellStart"/>
      <w:r w:rsidRPr="00337A1C">
        <w:rPr>
          <w:b/>
          <w:sz w:val="28"/>
          <w:szCs w:val="28"/>
        </w:rPr>
        <w:t>have</w:t>
      </w:r>
      <w:proofErr w:type="spellEnd"/>
      <w:r w:rsidRPr="00337A1C">
        <w:rPr>
          <w:b/>
          <w:sz w:val="28"/>
          <w:szCs w:val="28"/>
        </w:rPr>
        <w:t xml:space="preserve"> </w:t>
      </w:r>
      <w:proofErr w:type="spellStart"/>
      <w:r w:rsidRPr="00337A1C"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vyjadřujeme, že něco máme nebo vlastníme.</w:t>
      </w:r>
    </w:p>
    <w:p w:rsidR="0044749D" w:rsidRDefault="0044749D" w:rsidP="0044749D">
      <w:pPr>
        <w:rPr>
          <w:sz w:val="28"/>
          <w:szCs w:val="28"/>
        </w:rPr>
      </w:pPr>
      <w:proofErr w:type="gramStart"/>
      <w:r w:rsidRPr="00337A1C">
        <w:rPr>
          <w:i/>
          <w:sz w:val="28"/>
          <w:szCs w:val="28"/>
        </w:rPr>
        <w:t>Např.</w:t>
      </w:r>
      <w:r>
        <w:rPr>
          <w:sz w:val="28"/>
          <w:szCs w:val="28"/>
        </w:rPr>
        <w:t xml:space="preserve">    I </w:t>
      </w:r>
      <w:proofErr w:type="spellStart"/>
      <w:r w:rsidRPr="00337A1C">
        <w:rPr>
          <w:b/>
          <w:sz w:val="28"/>
          <w:szCs w:val="28"/>
        </w:rPr>
        <w:t>have</w:t>
      </w:r>
      <w:proofErr w:type="spellEnd"/>
      <w:proofErr w:type="gramEnd"/>
      <w:r w:rsidRPr="00337A1C">
        <w:rPr>
          <w:b/>
          <w:sz w:val="28"/>
          <w:szCs w:val="28"/>
        </w:rPr>
        <w:t xml:space="preserve"> </w:t>
      </w:r>
      <w:proofErr w:type="spellStart"/>
      <w:r w:rsidRPr="00337A1C">
        <w:rPr>
          <w:b/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house. – </w:t>
      </w:r>
      <w:r w:rsidRPr="00337A1C">
        <w:rPr>
          <w:i/>
          <w:sz w:val="28"/>
          <w:szCs w:val="28"/>
        </w:rPr>
        <w:t>Mám nový dům</w:t>
      </w:r>
      <w:r>
        <w:rPr>
          <w:sz w:val="28"/>
          <w:szCs w:val="28"/>
        </w:rPr>
        <w:t>.</w:t>
      </w:r>
    </w:p>
    <w:p w:rsidR="0044749D" w:rsidRPr="00337A1C" w:rsidRDefault="0044749D" w:rsidP="0044749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Ve 3.osobě</w:t>
      </w:r>
      <w:proofErr w:type="gramEnd"/>
      <w:r>
        <w:rPr>
          <w:sz w:val="28"/>
          <w:szCs w:val="28"/>
        </w:rPr>
        <w:t xml:space="preserve"> jednotného čísla (</w:t>
      </w:r>
      <w:r w:rsidRPr="00337A1C">
        <w:rPr>
          <w:b/>
          <w:sz w:val="28"/>
          <w:szCs w:val="28"/>
        </w:rPr>
        <w:t xml:space="preserve">he, </w:t>
      </w:r>
      <w:proofErr w:type="spellStart"/>
      <w:r w:rsidRPr="00337A1C">
        <w:rPr>
          <w:b/>
          <w:sz w:val="28"/>
          <w:szCs w:val="28"/>
        </w:rPr>
        <w:t>she</w:t>
      </w:r>
      <w:proofErr w:type="spellEnd"/>
      <w:r w:rsidRPr="00337A1C">
        <w:rPr>
          <w:b/>
          <w:sz w:val="28"/>
          <w:szCs w:val="28"/>
        </w:rPr>
        <w:t xml:space="preserve">, </w:t>
      </w:r>
      <w:proofErr w:type="spellStart"/>
      <w:r w:rsidRPr="00337A1C">
        <w:rPr>
          <w:b/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) ale používáme tvar </w:t>
      </w:r>
      <w:r w:rsidRPr="00290CF6">
        <w:rPr>
          <w:b/>
          <w:color w:val="FF0000"/>
          <w:sz w:val="28"/>
          <w:szCs w:val="28"/>
        </w:rPr>
        <w:t xml:space="preserve">has </w:t>
      </w:r>
      <w:proofErr w:type="spellStart"/>
      <w:r w:rsidRPr="00290CF6">
        <w:rPr>
          <w:b/>
          <w:color w:val="FF0000"/>
          <w:sz w:val="28"/>
          <w:szCs w:val="28"/>
        </w:rPr>
        <w:t>got</w:t>
      </w:r>
      <w:proofErr w:type="spellEnd"/>
      <w:r w:rsidRPr="00337A1C">
        <w:rPr>
          <w:b/>
          <w:sz w:val="28"/>
          <w:szCs w:val="28"/>
        </w:rPr>
        <w:t>!</w:t>
      </w:r>
    </w:p>
    <w:p w:rsidR="0044749D" w:rsidRDefault="0044749D" w:rsidP="0044749D">
      <w:pPr>
        <w:rPr>
          <w:sz w:val="28"/>
          <w:szCs w:val="28"/>
        </w:rPr>
      </w:pPr>
      <w:proofErr w:type="gramStart"/>
      <w:r w:rsidRPr="00337A1C">
        <w:rPr>
          <w:i/>
          <w:sz w:val="28"/>
          <w:szCs w:val="28"/>
        </w:rPr>
        <w:t>Např.</w:t>
      </w:r>
      <w:r>
        <w:rPr>
          <w:sz w:val="28"/>
          <w:szCs w:val="28"/>
        </w:rPr>
        <w:t xml:space="preserve">  Laura</w:t>
      </w:r>
      <w:proofErr w:type="gramEnd"/>
      <w:r>
        <w:rPr>
          <w:sz w:val="28"/>
          <w:szCs w:val="28"/>
        </w:rPr>
        <w:t xml:space="preserve"> </w:t>
      </w:r>
      <w:r w:rsidRPr="00337A1C">
        <w:rPr>
          <w:b/>
          <w:sz w:val="28"/>
          <w:szCs w:val="28"/>
        </w:rPr>
        <w:t xml:space="preserve">has </w:t>
      </w:r>
      <w:proofErr w:type="spellStart"/>
      <w:r w:rsidRPr="00337A1C">
        <w:rPr>
          <w:b/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dog. – </w:t>
      </w:r>
      <w:r w:rsidRPr="00337A1C">
        <w:rPr>
          <w:i/>
          <w:sz w:val="28"/>
          <w:szCs w:val="28"/>
        </w:rPr>
        <w:t>Laura má psa</w:t>
      </w:r>
      <w:r>
        <w:rPr>
          <w:sz w:val="28"/>
          <w:szCs w:val="28"/>
        </w:rPr>
        <w:t>.</w:t>
      </w:r>
    </w:p>
    <w:p w:rsidR="0044749D" w:rsidRDefault="0044749D" w:rsidP="0044749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 mluvené angličtině se často používají stažené tvary tohoto slovesa, a to:</w:t>
      </w:r>
    </w:p>
    <w:p w:rsidR="0044749D" w:rsidRPr="00337A1C" w:rsidRDefault="0044749D" w:rsidP="0044749D">
      <w:pPr>
        <w:pStyle w:val="Odstavecseseznamem"/>
        <w:rPr>
          <w:b/>
          <w:sz w:val="28"/>
          <w:szCs w:val="28"/>
        </w:rPr>
      </w:pPr>
      <w:bookmarkStart w:id="0" w:name="_GoBack"/>
      <w:bookmarkEnd w:id="0"/>
      <w:proofErr w:type="spellStart"/>
      <w:r>
        <w:rPr>
          <w:b/>
          <w:sz w:val="28"/>
          <w:szCs w:val="28"/>
        </w:rPr>
        <w:t>have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 =</w:t>
      </w:r>
      <w:r w:rsidRPr="00337A1C">
        <w:rPr>
          <w:b/>
          <w:sz w:val="28"/>
          <w:szCs w:val="28"/>
        </w:rPr>
        <w:t xml:space="preserve">´ve </w:t>
      </w:r>
      <w:proofErr w:type="spellStart"/>
      <w:r w:rsidRPr="00337A1C"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                                  </w:t>
      </w:r>
      <w:r w:rsidRPr="00290CF6">
        <w:rPr>
          <w:b/>
          <w:color w:val="FF0000"/>
          <w:sz w:val="28"/>
          <w:szCs w:val="28"/>
        </w:rPr>
        <w:t xml:space="preserve">has </w:t>
      </w:r>
      <w:proofErr w:type="spellStart"/>
      <w:proofErr w:type="gramStart"/>
      <w:r w:rsidRPr="00290CF6">
        <w:rPr>
          <w:b/>
          <w:color w:val="FF0000"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 =  </w:t>
      </w:r>
      <w:r w:rsidRPr="00290CF6">
        <w:rPr>
          <w:b/>
          <w:color w:val="FF0000"/>
          <w:sz w:val="28"/>
          <w:szCs w:val="28"/>
        </w:rPr>
        <w:t xml:space="preserve">´s </w:t>
      </w:r>
      <w:proofErr w:type="spellStart"/>
      <w:r w:rsidRPr="00290CF6">
        <w:rPr>
          <w:b/>
          <w:color w:val="FF0000"/>
          <w:sz w:val="28"/>
          <w:szCs w:val="28"/>
        </w:rPr>
        <w:t>got</w:t>
      </w:r>
      <w:proofErr w:type="spellEnd"/>
      <w:proofErr w:type="gramEnd"/>
    </w:p>
    <w:p w:rsidR="0044749D" w:rsidRDefault="0044749D" w:rsidP="0044749D">
      <w:pPr>
        <w:rPr>
          <w:sz w:val="28"/>
          <w:szCs w:val="28"/>
        </w:rPr>
      </w:pPr>
      <w:r w:rsidRPr="00337A1C">
        <w:rPr>
          <w:i/>
          <w:sz w:val="28"/>
          <w:szCs w:val="28"/>
        </w:rPr>
        <w:t>Např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</w:t>
      </w:r>
      <w:r w:rsidRPr="00337A1C">
        <w:rPr>
          <w:b/>
          <w:sz w:val="28"/>
          <w:szCs w:val="28"/>
        </w:rPr>
        <w:t>´ve</w:t>
      </w:r>
      <w:proofErr w:type="spellEnd"/>
      <w:r w:rsidRPr="00337A1C">
        <w:rPr>
          <w:b/>
          <w:sz w:val="28"/>
          <w:szCs w:val="28"/>
        </w:rPr>
        <w:t xml:space="preserve"> </w:t>
      </w:r>
      <w:proofErr w:type="spellStart"/>
      <w:r w:rsidRPr="00337A1C">
        <w:rPr>
          <w:b/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house                                </w:t>
      </w:r>
      <w:proofErr w:type="spellStart"/>
      <w:r>
        <w:rPr>
          <w:sz w:val="28"/>
          <w:szCs w:val="28"/>
        </w:rPr>
        <w:t>She</w:t>
      </w:r>
      <w:r w:rsidRPr="00290CF6">
        <w:rPr>
          <w:b/>
          <w:color w:val="FF0000"/>
          <w:sz w:val="28"/>
          <w:szCs w:val="28"/>
        </w:rPr>
        <w:t>´s</w:t>
      </w:r>
      <w:proofErr w:type="spellEnd"/>
      <w:r w:rsidRPr="00290CF6">
        <w:rPr>
          <w:b/>
          <w:color w:val="FF0000"/>
          <w:sz w:val="28"/>
          <w:szCs w:val="28"/>
        </w:rPr>
        <w:t xml:space="preserve"> </w:t>
      </w:r>
      <w:proofErr w:type="spellStart"/>
      <w:r w:rsidRPr="00290CF6">
        <w:rPr>
          <w:b/>
          <w:color w:val="FF0000"/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dog.</w:t>
      </w:r>
    </w:p>
    <w:p w:rsidR="0044749D" w:rsidRDefault="0044749D" w:rsidP="0044749D">
      <w:pPr>
        <w:rPr>
          <w:sz w:val="28"/>
          <w:szCs w:val="28"/>
        </w:rPr>
      </w:pPr>
    </w:p>
    <w:p w:rsidR="0044749D" w:rsidRDefault="0044749D" w:rsidP="0044749D">
      <w:pPr>
        <w:rPr>
          <w:sz w:val="28"/>
          <w:szCs w:val="28"/>
        </w:rPr>
      </w:pPr>
    </w:p>
    <w:tbl>
      <w:tblPr>
        <w:tblW w:w="9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7"/>
        <w:gridCol w:w="2467"/>
        <w:gridCol w:w="2467"/>
        <w:gridCol w:w="2467"/>
      </w:tblGrid>
      <w:tr w:rsidR="0044749D" w:rsidRPr="001D5454" w:rsidTr="0044749D">
        <w:trPr>
          <w:trHeight w:val="680"/>
        </w:trPr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44749D" w:rsidRPr="001D5454" w:rsidRDefault="0044749D" w:rsidP="00604F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Pr="001D5454">
              <w:rPr>
                <w:sz w:val="28"/>
                <w:szCs w:val="28"/>
              </w:rPr>
              <w:t>soba /</w:t>
            </w:r>
            <w:r w:rsidRPr="00337A1C">
              <w:rPr>
                <w:sz w:val="28"/>
                <w:szCs w:val="28"/>
              </w:rPr>
              <w:t xml:space="preserve"> zájmeno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44749D" w:rsidRPr="001D5454" w:rsidRDefault="0044749D" w:rsidP="00604FB7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>tvar slovesa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44749D" w:rsidRPr="001D5454" w:rsidRDefault="0044749D" w:rsidP="00604FB7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>osoba /</w:t>
            </w:r>
            <w:r w:rsidRPr="00337A1C">
              <w:rPr>
                <w:sz w:val="28"/>
                <w:szCs w:val="28"/>
              </w:rPr>
              <w:t xml:space="preserve"> zájmeno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44749D" w:rsidRPr="001D5454" w:rsidRDefault="0044749D" w:rsidP="00604FB7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>tvar slovesa</w:t>
            </w:r>
          </w:p>
        </w:tc>
      </w:tr>
      <w:tr w:rsidR="0044749D" w:rsidRPr="001D5454" w:rsidTr="0044749D">
        <w:trPr>
          <w:trHeight w:val="680"/>
        </w:trPr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49D" w:rsidRPr="00337A1C" w:rsidRDefault="0044749D" w:rsidP="00604FB7">
            <w:pPr>
              <w:rPr>
                <w:sz w:val="28"/>
                <w:szCs w:val="28"/>
              </w:rPr>
            </w:pPr>
            <w:r w:rsidRPr="00337A1C">
              <w:rPr>
                <w:sz w:val="28"/>
                <w:szCs w:val="28"/>
              </w:rPr>
              <w:t>1. I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49D" w:rsidRPr="001D5454" w:rsidRDefault="0044749D" w:rsidP="00604FB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have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  <w:r>
              <w:rPr>
                <w:sz w:val="28"/>
                <w:szCs w:val="28"/>
              </w:rPr>
              <w:t xml:space="preserve">   (´ve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49D" w:rsidRPr="00337A1C" w:rsidRDefault="0044749D" w:rsidP="00604FB7">
            <w:pPr>
              <w:rPr>
                <w:sz w:val="28"/>
                <w:szCs w:val="28"/>
              </w:rPr>
            </w:pPr>
            <w:r w:rsidRPr="00337A1C">
              <w:rPr>
                <w:sz w:val="28"/>
                <w:szCs w:val="28"/>
              </w:rPr>
              <w:t xml:space="preserve">1. </w:t>
            </w:r>
            <w:proofErr w:type="spellStart"/>
            <w:r w:rsidRPr="00337A1C">
              <w:rPr>
                <w:sz w:val="28"/>
                <w:szCs w:val="28"/>
              </w:rPr>
              <w:t>we</w:t>
            </w:r>
            <w:proofErr w:type="spellEnd"/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49D" w:rsidRPr="001D5454" w:rsidRDefault="0044749D" w:rsidP="00604FB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have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  <w:r>
              <w:rPr>
                <w:sz w:val="28"/>
                <w:szCs w:val="28"/>
              </w:rPr>
              <w:t xml:space="preserve">   (´ve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  <w:tr w:rsidR="0044749D" w:rsidRPr="001D5454" w:rsidTr="0044749D">
        <w:trPr>
          <w:trHeight w:val="680"/>
        </w:trPr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49D" w:rsidRPr="00337A1C" w:rsidRDefault="0044749D" w:rsidP="00604FB7">
            <w:pPr>
              <w:rPr>
                <w:sz w:val="28"/>
                <w:szCs w:val="28"/>
              </w:rPr>
            </w:pPr>
            <w:r w:rsidRPr="00337A1C">
              <w:rPr>
                <w:sz w:val="28"/>
                <w:szCs w:val="28"/>
              </w:rPr>
              <w:t xml:space="preserve">2. </w:t>
            </w:r>
            <w:proofErr w:type="spellStart"/>
            <w:r w:rsidRPr="00337A1C">
              <w:rPr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49D" w:rsidRPr="001D5454" w:rsidRDefault="0044749D" w:rsidP="00604FB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have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  <w:r>
              <w:rPr>
                <w:sz w:val="28"/>
                <w:szCs w:val="28"/>
              </w:rPr>
              <w:t xml:space="preserve">   (´ve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49D" w:rsidRPr="00337A1C" w:rsidRDefault="0044749D" w:rsidP="00604FB7">
            <w:pPr>
              <w:rPr>
                <w:sz w:val="28"/>
                <w:szCs w:val="28"/>
              </w:rPr>
            </w:pPr>
            <w:r w:rsidRPr="00337A1C">
              <w:rPr>
                <w:sz w:val="28"/>
                <w:szCs w:val="28"/>
              </w:rPr>
              <w:t xml:space="preserve">2.  </w:t>
            </w:r>
            <w:proofErr w:type="spellStart"/>
            <w:r w:rsidRPr="00337A1C">
              <w:rPr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49D" w:rsidRPr="001D5454" w:rsidRDefault="0044749D" w:rsidP="00604FB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have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  <w:r>
              <w:rPr>
                <w:sz w:val="28"/>
                <w:szCs w:val="28"/>
              </w:rPr>
              <w:t xml:space="preserve">   (´ve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  <w:tr w:rsidR="0044749D" w:rsidRPr="001D5454" w:rsidTr="0044749D">
        <w:trPr>
          <w:trHeight w:val="1360"/>
        </w:trPr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49D" w:rsidRPr="001D5454" w:rsidRDefault="0044749D" w:rsidP="00604FB7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 xml:space="preserve">3. </w:t>
            </w:r>
            <w:r w:rsidRPr="001D5454">
              <w:rPr>
                <w:color w:val="FF0000"/>
                <w:sz w:val="28"/>
                <w:szCs w:val="28"/>
              </w:rPr>
              <w:t>he/</w:t>
            </w:r>
            <w:proofErr w:type="spellStart"/>
            <w:r w:rsidRPr="001D5454">
              <w:rPr>
                <w:color w:val="FF0000"/>
                <w:sz w:val="28"/>
                <w:szCs w:val="28"/>
              </w:rPr>
              <w:t>she</w:t>
            </w:r>
            <w:proofErr w:type="spellEnd"/>
            <w:r w:rsidRPr="001D5454">
              <w:rPr>
                <w:color w:val="FF0000"/>
                <w:sz w:val="28"/>
                <w:szCs w:val="28"/>
              </w:rPr>
              <w:t>/</w:t>
            </w:r>
            <w:proofErr w:type="spellStart"/>
            <w:r w:rsidRPr="001D5454">
              <w:rPr>
                <w:color w:val="FF0000"/>
                <w:sz w:val="28"/>
                <w:szCs w:val="28"/>
              </w:rPr>
              <w:t>it</w:t>
            </w:r>
            <w:proofErr w:type="spellEnd"/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49D" w:rsidRPr="00337A1C" w:rsidRDefault="0044749D" w:rsidP="00604FB7">
            <w:pPr>
              <w:rPr>
                <w:color w:val="FF0000"/>
                <w:sz w:val="28"/>
                <w:szCs w:val="28"/>
              </w:rPr>
            </w:pPr>
            <w:r w:rsidRPr="00337A1C">
              <w:rPr>
                <w:color w:val="FF0000"/>
                <w:sz w:val="28"/>
                <w:szCs w:val="28"/>
              </w:rPr>
              <w:t xml:space="preserve">has    </w:t>
            </w:r>
            <w:proofErr w:type="spellStart"/>
            <w:proofErr w:type="gramStart"/>
            <w:r w:rsidRPr="00337A1C">
              <w:rPr>
                <w:color w:val="FF0000"/>
                <w:sz w:val="28"/>
                <w:szCs w:val="28"/>
              </w:rPr>
              <w:t>got</w:t>
            </w:r>
            <w:proofErr w:type="spellEnd"/>
            <w:r w:rsidRPr="00337A1C">
              <w:rPr>
                <w:color w:val="FF0000"/>
                <w:sz w:val="28"/>
                <w:szCs w:val="28"/>
              </w:rPr>
              <w:t xml:space="preserve">    ( ´s </w:t>
            </w:r>
            <w:proofErr w:type="spellStart"/>
            <w:r w:rsidRPr="00337A1C">
              <w:rPr>
                <w:color w:val="FF0000"/>
                <w:sz w:val="28"/>
                <w:szCs w:val="28"/>
              </w:rPr>
              <w:t>got</w:t>
            </w:r>
            <w:proofErr w:type="spellEnd"/>
            <w:proofErr w:type="gramEnd"/>
            <w:r w:rsidRPr="00337A1C">
              <w:rPr>
                <w:color w:val="FF0000"/>
                <w:sz w:val="28"/>
                <w:szCs w:val="28"/>
              </w:rPr>
              <w:t xml:space="preserve">) 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49D" w:rsidRPr="00337A1C" w:rsidRDefault="0044749D" w:rsidP="00604FB7">
            <w:pPr>
              <w:rPr>
                <w:sz w:val="28"/>
                <w:szCs w:val="28"/>
              </w:rPr>
            </w:pPr>
            <w:proofErr w:type="gramStart"/>
            <w:r w:rsidRPr="00337A1C">
              <w:rPr>
                <w:sz w:val="28"/>
                <w:szCs w:val="28"/>
              </w:rPr>
              <w:t xml:space="preserve">3.  </w:t>
            </w:r>
            <w:proofErr w:type="spellStart"/>
            <w:r w:rsidRPr="00337A1C">
              <w:rPr>
                <w:sz w:val="28"/>
                <w:szCs w:val="28"/>
              </w:rPr>
              <w:t>they</w:t>
            </w:r>
            <w:proofErr w:type="spellEnd"/>
            <w:proofErr w:type="gramEnd"/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49D" w:rsidRPr="001D5454" w:rsidRDefault="0044749D" w:rsidP="00604FB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have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  <w:r>
              <w:rPr>
                <w:sz w:val="28"/>
                <w:szCs w:val="28"/>
              </w:rPr>
              <w:t xml:space="preserve">   (´ve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</w:tbl>
    <w:p w:rsidR="0044749D" w:rsidRDefault="0044749D" w:rsidP="0044749D">
      <w:pPr>
        <w:rPr>
          <w:sz w:val="28"/>
          <w:szCs w:val="28"/>
        </w:rPr>
      </w:pPr>
    </w:p>
    <w:p w:rsidR="0044749D" w:rsidRDefault="0044749D" w:rsidP="0044749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Podmět je v angličtině vyjádřen vždy!</w:t>
      </w:r>
    </w:p>
    <w:p w:rsidR="0044749D" w:rsidRDefault="0044749D" w:rsidP="0044749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 češtině ho </w:t>
      </w:r>
      <w:proofErr w:type="spellStart"/>
      <w:r>
        <w:rPr>
          <w:sz w:val="28"/>
          <w:szCs w:val="28"/>
        </w:rPr>
        <w:t>neříkame</w:t>
      </w:r>
      <w:proofErr w:type="spellEnd"/>
      <w:r>
        <w:rPr>
          <w:sz w:val="28"/>
          <w:szCs w:val="28"/>
        </w:rPr>
        <w:t>.</w:t>
      </w:r>
    </w:p>
    <w:p w:rsidR="0044749D" w:rsidRDefault="0044749D" w:rsidP="0044749D">
      <w:pPr>
        <w:pStyle w:val="Odstavecseseznamem"/>
        <w:rPr>
          <w:sz w:val="28"/>
          <w:szCs w:val="28"/>
        </w:rPr>
      </w:pPr>
    </w:p>
    <w:p w:rsidR="0044749D" w:rsidRDefault="0044749D" w:rsidP="0044749D">
      <w:pPr>
        <w:rPr>
          <w:sz w:val="28"/>
          <w:szCs w:val="28"/>
        </w:rPr>
      </w:pPr>
      <w:r>
        <w:rPr>
          <w:sz w:val="28"/>
          <w:szCs w:val="28"/>
        </w:rPr>
        <w:t>Např.</w:t>
      </w:r>
    </w:p>
    <w:p w:rsidR="0044749D" w:rsidRDefault="0044749D" w:rsidP="0044749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car.</w:t>
      </w:r>
    </w:p>
    <w:p w:rsidR="0044749D" w:rsidRDefault="0044749D" w:rsidP="004474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x</w:t>
      </w:r>
    </w:p>
    <w:p w:rsidR="0044749D" w:rsidRDefault="0044749D" w:rsidP="0044749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´ve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car.</w:t>
      </w:r>
    </w:p>
    <w:p w:rsidR="0044749D" w:rsidRDefault="0044749D" w:rsidP="0044749D">
      <w:pPr>
        <w:rPr>
          <w:sz w:val="28"/>
          <w:szCs w:val="28"/>
        </w:rPr>
      </w:pPr>
      <w:r>
        <w:rPr>
          <w:sz w:val="28"/>
          <w:szCs w:val="28"/>
        </w:rPr>
        <w:t>Máme nové auto. – nikoliv – My máme nové auto.</w:t>
      </w:r>
    </w:p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7A6" w:rsidRDefault="00FA17A6" w:rsidP="00160C50">
      <w:r>
        <w:separator/>
      </w:r>
    </w:p>
  </w:endnote>
  <w:endnote w:type="continuationSeparator" w:id="0">
    <w:p w:rsidR="00FA17A6" w:rsidRDefault="00FA17A6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7A6" w:rsidRDefault="00FA17A6" w:rsidP="00160C50">
      <w:r>
        <w:separator/>
      </w:r>
    </w:p>
  </w:footnote>
  <w:footnote w:type="continuationSeparator" w:id="0">
    <w:p w:rsidR="00FA17A6" w:rsidRDefault="00FA17A6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E1683"/>
    <w:multiLevelType w:val="hybridMultilevel"/>
    <w:tmpl w:val="AA38D506"/>
    <w:lvl w:ilvl="0" w:tplc="62420F6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D22BD"/>
    <w:rsid w:val="00134F5B"/>
    <w:rsid w:val="001376CD"/>
    <w:rsid w:val="001564F5"/>
    <w:rsid w:val="00160A25"/>
    <w:rsid w:val="00160C50"/>
    <w:rsid w:val="0018718B"/>
    <w:rsid w:val="00290CF6"/>
    <w:rsid w:val="00297E40"/>
    <w:rsid w:val="002A0716"/>
    <w:rsid w:val="00314BDB"/>
    <w:rsid w:val="00377755"/>
    <w:rsid w:val="003A300F"/>
    <w:rsid w:val="00421AF2"/>
    <w:rsid w:val="004331EE"/>
    <w:rsid w:val="0044749D"/>
    <w:rsid w:val="004530B7"/>
    <w:rsid w:val="004A088E"/>
    <w:rsid w:val="004C7DB4"/>
    <w:rsid w:val="004E49F4"/>
    <w:rsid w:val="004F2E86"/>
    <w:rsid w:val="00522F54"/>
    <w:rsid w:val="00562FA0"/>
    <w:rsid w:val="00570DAE"/>
    <w:rsid w:val="0058086D"/>
    <w:rsid w:val="00585467"/>
    <w:rsid w:val="005A0925"/>
    <w:rsid w:val="005E0DC3"/>
    <w:rsid w:val="0061408D"/>
    <w:rsid w:val="0063069D"/>
    <w:rsid w:val="00636842"/>
    <w:rsid w:val="00655B61"/>
    <w:rsid w:val="00656215"/>
    <w:rsid w:val="00685CA2"/>
    <w:rsid w:val="007916B5"/>
    <w:rsid w:val="007B650D"/>
    <w:rsid w:val="007D12D5"/>
    <w:rsid w:val="00864F4D"/>
    <w:rsid w:val="00885AEE"/>
    <w:rsid w:val="008C0D78"/>
    <w:rsid w:val="008E0FDD"/>
    <w:rsid w:val="008E4C97"/>
    <w:rsid w:val="0094374A"/>
    <w:rsid w:val="00954D2B"/>
    <w:rsid w:val="009622A5"/>
    <w:rsid w:val="00966DC2"/>
    <w:rsid w:val="009D025F"/>
    <w:rsid w:val="00AC4657"/>
    <w:rsid w:val="00BC5638"/>
    <w:rsid w:val="00BF2483"/>
    <w:rsid w:val="00C142AA"/>
    <w:rsid w:val="00C4356A"/>
    <w:rsid w:val="00C522E0"/>
    <w:rsid w:val="00CB5214"/>
    <w:rsid w:val="00D012F3"/>
    <w:rsid w:val="00D55D7D"/>
    <w:rsid w:val="00D860C9"/>
    <w:rsid w:val="00DA07E8"/>
    <w:rsid w:val="00DB7F1C"/>
    <w:rsid w:val="00E21B1F"/>
    <w:rsid w:val="00F20F87"/>
    <w:rsid w:val="00F747B4"/>
    <w:rsid w:val="00FA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44749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44749D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44749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VY_22_INOVACE_20 -</a:t>
          </a:r>
          <a:r>
            <a:rPr lang="en-US" sz="1800"/>
            <a:t>Sloveso „to have got“ – přítomný čas – kladná věta- výklad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 custLinFactNeighborX="36" custLinFactNeighborY="-812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C366C85D-8283-4F06-B450-C12AEFC16A00}" type="presOf" srcId="{CDC30ACA-AEA6-4209-8481-95A7C1017B96}" destId="{B7AF3E65-C654-4C24-9F43-1D672F2971EF}" srcOrd="0" destOrd="0" presId="urn:microsoft.com/office/officeart/2005/8/layout/target3"/>
    <dgm:cxn modelId="{CDBE179B-7E48-4C01-B4BB-046697C37CA8}" type="presOf" srcId="{C56F77EB-FC0A-483E-ABF2-D7504C96C3A5}" destId="{D6C33963-F8DE-42B8-A71D-11C855A00E06}" srcOrd="1" destOrd="0" presId="urn:microsoft.com/office/officeart/2005/8/layout/target3"/>
    <dgm:cxn modelId="{9C4904EE-3B24-424C-947F-346D6998BF09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DE853A7E-DE0C-4338-9E5B-71CAC6E7795D}" type="presOf" srcId="{BF709E1F-86D1-438D-883E-95C790523300}" destId="{CBA66CB4-963E-470C-A6B2-A9F6B701B00D}" srcOrd="1" destOrd="0" presId="urn:microsoft.com/office/officeart/2005/8/layout/target3"/>
    <dgm:cxn modelId="{8444831E-F651-4543-AB60-39C3CB7958FD}" type="presOf" srcId="{CDC30ACA-AEA6-4209-8481-95A7C1017B96}" destId="{10CA1010-1BDB-4995-AC99-91B209F6B7C6}" srcOrd="1" destOrd="0" presId="urn:microsoft.com/office/officeart/2005/8/layout/target3"/>
    <dgm:cxn modelId="{2175B8B6-0D1F-4AC6-8AC1-8BDB9DADDC98}" type="presOf" srcId="{38DB2A5C-6F02-4D41-B252-9AB02BC15A58}" destId="{8EFBA893-41EC-465C-A652-1F61532BE0B0}" srcOrd="0" destOrd="0" presId="urn:microsoft.com/office/officeart/2005/8/layout/target3"/>
    <dgm:cxn modelId="{62E0475D-1E43-48B7-B8A0-9EC9B7DD67C7}" type="presOf" srcId="{F1B3C310-61E7-4457-BF78-2A956A8730B5}" destId="{C5DC54BA-EB46-4D48-BB34-920FEC1BAEF7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31E14409-1503-4D41-BBD6-21DE75898933}" type="presOf" srcId="{C56F77EB-FC0A-483E-ABF2-D7504C96C3A5}" destId="{A46B6355-015B-47B3-9AA3-361DE444DEE2}" srcOrd="0" destOrd="0" presId="urn:microsoft.com/office/officeart/2005/8/layout/target3"/>
    <dgm:cxn modelId="{DB7A80E4-C4F8-4DDA-8F38-824B5D9F625A}" type="presOf" srcId="{BF709E1F-86D1-438D-883E-95C790523300}" destId="{B9672801-E252-4845-ADAD-589100105CB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9347F3D5-8CD1-4224-9598-B9696F069AFF}" type="presParOf" srcId="{8EFBA893-41EC-465C-A652-1F61532BE0B0}" destId="{5FEBA1DB-7965-4870-A408-C9D7A261843C}" srcOrd="0" destOrd="0" presId="urn:microsoft.com/office/officeart/2005/8/layout/target3"/>
    <dgm:cxn modelId="{FA95DDCC-069E-49E0-A14D-4142F5076177}" type="presParOf" srcId="{8EFBA893-41EC-465C-A652-1F61532BE0B0}" destId="{C484001D-4D9D-4AB2-95F1-DCA82EEC7860}" srcOrd="1" destOrd="0" presId="urn:microsoft.com/office/officeart/2005/8/layout/target3"/>
    <dgm:cxn modelId="{A5FF8AD9-CA7C-448E-88CE-DE4673FB1911}" type="presParOf" srcId="{8EFBA893-41EC-465C-A652-1F61532BE0B0}" destId="{B9672801-E252-4845-ADAD-589100105CBE}" srcOrd="2" destOrd="0" presId="urn:microsoft.com/office/officeart/2005/8/layout/target3"/>
    <dgm:cxn modelId="{8AED0E97-E271-4D03-95FC-29626727F5AE}" type="presParOf" srcId="{8EFBA893-41EC-465C-A652-1F61532BE0B0}" destId="{4D6F3129-2019-4711-BE13-4BAAA36415BB}" srcOrd="3" destOrd="0" presId="urn:microsoft.com/office/officeart/2005/8/layout/target3"/>
    <dgm:cxn modelId="{CEE772C8-E5DA-48D9-A588-B5272E246EB4}" type="presParOf" srcId="{8EFBA893-41EC-465C-A652-1F61532BE0B0}" destId="{AAD49685-7A8C-4728-BF0E-8B785422B302}" srcOrd="4" destOrd="0" presId="urn:microsoft.com/office/officeart/2005/8/layout/target3"/>
    <dgm:cxn modelId="{21CF36EE-469D-4331-8573-35441514E9F4}" type="presParOf" srcId="{8EFBA893-41EC-465C-A652-1F61532BE0B0}" destId="{BE29B000-C8F9-48D4-B141-4FA08CBA7F2E}" srcOrd="5" destOrd="0" presId="urn:microsoft.com/office/officeart/2005/8/layout/target3"/>
    <dgm:cxn modelId="{AF2ED6AF-5FC2-42DA-A943-BEE9BD6BD242}" type="presParOf" srcId="{8EFBA893-41EC-465C-A652-1F61532BE0B0}" destId="{5C037499-79E4-4744-99BD-6DC2DBBCAE30}" srcOrd="6" destOrd="0" presId="urn:microsoft.com/office/officeart/2005/8/layout/target3"/>
    <dgm:cxn modelId="{572F7236-4F56-4046-B81E-7A4581733D9B}" type="presParOf" srcId="{8EFBA893-41EC-465C-A652-1F61532BE0B0}" destId="{9835BFD3-E42E-4EED-9D53-89B5B7D222B9}" srcOrd="7" destOrd="0" presId="urn:microsoft.com/office/officeart/2005/8/layout/target3"/>
    <dgm:cxn modelId="{807AC10D-AA58-4A16-98DE-F16D41C443C7}" type="presParOf" srcId="{8EFBA893-41EC-465C-A652-1F61532BE0B0}" destId="{A46B6355-015B-47B3-9AA3-361DE444DEE2}" srcOrd="8" destOrd="0" presId="urn:microsoft.com/office/officeart/2005/8/layout/target3"/>
    <dgm:cxn modelId="{D34E1A51-BEF3-44C1-833F-CC9D2916F148}" type="presParOf" srcId="{8EFBA893-41EC-465C-A652-1F61532BE0B0}" destId="{A45DB426-345E-4A78-896C-75E0BA685205}" srcOrd="9" destOrd="0" presId="urn:microsoft.com/office/officeart/2005/8/layout/target3"/>
    <dgm:cxn modelId="{69EA0CF1-744C-4AC4-88EC-5D0546494379}" type="presParOf" srcId="{8EFBA893-41EC-465C-A652-1F61532BE0B0}" destId="{24287FFD-EE89-4536-BEA6-7A5E15520CE4}" srcOrd="10" destOrd="0" presId="urn:microsoft.com/office/officeart/2005/8/layout/target3"/>
    <dgm:cxn modelId="{2F3413D2-CF8F-4153-844A-0662F9D1108E}" type="presParOf" srcId="{8EFBA893-41EC-465C-A652-1F61532BE0B0}" destId="{B7AF3E65-C654-4C24-9F43-1D672F2971EF}" srcOrd="11" destOrd="0" presId="urn:microsoft.com/office/officeart/2005/8/layout/target3"/>
    <dgm:cxn modelId="{54E41F60-0E39-4F8F-8DA0-0B592E7A63EA}" type="presParOf" srcId="{8EFBA893-41EC-465C-A652-1F61532BE0B0}" destId="{CBA66CB4-963E-470C-A6B2-A9F6B701B00D}" srcOrd="12" destOrd="0" presId="urn:microsoft.com/office/officeart/2005/8/layout/target3"/>
    <dgm:cxn modelId="{D84474FC-A00F-4084-A814-3453A76F6B4B}" type="presParOf" srcId="{8EFBA893-41EC-465C-A652-1F61532BE0B0}" destId="{C5DC54BA-EB46-4D48-BB34-920FEC1BAEF7}" srcOrd="13" destOrd="0" presId="urn:microsoft.com/office/officeart/2005/8/layout/target3"/>
    <dgm:cxn modelId="{D34E8015-EE91-497B-8874-584F707DA889}" type="presParOf" srcId="{8EFBA893-41EC-465C-A652-1F61532BE0B0}" destId="{D6C33963-F8DE-42B8-A71D-11C855A00E06}" srcOrd="14" destOrd="0" presId="urn:microsoft.com/office/officeart/2005/8/layout/target3"/>
    <dgm:cxn modelId="{3A563904-86AC-4501-B1B5-469846F71784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279946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VY_22_INOVACE_20 -</a:t>
          </a:r>
          <a:r>
            <a:rPr lang="en-US" sz="1800" kern="1200"/>
            <a:t>Sloveso „to have got“ – přítomný čas – kladná věta- výklad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279946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240319B-AA68-4FAA-9F5B-B87EF3C7E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145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5</cp:revision>
  <cp:lastPrinted>2011-05-16T10:44:00Z</cp:lastPrinted>
  <dcterms:created xsi:type="dcterms:W3CDTF">2011-10-15T12:34:00Z</dcterms:created>
  <dcterms:modified xsi:type="dcterms:W3CDTF">2012-06-06T15:54:00Z</dcterms:modified>
</cp:coreProperties>
</file>