
<file path=[Content_Types].xml><?xml version="1.0" encoding="utf-8"?>
<Types xmlns="http://schemas.openxmlformats.org/package/2006/content-types">
  <Default Extension="png" ContentType="image/png"/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2F58" w:rsidRDefault="007C2F58" w:rsidP="007C2F58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4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C2F58" w:rsidRDefault="007C2F58" w:rsidP="007C2F58"/>
    <w:p w:rsidR="007C2F58" w:rsidRDefault="007C2F58" w:rsidP="007C2F58"/>
    <w:p w:rsidR="007C2F58" w:rsidRDefault="007C2F58" w:rsidP="007C2F58"/>
    <w:p w:rsidR="007C2F58" w:rsidRDefault="007C2F58" w:rsidP="007C2F58"/>
    <w:p w:rsidR="007C2F58" w:rsidRDefault="007C2F58" w:rsidP="007C2F58"/>
    <w:p w:rsidR="007C2F58" w:rsidRDefault="007C2F58" w:rsidP="007C2F58"/>
    <w:p w:rsidR="007C2F58" w:rsidRDefault="007C2F58" w:rsidP="007C2F58"/>
    <w:p w:rsidR="007C2F58" w:rsidRDefault="007C2F58" w:rsidP="007C2F58"/>
    <w:p w:rsidR="007C2F58" w:rsidRDefault="007C2F58" w:rsidP="007C2F58">
      <w:r>
        <w:rPr>
          <w:noProof/>
          <w:lang w:eastAsia="cs-CZ"/>
        </w:rPr>
        <w:drawing>
          <wp:inline distT="0" distB="0" distL="0" distR="0">
            <wp:extent cx="5485583" cy="2063643"/>
            <wp:effectExtent l="57150" t="19050" r="38917" b="31857"/>
            <wp:docPr id="5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7C2F58" w:rsidRPr="007A13E5" w:rsidRDefault="007A13E5" w:rsidP="007A13E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Ivana Machová</w:t>
      </w:r>
    </w:p>
    <w:p w:rsidR="007C2F58" w:rsidRDefault="007C2F58" w:rsidP="007C2F58">
      <w:pPr>
        <w:rPr>
          <w:rFonts w:ascii="Arial" w:hAnsi="Arial" w:cs="Arial"/>
          <w:b/>
          <w:noProof/>
          <w:sz w:val="36"/>
          <w:szCs w:val="36"/>
          <w:lang w:eastAsia="cs-CZ"/>
        </w:rPr>
      </w:pPr>
    </w:p>
    <w:p w:rsidR="007C2F58" w:rsidRDefault="007C2F58" w:rsidP="007C2F58">
      <w:pPr>
        <w:rPr>
          <w:rFonts w:ascii="Arial" w:hAnsi="Arial" w:cs="Arial"/>
          <w:b/>
          <w:noProof/>
          <w:sz w:val="36"/>
          <w:szCs w:val="36"/>
          <w:lang w:eastAsia="cs-CZ"/>
        </w:rPr>
      </w:pPr>
    </w:p>
    <w:p w:rsidR="007C2F58" w:rsidRDefault="007C2F58" w:rsidP="007C2F58">
      <w:pPr>
        <w:rPr>
          <w:rFonts w:ascii="Arial" w:hAnsi="Arial" w:cs="Arial"/>
          <w:b/>
          <w:noProof/>
          <w:sz w:val="36"/>
          <w:szCs w:val="36"/>
          <w:lang w:eastAsia="cs-CZ"/>
        </w:rPr>
      </w:pPr>
    </w:p>
    <w:p w:rsidR="007C2F58" w:rsidRDefault="007C2F58" w:rsidP="007C2F58">
      <w:pPr>
        <w:rPr>
          <w:rFonts w:ascii="Arial" w:hAnsi="Arial" w:cs="Arial"/>
          <w:b/>
          <w:noProof/>
          <w:sz w:val="36"/>
          <w:szCs w:val="36"/>
          <w:lang w:eastAsia="cs-CZ"/>
        </w:rPr>
      </w:pPr>
    </w:p>
    <w:p w:rsidR="007C2F58" w:rsidRPr="007C2F58" w:rsidRDefault="007C2F58" w:rsidP="007C2F58">
      <w:pPr>
        <w:rPr>
          <w:rFonts w:ascii="Arial" w:hAnsi="Arial" w:cs="Arial"/>
          <w:b/>
          <w:noProof/>
          <w:sz w:val="36"/>
          <w:szCs w:val="36"/>
          <w:lang w:eastAsia="cs-CZ"/>
        </w:rPr>
      </w:pPr>
    </w:p>
    <w:p w:rsidR="007C2F58" w:rsidRDefault="007C2F58" w:rsidP="007C2F58"/>
    <w:p w:rsidR="007C2F58" w:rsidRDefault="007C2F58" w:rsidP="007C2F58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4820920" cy="1040765"/>
            <wp:effectExtent l="19050" t="0" r="0" b="0"/>
            <wp:wrapNone/>
            <wp:docPr id="6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0920" cy="1040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C2F58" w:rsidRDefault="007C2F58" w:rsidP="007C2F58"/>
    <w:p w:rsidR="007C2F58" w:rsidRDefault="007C2F58">
      <w:pPr>
        <w:rPr>
          <w:rFonts w:ascii="Times New Roman" w:hAnsi="Times New Roman" w:cs="Times New Roman"/>
          <w:sz w:val="24"/>
          <w:szCs w:val="24"/>
        </w:rPr>
      </w:pPr>
    </w:p>
    <w:p w:rsidR="007C2F58" w:rsidRDefault="007C2F58">
      <w:pPr>
        <w:rPr>
          <w:rFonts w:ascii="Times New Roman" w:hAnsi="Times New Roman" w:cs="Times New Roman"/>
          <w:sz w:val="24"/>
          <w:szCs w:val="24"/>
        </w:rPr>
      </w:pPr>
    </w:p>
    <w:p w:rsidR="00A4728E" w:rsidRDefault="00D208FD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Pracovní list pro 7. ročník: </w:t>
      </w:r>
      <w:r>
        <w:rPr>
          <w:rFonts w:ascii="Times New Roman" w:hAnsi="Times New Roman" w:cs="Times New Roman"/>
          <w:sz w:val="24"/>
          <w:szCs w:val="24"/>
          <w:u w:val="single"/>
        </w:rPr>
        <w:t>Opakování pravopisných jevů</w:t>
      </w:r>
    </w:p>
    <w:p w:rsidR="005A5241" w:rsidRDefault="005A5241" w:rsidP="00D208FD">
      <w:pPr>
        <w:rPr>
          <w:sz w:val="24"/>
          <w:szCs w:val="24"/>
        </w:rPr>
        <w:sectPr w:rsidR="005A5241" w:rsidSect="00A4728E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D208FD" w:rsidRPr="00F92F3A" w:rsidRDefault="005A5241" w:rsidP="00D208FD">
      <w:pPr>
        <w:rPr>
          <w:sz w:val="24"/>
          <w:szCs w:val="24"/>
        </w:rPr>
      </w:pPr>
      <w:r>
        <w:rPr>
          <w:sz w:val="24"/>
          <w:szCs w:val="24"/>
        </w:rPr>
        <w:lastRenderedPageBreak/>
        <w:t>Dop</w:t>
      </w:r>
      <w:r w:rsidR="00E62DCC">
        <w:rPr>
          <w:sz w:val="24"/>
          <w:szCs w:val="24"/>
        </w:rPr>
        <w:t>l</w:t>
      </w:r>
      <w:r>
        <w:rPr>
          <w:sz w:val="24"/>
          <w:szCs w:val="24"/>
        </w:rPr>
        <w:t>ňovací cvičení</w:t>
      </w:r>
      <w:r w:rsidR="00D208FD" w:rsidRPr="00F92F3A">
        <w:rPr>
          <w:sz w:val="24"/>
          <w:szCs w:val="24"/>
        </w:rPr>
        <w:t xml:space="preserve"> s řešením:</w:t>
      </w:r>
    </w:p>
    <w:p w:rsidR="00D208FD" w:rsidRPr="00F92F3A" w:rsidRDefault="00D208FD" w:rsidP="00D208FD">
      <w:pPr>
        <w:rPr>
          <w:sz w:val="24"/>
          <w:szCs w:val="24"/>
        </w:rPr>
      </w:pPr>
      <w:r w:rsidRPr="00F92F3A">
        <w:rPr>
          <w:sz w:val="24"/>
          <w:szCs w:val="24"/>
        </w:rPr>
        <w:t>----hlédnout film</w:t>
      </w:r>
    </w:p>
    <w:p w:rsidR="00D208FD" w:rsidRPr="00F92F3A" w:rsidRDefault="00D208FD" w:rsidP="00D208FD">
      <w:pPr>
        <w:rPr>
          <w:sz w:val="24"/>
          <w:szCs w:val="24"/>
        </w:rPr>
      </w:pPr>
      <w:r w:rsidRPr="00F92F3A">
        <w:rPr>
          <w:sz w:val="24"/>
          <w:szCs w:val="24"/>
        </w:rPr>
        <w:t>----působit neštěstí</w:t>
      </w:r>
    </w:p>
    <w:p w:rsidR="00D208FD" w:rsidRPr="00F92F3A" w:rsidRDefault="00D208FD" w:rsidP="00D208FD">
      <w:pPr>
        <w:rPr>
          <w:sz w:val="24"/>
          <w:szCs w:val="24"/>
        </w:rPr>
      </w:pPr>
      <w:r w:rsidRPr="00F92F3A">
        <w:rPr>
          <w:sz w:val="24"/>
          <w:szCs w:val="24"/>
        </w:rPr>
        <w:t>----volit k návratu</w:t>
      </w:r>
    </w:p>
    <w:p w:rsidR="00D208FD" w:rsidRPr="00F92F3A" w:rsidRDefault="00D208FD" w:rsidP="00D208FD">
      <w:pPr>
        <w:rPr>
          <w:sz w:val="24"/>
          <w:szCs w:val="24"/>
        </w:rPr>
      </w:pPr>
      <w:r w:rsidRPr="00F92F3A">
        <w:rPr>
          <w:sz w:val="24"/>
          <w:szCs w:val="24"/>
        </w:rPr>
        <w:t>----táhnout návrh z jednání</w:t>
      </w:r>
    </w:p>
    <w:p w:rsidR="00D208FD" w:rsidRPr="00F92F3A" w:rsidRDefault="00D208FD" w:rsidP="00D208FD">
      <w:pPr>
        <w:rPr>
          <w:sz w:val="24"/>
          <w:szCs w:val="24"/>
        </w:rPr>
      </w:pPr>
      <w:r w:rsidRPr="00F92F3A">
        <w:rPr>
          <w:sz w:val="24"/>
          <w:szCs w:val="24"/>
        </w:rPr>
        <w:t>----létnout na zem</w:t>
      </w:r>
    </w:p>
    <w:p w:rsidR="00D208FD" w:rsidRPr="00F92F3A" w:rsidRDefault="00D208FD" w:rsidP="00D208FD">
      <w:pPr>
        <w:rPr>
          <w:sz w:val="24"/>
          <w:szCs w:val="24"/>
        </w:rPr>
      </w:pPr>
      <w:proofErr w:type="gramStart"/>
      <w:r w:rsidRPr="00F92F3A">
        <w:rPr>
          <w:sz w:val="24"/>
          <w:szCs w:val="24"/>
        </w:rPr>
        <w:t>tváří   se</w:t>
      </w:r>
      <w:proofErr w:type="gramEnd"/>
      <w:r w:rsidRPr="00F92F3A">
        <w:rPr>
          <w:sz w:val="24"/>
          <w:szCs w:val="24"/>
        </w:rPr>
        <w:t xml:space="preserve">   tajem----</w:t>
      </w:r>
    </w:p>
    <w:p w:rsidR="00D208FD" w:rsidRPr="00F92F3A" w:rsidRDefault="00D208FD" w:rsidP="00D208FD">
      <w:pPr>
        <w:rPr>
          <w:sz w:val="24"/>
          <w:szCs w:val="24"/>
        </w:rPr>
      </w:pPr>
      <w:r w:rsidRPr="00F92F3A">
        <w:rPr>
          <w:sz w:val="24"/>
          <w:szCs w:val="24"/>
        </w:rPr>
        <w:t>jelen----í   lůj</w:t>
      </w:r>
    </w:p>
    <w:p w:rsidR="00D208FD" w:rsidRPr="00F92F3A" w:rsidRDefault="00D208FD" w:rsidP="00D208FD">
      <w:pPr>
        <w:rPr>
          <w:sz w:val="24"/>
          <w:szCs w:val="24"/>
        </w:rPr>
      </w:pPr>
      <w:r w:rsidRPr="00F92F3A">
        <w:rPr>
          <w:sz w:val="24"/>
          <w:szCs w:val="24"/>
        </w:rPr>
        <w:t>význam----ě   přikývl</w:t>
      </w:r>
    </w:p>
    <w:p w:rsidR="00D208FD" w:rsidRPr="00F92F3A" w:rsidRDefault="00D208FD" w:rsidP="00D208FD">
      <w:pPr>
        <w:rPr>
          <w:sz w:val="24"/>
          <w:szCs w:val="24"/>
        </w:rPr>
      </w:pPr>
      <w:r w:rsidRPr="00F92F3A">
        <w:rPr>
          <w:sz w:val="24"/>
          <w:szCs w:val="24"/>
        </w:rPr>
        <w:t>l----</w:t>
      </w:r>
      <w:proofErr w:type="spellStart"/>
      <w:r w:rsidRPr="00F92F3A">
        <w:rPr>
          <w:sz w:val="24"/>
          <w:szCs w:val="24"/>
        </w:rPr>
        <w:t>dská</w:t>
      </w:r>
      <w:proofErr w:type="spellEnd"/>
      <w:r w:rsidRPr="00F92F3A">
        <w:rPr>
          <w:sz w:val="24"/>
          <w:szCs w:val="24"/>
        </w:rPr>
        <w:t xml:space="preserve">    </w:t>
      </w:r>
      <w:proofErr w:type="spellStart"/>
      <w:r w:rsidRPr="00F92F3A">
        <w:rPr>
          <w:sz w:val="24"/>
          <w:szCs w:val="24"/>
        </w:rPr>
        <w:t>záv</w:t>
      </w:r>
      <w:proofErr w:type="spellEnd"/>
      <w:r w:rsidRPr="00F92F3A">
        <w:rPr>
          <w:sz w:val="24"/>
          <w:szCs w:val="24"/>
        </w:rPr>
        <w:t>----</w:t>
      </w:r>
      <w:proofErr w:type="spellStart"/>
      <w:r w:rsidRPr="00F92F3A">
        <w:rPr>
          <w:sz w:val="24"/>
          <w:szCs w:val="24"/>
        </w:rPr>
        <w:t>st</w:t>
      </w:r>
      <w:proofErr w:type="spellEnd"/>
    </w:p>
    <w:p w:rsidR="00D208FD" w:rsidRPr="00F92F3A" w:rsidRDefault="00D208FD" w:rsidP="00D208FD">
      <w:pPr>
        <w:rPr>
          <w:sz w:val="24"/>
          <w:szCs w:val="24"/>
        </w:rPr>
      </w:pPr>
      <w:proofErr w:type="gramStart"/>
      <w:r w:rsidRPr="00F92F3A">
        <w:rPr>
          <w:sz w:val="24"/>
          <w:szCs w:val="24"/>
        </w:rPr>
        <w:t>----tyčit   hlavu</w:t>
      </w:r>
      <w:proofErr w:type="gramEnd"/>
    </w:p>
    <w:p w:rsidR="00D208FD" w:rsidRPr="00F92F3A" w:rsidRDefault="00D208FD" w:rsidP="00D208FD">
      <w:pPr>
        <w:rPr>
          <w:sz w:val="24"/>
          <w:szCs w:val="24"/>
        </w:rPr>
      </w:pPr>
      <w:r w:rsidRPr="00F92F3A">
        <w:rPr>
          <w:sz w:val="24"/>
          <w:szCs w:val="24"/>
        </w:rPr>
        <w:t>ran----í   rozcvička</w:t>
      </w:r>
    </w:p>
    <w:p w:rsidR="00D208FD" w:rsidRPr="00F92F3A" w:rsidRDefault="00D208FD" w:rsidP="00D208FD">
      <w:pPr>
        <w:rPr>
          <w:sz w:val="24"/>
          <w:szCs w:val="24"/>
        </w:rPr>
      </w:pPr>
      <w:r w:rsidRPr="00F92F3A">
        <w:rPr>
          <w:sz w:val="24"/>
          <w:szCs w:val="24"/>
        </w:rPr>
        <w:t xml:space="preserve">žil  </w:t>
      </w:r>
      <w:proofErr w:type="spellStart"/>
      <w:r w:rsidRPr="00F92F3A">
        <w:rPr>
          <w:sz w:val="24"/>
          <w:szCs w:val="24"/>
        </w:rPr>
        <w:t>skrom</w:t>
      </w:r>
      <w:proofErr w:type="spellEnd"/>
      <w:r w:rsidRPr="00F92F3A">
        <w:rPr>
          <w:sz w:val="24"/>
          <w:szCs w:val="24"/>
        </w:rPr>
        <w:t>----ě</w:t>
      </w:r>
    </w:p>
    <w:p w:rsidR="00D208FD" w:rsidRPr="00F92F3A" w:rsidRDefault="00D208FD" w:rsidP="00D208FD">
      <w:pPr>
        <w:rPr>
          <w:sz w:val="24"/>
          <w:szCs w:val="24"/>
        </w:rPr>
      </w:pPr>
      <w:r w:rsidRPr="00F92F3A">
        <w:rPr>
          <w:sz w:val="24"/>
          <w:szCs w:val="24"/>
        </w:rPr>
        <w:t>tulen----í   mládě</w:t>
      </w:r>
    </w:p>
    <w:p w:rsidR="00D208FD" w:rsidRPr="00F92F3A" w:rsidRDefault="00D208FD" w:rsidP="00D208FD">
      <w:pPr>
        <w:rPr>
          <w:sz w:val="24"/>
          <w:szCs w:val="24"/>
        </w:rPr>
      </w:pPr>
      <w:r w:rsidRPr="00F92F3A">
        <w:rPr>
          <w:sz w:val="24"/>
          <w:szCs w:val="24"/>
        </w:rPr>
        <w:t>----</w:t>
      </w:r>
      <w:proofErr w:type="gramStart"/>
      <w:r w:rsidRPr="00F92F3A">
        <w:rPr>
          <w:sz w:val="24"/>
          <w:szCs w:val="24"/>
        </w:rPr>
        <w:t>jet  z cesty</w:t>
      </w:r>
      <w:proofErr w:type="gramEnd"/>
    </w:p>
    <w:p w:rsidR="00D208FD" w:rsidRPr="00F92F3A" w:rsidRDefault="00D208FD" w:rsidP="00D208FD">
      <w:pPr>
        <w:rPr>
          <w:sz w:val="24"/>
          <w:szCs w:val="24"/>
        </w:rPr>
      </w:pPr>
      <w:r w:rsidRPr="00F92F3A">
        <w:rPr>
          <w:sz w:val="24"/>
          <w:szCs w:val="24"/>
        </w:rPr>
        <w:t>v----v----klaný    p----l----ř</w:t>
      </w:r>
    </w:p>
    <w:p w:rsidR="00D208FD" w:rsidRPr="00F92F3A" w:rsidRDefault="00D208FD" w:rsidP="00D208FD">
      <w:pPr>
        <w:rPr>
          <w:sz w:val="24"/>
          <w:szCs w:val="24"/>
        </w:rPr>
      </w:pPr>
      <w:r w:rsidRPr="00F92F3A">
        <w:rPr>
          <w:sz w:val="24"/>
          <w:szCs w:val="24"/>
        </w:rPr>
        <w:t>volno   ----trávil doma</w:t>
      </w:r>
    </w:p>
    <w:p w:rsidR="00D208FD" w:rsidRPr="00F92F3A" w:rsidRDefault="00D208FD" w:rsidP="00D208FD">
      <w:pPr>
        <w:rPr>
          <w:sz w:val="24"/>
          <w:szCs w:val="24"/>
        </w:rPr>
      </w:pPr>
      <w:r w:rsidRPr="00F92F3A">
        <w:rPr>
          <w:sz w:val="24"/>
          <w:szCs w:val="24"/>
        </w:rPr>
        <w:t>---pravil rozbité okno</w:t>
      </w:r>
    </w:p>
    <w:p w:rsidR="00D208FD" w:rsidRPr="00F92F3A" w:rsidRDefault="00D208FD" w:rsidP="00D208FD">
      <w:pPr>
        <w:rPr>
          <w:sz w:val="24"/>
          <w:szCs w:val="24"/>
        </w:rPr>
      </w:pPr>
      <w:r w:rsidRPr="00F92F3A">
        <w:rPr>
          <w:sz w:val="24"/>
          <w:szCs w:val="24"/>
        </w:rPr>
        <w:t>pravidelně sleduje ---</w:t>
      </w:r>
      <w:proofErr w:type="spellStart"/>
      <w:r w:rsidRPr="00F92F3A">
        <w:rPr>
          <w:sz w:val="24"/>
          <w:szCs w:val="24"/>
        </w:rPr>
        <w:t>pravodajství</w:t>
      </w:r>
      <w:proofErr w:type="spellEnd"/>
    </w:p>
    <w:p w:rsidR="00D208FD" w:rsidRPr="00F92F3A" w:rsidRDefault="00D208FD" w:rsidP="00D208FD">
      <w:pPr>
        <w:rPr>
          <w:sz w:val="24"/>
          <w:szCs w:val="24"/>
        </w:rPr>
      </w:pPr>
      <w:r w:rsidRPr="00F92F3A">
        <w:rPr>
          <w:sz w:val="24"/>
          <w:szCs w:val="24"/>
        </w:rPr>
        <w:t>odpolední ---právy začínají</w:t>
      </w:r>
    </w:p>
    <w:p w:rsidR="00D208FD" w:rsidRDefault="00D208FD" w:rsidP="00D208FD">
      <w:pPr>
        <w:rPr>
          <w:sz w:val="24"/>
          <w:szCs w:val="24"/>
        </w:rPr>
      </w:pPr>
      <w:r w:rsidRPr="00F92F3A">
        <w:rPr>
          <w:sz w:val="24"/>
          <w:szCs w:val="24"/>
        </w:rPr>
        <w:t>členové místní ---právy</w:t>
      </w:r>
    </w:p>
    <w:p w:rsidR="005A5241" w:rsidRDefault="005A5241" w:rsidP="00D208FD">
      <w:pPr>
        <w:rPr>
          <w:sz w:val="24"/>
          <w:szCs w:val="24"/>
        </w:rPr>
      </w:pPr>
      <w:r>
        <w:rPr>
          <w:sz w:val="24"/>
          <w:szCs w:val="24"/>
        </w:rPr>
        <w:t>přineste další tác---</w:t>
      </w:r>
    </w:p>
    <w:p w:rsidR="005A5241" w:rsidRDefault="005A5241" w:rsidP="00D208FD">
      <w:pPr>
        <w:rPr>
          <w:sz w:val="24"/>
          <w:szCs w:val="24"/>
        </w:rPr>
      </w:pPr>
      <w:r>
        <w:rPr>
          <w:sz w:val="24"/>
          <w:szCs w:val="24"/>
        </w:rPr>
        <w:t xml:space="preserve">používá </w:t>
      </w:r>
      <w:proofErr w:type="spellStart"/>
      <w:r>
        <w:rPr>
          <w:sz w:val="24"/>
          <w:szCs w:val="24"/>
        </w:rPr>
        <w:t>patelky</w:t>
      </w:r>
      <w:proofErr w:type="spellEnd"/>
      <w:r>
        <w:rPr>
          <w:sz w:val="24"/>
          <w:szCs w:val="24"/>
        </w:rPr>
        <w:t xml:space="preserve"> a f---x---</w:t>
      </w:r>
    </w:p>
    <w:p w:rsidR="005A5241" w:rsidRDefault="005A5241" w:rsidP="00D208FD">
      <w:pPr>
        <w:rPr>
          <w:sz w:val="24"/>
          <w:szCs w:val="24"/>
        </w:rPr>
      </w:pPr>
      <w:r>
        <w:rPr>
          <w:sz w:val="24"/>
          <w:szCs w:val="24"/>
        </w:rPr>
        <w:t>v---sací zámek upadl</w:t>
      </w:r>
    </w:p>
    <w:p w:rsidR="005A5241" w:rsidRPr="00F92F3A" w:rsidRDefault="005A5241" w:rsidP="00D208FD">
      <w:pPr>
        <w:rPr>
          <w:sz w:val="24"/>
          <w:szCs w:val="24"/>
        </w:rPr>
      </w:pPr>
    </w:p>
    <w:p w:rsidR="00D208FD" w:rsidRPr="00F92F3A" w:rsidRDefault="00D208FD" w:rsidP="00D208FD">
      <w:pPr>
        <w:rPr>
          <w:rFonts w:ascii="Calibri" w:hAnsi="Calibri"/>
          <w:sz w:val="24"/>
          <w:szCs w:val="24"/>
        </w:rPr>
      </w:pPr>
      <w:r w:rsidRPr="00F92F3A">
        <w:rPr>
          <w:rFonts w:ascii="Calibri" w:hAnsi="Calibri"/>
          <w:sz w:val="24"/>
          <w:szCs w:val="24"/>
        </w:rPr>
        <w:t>zhlédnout film</w:t>
      </w:r>
    </w:p>
    <w:p w:rsidR="00D208FD" w:rsidRPr="00F92F3A" w:rsidRDefault="00D208FD" w:rsidP="00D208FD">
      <w:pPr>
        <w:rPr>
          <w:rFonts w:ascii="Calibri" w:hAnsi="Calibri"/>
          <w:sz w:val="24"/>
          <w:szCs w:val="24"/>
        </w:rPr>
      </w:pPr>
      <w:r w:rsidRPr="00F92F3A">
        <w:rPr>
          <w:rFonts w:ascii="Calibri" w:hAnsi="Calibri"/>
          <w:sz w:val="24"/>
          <w:szCs w:val="24"/>
        </w:rPr>
        <w:t>způsobit neštěstí</w:t>
      </w:r>
    </w:p>
    <w:p w:rsidR="00D208FD" w:rsidRPr="00F92F3A" w:rsidRDefault="00D208FD" w:rsidP="00D208FD">
      <w:pPr>
        <w:rPr>
          <w:rFonts w:ascii="Calibri" w:hAnsi="Calibri"/>
          <w:sz w:val="24"/>
          <w:szCs w:val="24"/>
        </w:rPr>
      </w:pPr>
      <w:r w:rsidRPr="00F92F3A">
        <w:rPr>
          <w:rFonts w:ascii="Calibri" w:hAnsi="Calibri"/>
          <w:sz w:val="24"/>
          <w:szCs w:val="24"/>
        </w:rPr>
        <w:t>svolit k návratu</w:t>
      </w:r>
    </w:p>
    <w:p w:rsidR="00D208FD" w:rsidRPr="00F92F3A" w:rsidRDefault="00D208FD" w:rsidP="00D208FD">
      <w:pPr>
        <w:rPr>
          <w:rFonts w:ascii="Calibri" w:hAnsi="Calibri"/>
          <w:sz w:val="24"/>
          <w:szCs w:val="24"/>
        </w:rPr>
      </w:pPr>
      <w:r w:rsidRPr="00F92F3A">
        <w:rPr>
          <w:rFonts w:ascii="Calibri" w:hAnsi="Calibri"/>
          <w:sz w:val="24"/>
          <w:szCs w:val="24"/>
        </w:rPr>
        <w:t>stáhnout návrh z (pořadu) jednání</w:t>
      </w:r>
    </w:p>
    <w:p w:rsidR="00D208FD" w:rsidRPr="00F92F3A" w:rsidRDefault="00D208FD" w:rsidP="00D208FD">
      <w:pPr>
        <w:rPr>
          <w:rFonts w:ascii="Calibri" w:hAnsi="Calibri"/>
          <w:sz w:val="24"/>
          <w:szCs w:val="24"/>
        </w:rPr>
      </w:pPr>
      <w:r w:rsidRPr="00F92F3A">
        <w:rPr>
          <w:rFonts w:ascii="Calibri" w:hAnsi="Calibri"/>
          <w:sz w:val="24"/>
          <w:szCs w:val="24"/>
        </w:rPr>
        <w:t>slétnout na zem</w:t>
      </w:r>
    </w:p>
    <w:p w:rsidR="00D208FD" w:rsidRPr="00F92F3A" w:rsidRDefault="00D208FD" w:rsidP="00D208FD">
      <w:pPr>
        <w:rPr>
          <w:rFonts w:ascii="Calibri" w:hAnsi="Calibri"/>
          <w:sz w:val="24"/>
          <w:szCs w:val="24"/>
        </w:rPr>
      </w:pPr>
      <w:r w:rsidRPr="00F92F3A">
        <w:rPr>
          <w:rFonts w:ascii="Calibri" w:hAnsi="Calibri"/>
          <w:sz w:val="24"/>
          <w:szCs w:val="24"/>
        </w:rPr>
        <w:t>tváří se tajemně</w:t>
      </w:r>
    </w:p>
    <w:p w:rsidR="00D208FD" w:rsidRPr="00F92F3A" w:rsidRDefault="00D208FD" w:rsidP="00D208FD">
      <w:pPr>
        <w:rPr>
          <w:rFonts w:ascii="Calibri" w:hAnsi="Calibri"/>
          <w:sz w:val="24"/>
          <w:szCs w:val="24"/>
        </w:rPr>
      </w:pPr>
      <w:r w:rsidRPr="00F92F3A">
        <w:rPr>
          <w:rFonts w:ascii="Calibri" w:hAnsi="Calibri"/>
          <w:sz w:val="24"/>
          <w:szCs w:val="24"/>
        </w:rPr>
        <w:t>jelení lůj</w:t>
      </w:r>
    </w:p>
    <w:p w:rsidR="00D208FD" w:rsidRPr="00F92F3A" w:rsidRDefault="00D208FD" w:rsidP="00D208FD">
      <w:pPr>
        <w:rPr>
          <w:rFonts w:ascii="Calibri" w:hAnsi="Calibri"/>
          <w:sz w:val="24"/>
          <w:szCs w:val="24"/>
        </w:rPr>
      </w:pPr>
      <w:r w:rsidRPr="00F92F3A">
        <w:rPr>
          <w:rFonts w:ascii="Calibri" w:hAnsi="Calibri"/>
          <w:sz w:val="24"/>
          <w:szCs w:val="24"/>
        </w:rPr>
        <w:t>významně přikývl</w:t>
      </w:r>
    </w:p>
    <w:p w:rsidR="00D208FD" w:rsidRPr="00F92F3A" w:rsidRDefault="00D208FD" w:rsidP="00D208FD">
      <w:pPr>
        <w:rPr>
          <w:rFonts w:ascii="Calibri" w:hAnsi="Calibri"/>
          <w:sz w:val="24"/>
          <w:szCs w:val="24"/>
        </w:rPr>
      </w:pPr>
      <w:r w:rsidRPr="00F92F3A">
        <w:rPr>
          <w:rFonts w:ascii="Calibri" w:hAnsi="Calibri"/>
          <w:sz w:val="24"/>
          <w:szCs w:val="24"/>
        </w:rPr>
        <w:t>lidská závist</w:t>
      </w:r>
    </w:p>
    <w:p w:rsidR="00D208FD" w:rsidRPr="00F92F3A" w:rsidRDefault="00D208FD" w:rsidP="00D208FD">
      <w:pPr>
        <w:rPr>
          <w:rFonts w:ascii="Calibri" w:hAnsi="Calibri"/>
          <w:sz w:val="24"/>
          <w:szCs w:val="24"/>
        </w:rPr>
      </w:pPr>
      <w:r w:rsidRPr="00F92F3A">
        <w:rPr>
          <w:rFonts w:ascii="Calibri" w:hAnsi="Calibri"/>
          <w:sz w:val="24"/>
          <w:szCs w:val="24"/>
        </w:rPr>
        <w:t>vztyčit hlavu</w:t>
      </w:r>
    </w:p>
    <w:p w:rsidR="00D208FD" w:rsidRPr="00F92F3A" w:rsidRDefault="00D208FD" w:rsidP="00D208FD">
      <w:pPr>
        <w:rPr>
          <w:rFonts w:ascii="Calibri" w:hAnsi="Calibri"/>
          <w:sz w:val="24"/>
          <w:szCs w:val="24"/>
        </w:rPr>
      </w:pPr>
      <w:r w:rsidRPr="00F92F3A">
        <w:rPr>
          <w:rFonts w:ascii="Calibri" w:hAnsi="Calibri"/>
          <w:sz w:val="24"/>
          <w:szCs w:val="24"/>
        </w:rPr>
        <w:t>ranní rozcvička</w:t>
      </w:r>
    </w:p>
    <w:p w:rsidR="00D208FD" w:rsidRPr="00F92F3A" w:rsidRDefault="00D208FD" w:rsidP="00D208FD">
      <w:pPr>
        <w:rPr>
          <w:rFonts w:ascii="Calibri" w:hAnsi="Calibri"/>
          <w:sz w:val="24"/>
          <w:szCs w:val="24"/>
        </w:rPr>
      </w:pPr>
      <w:r w:rsidRPr="00F92F3A">
        <w:rPr>
          <w:rFonts w:ascii="Calibri" w:hAnsi="Calibri"/>
          <w:sz w:val="24"/>
          <w:szCs w:val="24"/>
        </w:rPr>
        <w:t>žil skromně</w:t>
      </w:r>
    </w:p>
    <w:p w:rsidR="00D208FD" w:rsidRPr="00F92F3A" w:rsidRDefault="00D208FD" w:rsidP="00D208FD">
      <w:pPr>
        <w:rPr>
          <w:rFonts w:ascii="Calibri" w:hAnsi="Calibri"/>
          <w:sz w:val="24"/>
          <w:szCs w:val="24"/>
        </w:rPr>
      </w:pPr>
      <w:r w:rsidRPr="00F92F3A">
        <w:rPr>
          <w:rFonts w:ascii="Calibri" w:hAnsi="Calibri"/>
          <w:sz w:val="24"/>
          <w:szCs w:val="24"/>
        </w:rPr>
        <w:t>tulení mládě</w:t>
      </w:r>
    </w:p>
    <w:p w:rsidR="00D208FD" w:rsidRPr="00F92F3A" w:rsidRDefault="00D208FD" w:rsidP="00D208FD">
      <w:pPr>
        <w:rPr>
          <w:rFonts w:ascii="Calibri" w:hAnsi="Calibri"/>
          <w:sz w:val="24"/>
          <w:szCs w:val="24"/>
        </w:rPr>
      </w:pPr>
      <w:r w:rsidRPr="00F92F3A">
        <w:rPr>
          <w:rFonts w:ascii="Calibri" w:hAnsi="Calibri"/>
          <w:sz w:val="24"/>
          <w:szCs w:val="24"/>
        </w:rPr>
        <w:t>sjet z cesty</w:t>
      </w:r>
    </w:p>
    <w:p w:rsidR="00D208FD" w:rsidRPr="00F92F3A" w:rsidRDefault="00D208FD" w:rsidP="00D208FD">
      <w:pPr>
        <w:rPr>
          <w:rFonts w:ascii="Calibri" w:hAnsi="Calibri"/>
          <w:sz w:val="24"/>
          <w:szCs w:val="24"/>
        </w:rPr>
      </w:pPr>
      <w:r w:rsidRPr="00F92F3A">
        <w:rPr>
          <w:rFonts w:ascii="Calibri" w:hAnsi="Calibri"/>
          <w:sz w:val="24"/>
          <w:szCs w:val="24"/>
        </w:rPr>
        <w:t>vyviklaný pilíř</w:t>
      </w:r>
    </w:p>
    <w:p w:rsidR="00D208FD" w:rsidRPr="00F92F3A" w:rsidRDefault="00D208FD" w:rsidP="00D208FD">
      <w:pPr>
        <w:rPr>
          <w:rFonts w:ascii="Calibri" w:hAnsi="Calibri"/>
          <w:sz w:val="24"/>
          <w:szCs w:val="24"/>
        </w:rPr>
      </w:pPr>
      <w:r w:rsidRPr="00F92F3A">
        <w:rPr>
          <w:rFonts w:ascii="Calibri" w:hAnsi="Calibri"/>
          <w:sz w:val="24"/>
          <w:szCs w:val="24"/>
        </w:rPr>
        <w:t>volno strávil doma</w:t>
      </w:r>
    </w:p>
    <w:p w:rsidR="00D208FD" w:rsidRPr="00F92F3A" w:rsidRDefault="00D208FD">
      <w:pPr>
        <w:rPr>
          <w:rFonts w:ascii="Calibri" w:hAnsi="Calibri" w:cs="Times New Roman"/>
          <w:sz w:val="24"/>
          <w:szCs w:val="24"/>
        </w:rPr>
      </w:pPr>
      <w:r w:rsidRPr="00F92F3A">
        <w:rPr>
          <w:rFonts w:ascii="Calibri" w:hAnsi="Calibri" w:cs="Times New Roman"/>
          <w:sz w:val="24"/>
          <w:szCs w:val="24"/>
        </w:rPr>
        <w:t>spravil rozbité okno</w:t>
      </w:r>
    </w:p>
    <w:p w:rsidR="00D208FD" w:rsidRPr="00F92F3A" w:rsidRDefault="00D208FD">
      <w:pPr>
        <w:rPr>
          <w:rFonts w:ascii="Calibri" w:hAnsi="Calibri" w:cs="Times New Roman"/>
          <w:sz w:val="24"/>
          <w:szCs w:val="24"/>
        </w:rPr>
      </w:pPr>
      <w:r w:rsidRPr="00F92F3A">
        <w:rPr>
          <w:rFonts w:ascii="Calibri" w:hAnsi="Calibri" w:cs="Times New Roman"/>
          <w:sz w:val="24"/>
          <w:szCs w:val="24"/>
        </w:rPr>
        <w:t>pravidelně sleduje zpravodajství</w:t>
      </w:r>
    </w:p>
    <w:p w:rsidR="00D208FD" w:rsidRPr="00F92F3A" w:rsidRDefault="00D208FD">
      <w:pPr>
        <w:rPr>
          <w:rFonts w:ascii="Calibri" w:hAnsi="Calibri" w:cs="Times New Roman"/>
          <w:sz w:val="24"/>
          <w:szCs w:val="24"/>
        </w:rPr>
      </w:pPr>
      <w:r w:rsidRPr="00F92F3A">
        <w:rPr>
          <w:rFonts w:ascii="Calibri" w:hAnsi="Calibri" w:cs="Times New Roman"/>
          <w:sz w:val="24"/>
          <w:szCs w:val="24"/>
        </w:rPr>
        <w:t>odpolední zprávy začínají</w:t>
      </w:r>
    </w:p>
    <w:p w:rsidR="00D208FD" w:rsidRDefault="00D208FD">
      <w:pPr>
        <w:rPr>
          <w:rFonts w:ascii="Calibri" w:hAnsi="Calibri" w:cs="Times New Roman"/>
          <w:sz w:val="24"/>
          <w:szCs w:val="24"/>
        </w:rPr>
      </w:pPr>
      <w:r w:rsidRPr="00F92F3A">
        <w:rPr>
          <w:rFonts w:ascii="Calibri" w:hAnsi="Calibri" w:cs="Times New Roman"/>
          <w:sz w:val="24"/>
          <w:szCs w:val="24"/>
        </w:rPr>
        <w:t>členové místní správy</w:t>
      </w:r>
    </w:p>
    <w:p w:rsidR="005A5241" w:rsidRDefault="005A5241">
      <w:pPr>
        <w:rPr>
          <w:rFonts w:ascii="Calibri" w:hAnsi="Calibri" w:cs="Times New Roman"/>
          <w:sz w:val="24"/>
          <w:szCs w:val="24"/>
        </w:rPr>
      </w:pPr>
      <w:r>
        <w:rPr>
          <w:rFonts w:ascii="Calibri" w:hAnsi="Calibri" w:cs="Times New Roman"/>
          <w:sz w:val="24"/>
          <w:szCs w:val="24"/>
        </w:rPr>
        <w:t>přineste další tácy</w:t>
      </w:r>
    </w:p>
    <w:p w:rsidR="005A5241" w:rsidRDefault="005A5241">
      <w:pPr>
        <w:rPr>
          <w:rFonts w:ascii="Calibri" w:hAnsi="Calibri" w:cs="Times New Roman"/>
          <w:sz w:val="24"/>
          <w:szCs w:val="24"/>
        </w:rPr>
      </w:pPr>
      <w:r>
        <w:rPr>
          <w:rFonts w:ascii="Calibri" w:hAnsi="Calibri" w:cs="Times New Roman"/>
          <w:sz w:val="24"/>
          <w:szCs w:val="24"/>
        </w:rPr>
        <w:t>používá pastelky a fixy</w:t>
      </w:r>
    </w:p>
    <w:p w:rsidR="005A5241" w:rsidRDefault="005A5241">
      <w:pPr>
        <w:rPr>
          <w:rFonts w:ascii="Calibri" w:hAnsi="Calibri" w:cs="Times New Roman"/>
          <w:sz w:val="24"/>
          <w:szCs w:val="24"/>
        </w:rPr>
      </w:pPr>
      <w:r>
        <w:rPr>
          <w:rFonts w:ascii="Calibri" w:hAnsi="Calibri" w:cs="Times New Roman"/>
          <w:sz w:val="24"/>
          <w:szCs w:val="24"/>
        </w:rPr>
        <w:t>visací zámek upadl</w:t>
      </w:r>
    </w:p>
    <w:sectPr w:rsidR="005A5241" w:rsidSect="005A5241">
      <w:type w:val="continuous"/>
      <w:pgSz w:w="11906" w:h="16838"/>
      <w:pgMar w:top="1417" w:right="1417" w:bottom="1417" w:left="1417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208FD"/>
    <w:rsid w:val="000327EB"/>
    <w:rsid w:val="001E765C"/>
    <w:rsid w:val="00243D47"/>
    <w:rsid w:val="005A5241"/>
    <w:rsid w:val="007A13E5"/>
    <w:rsid w:val="007C2F58"/>
    <w:rsid w:val="00861BF7"/>
    <w:rsid w:val="00A4728E"/>
    <w:rsid w:val="00C54307"/>
    <w:rsid w:val="00D208FD"/>
    <w:rsid w:val="00E62DCC"/>
    <w:rsid w:val="00EF28E4"/>
    <w:rsid w:val="00F92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4728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C2F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2F5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620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diagramLayout" Target="diagrams/layout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diagramData" Target="diagrams/data1.xml"/><Relationship Id="rId11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microsoft.com/office/2007/relationships/diagramDrawing" Target="diagrams/drawing1.xml"/><Relationship Id="rId4" Type="http://schemas.openxmlformats.org/officeDocument/2006/relationships/webSettings" Target="web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Využívání ICT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1 - Čj - Opakovací cvičení 6. - 9. 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VY_32_INOVACE_09 - Opakovací cvičení 6. - 9. ročník - PL36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147F0091-20E1-4483-BDE2-B2F427655DEE}" type="presOf" srcId="{BF709E1F-86D1-438D-883E-95C790523300}" destId="{B9672801-E252-4845-ADAD-589100105CBE}" srcOrd="0" destOrd="0" presId="urn:microsoft.com/office/officeart/2005/8/layout/target3"/>
    <dgm:cxn modelId="{46F83DF7-AF0B-463D-B0D7-43727A82884E}" type="presOf" srcId="{C56F77EB-FC0A-483E-ABF2-D7504C96C3A5}" destId="{A46B6355-015B-47B3-9AA3-361DE444DEE2}" srcOrd="0" destOrd="0" presId="urn:microsoft.com/office/officeart/2005/8/layout/target3"/>
    <dgm:cxn modelId="{6C912654-13ED-4E95-AE14-41E96948E499}" type="presOf" srcId="{F1B3C310-61E7-4457-BF78-2A956A8730B5}" destId="{BE29B000-C8F9-48D4-B141-4FA08CBA7F2E}" srcOrd="0" destOrd="0" presId="urn:microsoft.com/office/officeart/2005/8/layout/target3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BECC63C6-E3D3-43B6-952C-8AE768E70B0E}" type="presOf" srcId="{CDC30ACA-AEA6-4209-8481-95A7C1017B96}" destId="{B7AF3E65-C654-4C24-9F43-1D672F2971EF}" srcOrd="0" destOrd="0" presId="urn:microsoft.com/office/officeart/2005/8/layout/target3"/>
    <dgm:cxn modelId="{368BDE90-6661-45B3-8602-FF40067B5E49}" type="presOf" srcId="{C56F77EB-FC0A-483E-ABF2-D7504C96C3A5}" destId="{D6C33963-F8DE-42B8-A71D-11C855A00E06}" srcOrd="1" destOrd="0" presId="urn:microsoft.com/office/officeart/2005/8/layout/target3"/>
    <dgm:cxn modelId="{8748D3FA-9A88-4624-8E31-C4F580A2B44E}" type="presOf" srcId="{CDC30ACA-AEA6-4209-8481-95A7C1017B96}" destId="{10CA1010-1BDB-4995-AC99-91B209F6B7C6}" srcOrd="1" destOrd="0" presId="urn:microsoft.com/office/officeart/2005/8/layout/target3"/>
    <dgm:cxn modelId="{2A4E41B3-F2AB-4665-B437-630FFB4C3C35}" type="presOf" srcId="{38DB2A5C-6F02-4D41-B252-9AB02BC15A58}" destId="{8EFBA893-41EC-465C-A652-1F61532BE0B0}" srcOrd="0" destOrd="0" presId="urn:microsoft.com/office/officeart/2005/8/layout/target3"/>
    <dgm:cxn modelId="{C38D9823-2B05-4E80-B93B-5F445F991AF8}" type="presOf" srcId="{F1B3C310-61E7-4457-BF78-2A956A8730B5}" destId="{C5DC54BA-EB46-4D48-BB34-920FEC1BAEF7}" srcOrd="1" destOrd="0" presId="urn:microsoft.com/office/officeart/2005/8/layout/target3"/>
    <dgm:cxn modelId="{8628DF46-A1F8-4246-9B95-B8D1163DD0CA}" type="presOf" srcId="{BF709E1F-86D1-438D-883E-95C790523300}" destId="{CBA66CB4-963E-470C-A6B2-A9F6B701B00D}" srcOrd="1" destOrd="0" presId="urn:microsoft.com/office/officeart/2005/8/layout/target3"/>
    <dgm:cxn modelId="{54B51283-5717-419F-BFB6-7FF352E5252F}" type="presParOf" srcId="{8EFBA893-41EC-465C-A652-1F61532BE0B0}" destId="{5FEBA1DB-7965-4870-A408-C9D7A261843C}" srcOrd="0" destOrd="0" presId="urn:microsoft.com/office/officeart/2005/8/layout/target3"/>
    <dgm:cxn modelId="{EC7498FD-997A-40CC-B13C-776F725B4E28}" type="presParOf" srcId="{8EFBA893-41EC-465C-A652-1F61532BE0B0}" destId="{C484001D-4D9D-4AB2-95F1-DCA82EEC7860}" srcOrd="1" destOrd="0" presId="urn:microsoft.com/office/officeart/2005/8/layout/target3"/>
    <dgm:cxn modelId="{1599E8D0-1EF0-419F-A5FD-B200CB7BD026}" type="presParOf" srcId="{8EFBA893-41EC-465C-A652-1F61532BE0B0}" destId="{B9672801-E252-4845-ADAD-589100105CBE}" srcOrd="2" destOrd="0" presId="urn:microsoft.com/office/officeart/2005/8/layout/target3"/>
    <dgm:cxn modelId="{D58821B9-0032-45CF-97EE-C30B03E172FA}" type="presParOf" srcId="{8EFBA893-41EC-465C-A652-1F61532BE0B0}" destId="{4D6F3129-2019-4711-BE13-4BAAA36415BB}" srcOrd="3" destOrd="0" presId="urn:microsoft.com/office/officeart/2005/8/layout/target3"/>
    <dgm:cxn modelId="{F2D3128F-24CF-4540-ADE9-7B7ABB78796A}" type="presParOf" srcId="{8EFBA893-41EC-465C-A652-1F61532BE0B0}" destId="{AAD49685-7A8C-4728-BF0E-8B785422B302}" srcOrd="4" destOrd="0" presId="urn:microsoft.com/office/officeart/2005/8/layout/target3"/>
    <dgm:cxn modelId="{9AB1A918-BD07-4353-B219-6D29DAA90E59}" type="presParOf" srcId="{8EFBA893-41EC-465C-A652-1F61532BE0B0}" destId="{BE29B000-C8F9-48D4-B141-4FA08CBA7F2E}" srcOrd="5" destOrd="0" presId="urn:microsoft.com/office/officeart/2005/8/layout/target3"/>
    <dgm:cxn modelId="{C4DFB462-B6A8-4FAB-B809-C88EC69C6C12}" type="presParOf" srcId="{8EFBA893-41EC-465C-A652-1F61532BE0B0}" destId="{5C037499-79E4-4744-99BD-6DC2DBBCAE30}" srcOrd="6" destOrd="0" presId="urn:microsoft.com/office/officeart/2005/8/layout/target3"/>
    <dgm:cxn modelId="{B718630F-B234-4279-BFA1-B6575FCFE511}" type="presParOf" srcId="{8EFBA893-41EC-465C-A652-1F61532BE0B0}" destId="{9835BFD3-E42E-4EED-9D53-89B5B7D222B9}" srcOrd="7" destOrd="0" presId="urn:microsoft.com/office/officeart/2005/8/layout/target3"/>
    <dgm:cxn modelId="{17BC2ABB-B954-4F67-ACC2-EE55A781A5FE}" type="presParOf" srcId="{8EFBA893-41EC-465C-A652-1F61532BE0B0}" destId="{A46B6355-015B-47B3-9AA3-361DE444DEE2}" srcOrd="8" destOrd="0" presId="urn:microsoft.com/office/officeart/2005/8/layout/target3"/>
    <dgm:cxn modelId="{A5D17D42-93EF-40E3-8EC8-86990F8C2A68}" type="presParOf" srcId="{8EFBA893-41EC-465C-A652-1F61532BE0B0}" destId="{A45DB426-345E-4A78-896C-75E0BA685205}" srcOrd="9" destOrd="0" presId="urn:microsoft.com/office/officeart/2005/8/layout/target3"/>
    <dgm:cxn modelId="{399700F9-DA96-4E1D-AEB3-91D80B2E0D51}" type="presParOf" srcId="{8EFBA893-41EC-465C-A652-1F61532BE0B0}" destId="{24287FFD-EE89-4536-BEA6-7A5E15520CE4}" srcOrd="10" destOrd="0" presId="urn:microsoft.com/office/officeart/2005/8/layout/target3"/>
    <dgm:cxn modelId="{4E93D21A-84A7-4D61-A44E-BC75533C0143}" type="presParOf" srcId="{8EFBA893-41EC-465C-A652-1F61532BE0B0}" destId="{B7AF3E65-C654-4C24-9F43-1D672F2971EF}" srcOrd="11" destOrd="0" presId="urn:microsoft.com/office/officeart/2005/8/layout/target3"/>
    <dgm:cxn modelId="{45AA77E2-AA33-48DD-8BE5-E2F0624D3DFB}" type="presParOf" srcId="{8EFBA893-41EC-465C-A652-1F61532BE0B0}" destId="{CBA66CB4-963E-470C-A6B2-A9F6B701B00D}" srcOrd="12" destOrd="0" presId="urn:microsoft.com/office/officeart/2005/8/layout/target3"/>
    <dgm:cxn modelId="{B89AB845-E26B-4034-9EAC-774CE75D5A62}" type="presParOf" srcId="{8EFBA893-41EC-465C-A652-1F61532BE0B0}" destId="{C5DC54BA-EB46-4D48-BB34-920FEC1BAEF7}" srcOrd="13" destOrd="0" presId="urn:microsoft.com/office/officeart/2005/8/layout/target3"/>
    <dgm:cxn modelId="{C6F16E29-467A-4A2D-93E9-EDA59A76A7DE}" type="presParOf" srcId="{8EFBA893-41EC-465C-A652-1F61532BE0B0}" destId="{D6C33963-F8DE-42B8-A71D-11C855A00E06}" srcOrd="14" destOrd="0" presId="urn:microsoft.com/office/officeart/2005/8/layout/target3"/>
    <dgm:cxn modelId="{E483175B-BA4C-4D8F-89EA-FAFA865B08A8}" type="presParOf" srcId="{8EFBA893-41EC-465C-A652-1F61532BE0B0}" destId="{10CA1010-1BDB-4995-AC99-91B209F6B7C6}" srcOrd="15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5FEBA1DB-7965-4870-A408-C9D7A261843C}">
      <dsp:nvSpPr>
        <dsp:cNvPr id="0" name=""/>
        <dsp:cNvSpPr/>
      </dsp:nvSpPr>
      <dsp:spPr>
        <a:xfrm>
          <a:off x="0" y="0"/>
          <a:ext cx="2063643" cy="2063643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9672801-E252-4845-ADAD-589100105CBE}">
      <dsp:nvSpPr>
        <dsp:cNvPr id="0" name=""/>
        <dsp:cNvSpPr/>
      </dsp:nvSpPr>
      <dsp:spPr>
        <a:xfrm>
          <a:off x="1031821" y="0"/>
          <a:ext cx="4453761" cy="20636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   OP VK 1.4 69172480</a:t>
          </a:r>
        </a:p>
      </dsp:txBody>
      <dsp:txXfrm>
        <a:off x="1031821" y="0"/>
        <a:ext cx="4453761" cy="438524"/>
      </dsp:txXfrm>
    </dsp:sp>
    <dsp:sp modelId="{AAD49685-7A8C-4728-BF0E-8B785422B302}">
      <dsp:nvSpPr>
        <dsp:cNvPr id="0" name=""/>
        <dsp:cNvSpPr/>
      </dsp:nvSpPr>
      <dsp:spPr>
        <a:xfrm>
          <a:off x="270853" y="438524"/>
          <a:ext cx="1521936" cy="1521936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13333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E29B000-C8F9-48D4-B141-4FA08CBA7F2E}">
      <dsp:nvSpPr>
        <dsp:cNvPr id="0" name=""/>
        <dsp:cNvSpPr/>
      </dsp:nvSpPr>
      <dsp:spPr>
        <a:xfrm>
          <a:off x="1031821" y="438524"/>
          <a:ext cx="4453761" cy="1521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Využívání ICT</a:t>
          </a:r>
        </a:p>
      </dsp:txBody>
      <dsp:txXfrm>
        <a:off x="1031821" y="438524"/>
        <a:ext cx="4453761" cy="438524"/>
      </dsp:txXfrm>
    </dsp:sp>
    <dsp:sp modelId="{9835BFD3-E42E-4EED-9D53-89B5B7D222B9}">
      <dsp:nvSpPr>
        <dsp:cNvPr id="0" name=""/>
        <dsp:cNvSpPr/>
      </dsp:nvSpPr>
      <dsp:spPr>
        <a:xfrm>
          <a:off x="541706" y="877048"/>
          <a:ext cx="980230" cy="980230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26667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46B6355-015B-47B3-9AA3-361DE444DEE2}">
      <dsp:nvSpPr>
        <dsp:cNvPr id="0" name=""/>
        <dsp:cNvSpPr/>
      </dsp:nvSpPr>
      <dsp:spPr>
        <a:xfrm>
          <a:off x="1031821" y="877048"/>
          <a:ext cx="4453761" cy="9802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Sada č. 1 - Čj - Opakovací cvičení 6. - 9. ročník</a:t>
          </a:r>
        </a:p>
      </dsp:txBody>
      <dsp:txXfrm>
        <a:off x="1031821" y="877048"/>
        <a:ext cx="4453761" cy="438524"/>
      </dsp:txXfrm>
    </dsp:sp>
    <dsp:sp modelId="{24287FFD-EE89-4536-BEA6-7A5E15520CE4}">
      <dsp:nvSpPr>
        <dsp:cNvPr id="0" name=""/>
        <dsp:cNvSpPr/>
      </dsp:nvSpPr>
      <dsp:spPr>
        <a:xfrm>
          <a:off x="812559" y="1315572"/>
          <a:ext cx="438524" cy="438524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4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7AF3E65-C654-4C24-9F43-1D672F2971EF}">
      <dsp:nvSpPr>
        <dsp:cNvPr id="0" name=""/>
        <dsp:cNvSpPr/>
      </dsp:nvSpPr>
      <dsp:spPr>
        <a:xfrm>
          <a:off x="1031821" y="1315572"/>
          <a:ext cx="4453761" cy="4385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 kern="1200"/>
            <a:t>VY_32_INOVACE_09 - Opakovací cvičení 6. - 9. ročník - PL36</a:t>
          </a:r>
          <a:endParaRPr lang="cs-CZ" sz="1800" b="1" kern="1200">
            <a:latin typeface="Arial" pitchFamily="34" charset="0"/>
            <a:cs typeface="Arial" pitchFamily="34" charset="0"/>
          </a:endParaRPr>
        </a:p>
      </dsp:txBody>
      <dsp:txXfrm>
        <a:off x="1031821" y="1315572"/>
        <a:ext cx="4453761" cy="43852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4ACD60-8E14-4204-B076-F153AF5E69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155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Český Telecom, a.s.</Company>
  <LinksUpToDate>false</LinksUpToDate>
  <CharactersWithSpaces>1068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Český Telecom, a.s.</dc:creator>
  <cp:keywords/>
  <dc:description/>
  <cp:lastModifiedBy>Vaše jméno</cp:lastModifiedBy>
  <cp:revision>2</cp:revision>
  <dcterms:created xsi:type="dcterms:W3CDTF">2012-06-23T19:09:00Z</dcterms:created>
  <dcterms:modified xsi:type="dcterms:W3CDTF">2012-06-23T19:09:00Z</dcterms:modified>
</cp:coreProperties>
</file>