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40A" w:rsidRPr="00A0140A" w:rsidRDefault="00A0140A" w:rsidP="00A0140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A0140A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2336" behindDoc="0" locked="0" layoutInCell="1" allowOverlap="0" wp14:anchorId="1F356820" wp14:editId="5EE857A9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5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140A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A0140A"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                      </w:t>
      </w:r>
      <w:r w:rsidRPr="00A0140A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A0140A" w:rsidRPr="00A0140A" w:rsidRDefault="00A0140A" w:rsidP="00A0140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A0140A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3360" behindDoc="0" locked="0" layoutInCell="1" allowOverlap="1" wp14:anchorId="1277C58A" wp14:editId="17E1FC2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140A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A0140A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A0140A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A0140A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6265A">
        <w:rPr>
          <w:rFonts w:ascii="Times New Roman" w:hAnsi="Times New Roman" w:cs="Times New Roman"/>
          <w:bCs/>
          <w:i/>
          <w:sz w:val="32"/>
          <w:szCs w:val="32"/>
        </w:rPr>
        <w:t>18_02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t xml:space="preserve">_ </w:t>
      </w:r>
      <w:r w:rsidR="00D70B87">
        <w:rPr>
          <w:rFonts w:ascii="Times New Roman" w:hAnsi="Times New Roman" w:cs="Times New Roman"/>
          <w:bCs/>
          <w:i/>
          <w:sz w:val="32"/>
          <w:szCs w:val="32"/>
        </w:rPr>
        <w:t>PL8 Výpočty skládání a tíha</w:t>
      </w:r>
      <w:r w:rsidRPr="00A0140A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A0140A" w:rsidRPr="00A0140A" w:rsidRDefault="00A0140A" w:rsidP="00A0140A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A0140A"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 w:rsidRPr="00A0140A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Pr="00A0140A">
        <w:rPr>
          <w:b/>
          <w:bCs/>
        </w:rPr>
        <w:t xml:space="preserve"> </w:t>
      </w:r>
    </w:p>
    <w:p w:rsidR="00A0140A" w:rsidRPr="00A0140A" w:rsidRDefault="00A0140A" w:rsidP="00A0140A">
      <w:pPr>
        <w:rPr>
          <w:b/>
          <w:bCs/>
        </w:rPr>
      </w:pPr>
    </w:p>
    <w:p w:rsidR="00A0140A" w:rsidRPr="00A0140A" w:rsidRDefault="00A0140A" w:rsidP="00A01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A0140A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A0140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Protokol k pracovnímu listu z fyziky pro 7. ročník, kde si žáci ověří znalosti z výpočtů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tíhy tělesa, připomenou si skládání sil</w:t>
      </w:r>
      <w:r w:rsidRPr="00A0140A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A0140A" w:rsidRPr="00A0140A" w:rsidRDefault="00A0140A" w:rsidP="00A01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A0140A" w:rsidRDefault="00A0140A" w:rsidP="00967604">
      <w:pPr>
        <w:rPr>
          <w:sz w:val="24"/>
          <w:szCs w:val="24"/>
        </w:rPr>
      </w:pPr>
    </w:p>
    <w:p w:rsidR="00020C8B" w:rsidRDefault="00A0140A" w:rsidP="0096760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6255A" w:rsidRPr="00967604" w:rsidRDefault="00967604" w:rsidP="00967604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lastRenderedPageBreak/>
        <w:t xml:space="preserve">Petr s Vojtou </w:t>
      </w:r>
      <w:r w:rsidR="000B008E">
        <w:rPr>
          <w:sz w:val="24"/>
          <w:szCs w:val="24"/>
        </w:rPr>
        <w:t>tlačí vozík</w:t>
      </w:r>
      <w:r w:rsidRPr="00967604">
        <w:rPr>
          <w:sz w:val="24"/>
          <w:szCs w:val="24"/>
        </w:rPr>
        <w:t>. Petr silou 40 N, Vojta silou 50 N.</w:t>
      </w:r>
    </w:p>
    <w:p w:rsidR="00967604" w:rsidRPr="00967604" w:rsidRDefault="00967604" w:rsidP="00967604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t>Jaký směr mají síly? ……………………………………………………</w:t>
      </w:r>
    </w:p>
    <w:p w:rsidR="00967604" w:rsidRPr="00967604" w:rsidRDefault="00967604" w:rsidP="00967604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t>Jak velká je výslednice? ………………………………………………</w:t>
      </w:r>
    </w:p>
    <w:p w:rsidR="00967604" w:rsidRDefault="00967604" w:rsidP="00967604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Kristýna s Lukášem pouští draka</w:t>
      </w:r>
      <w:r w:rsidR="000B008E">
        <w:rPr>
          <w:sz w:val="24"/>
          <w:szCs w:val="24"/>
        </w:rPr>
        <w:t>. Na draka působí síla větru silou 70 N, děti ho drží silou 65 N.</w:t>
      </w:r>
    </w:p>
    <w:p w:rsidR="000B008E" w:rsidRDefault="000B008E" w:rsidP="000B008E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…………………………………………………………………</w:t>
      </w:r>
    </w:p>
    <w:p w:rsidR="000B008E" w:rsidRDefault="000B008E" w:rsidP="000B008E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……………………………………………………………</w:t>
      </w:r>
    </w:p>
    <w:p w:rsidR="000B008E" w:rsidRDefault="000B008E" w:rsidP="000B008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Parašutista je přitahován k zemi silou 900 N, odporová síla větru je 600 N.</w:t>
      </w:r>
    </w:p>
    <w:p w:rsidR="000B008E" w:rsidRDefault="000B008E" w:rsidP="000B008E">
      <w:pPr>
        <w:pStyle w:val="Odstavecseseznamem"/>
        <w:numPr>
          <w:ilvl w:val="1"/>
          <w:numId w:val="1"/>
        </w:numPr>
        <w:ind w:left="143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……………………………………………………………</w:t>
      </w:r>
    </w:p>
    <w:p w:rsidR="000B008E" w:rsidRDefault="000B008E" w:rsidP="000B008E">
      <w:pPr>
        <w:pStyle w:val="Odstavecseseznamem"/>
        <w:numPr>
          <w:ilvl w:val="1"/>
          <w:numId w:val="1"/>
        </w:numPr>
        <w:ind w:left="143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………………………………………………………</w:t>
      </w:r>
    </w:p>
    <w:p w:rsidR="000B008E" w:rsidRDefault="000B008E" w:rsidP="000B008E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Psí spřežení táhne saně. První pes táhne silou 30 N, druhý 25 N a třetí také 25 N.</w:t>
      </w:r>
    </w:p>
    <w:p w:rsidR="000B008E" w:rsidRDefault="000B008E" w:rsidP="000B008E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……………………………………………………</w:t>
      </w:r>
    </w:p>
    <w:p w:rsidR="000B008E" w:rsidRDefault="000B008E" w:rsidP="000B008E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………………………………………………</w:t>
      </w:r>
    </w:p>
    <w:p w:rsidR="000B008E" w:rsidRDefault="000B008E" w:rsidP="000B008E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Karel nese tašku s nákupem o hmotnosti 2,5 kg. Jaká je tíha tašky?</w:t>
      </w:r>
    </w:p>
    <w:p w:rsidR="000B008E" w:rsidRDefault="000B008E" w:rsidP="000B008E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napiš značku tíhy: ………………………</w:t>
      </w:r>
    </w:p>
    <w:p w:rsidR="000B008E" w:rsidRDefault="000B008E" w:rsidP="000B008E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napiš vzorec, podle kterého tíhu spočítáš: ………………………………</w:t>
      </w:r>
    </w:p>
    <w:p w:rsidR="000B008E" w:rsidRDefault="000B008E" w:rsidP="000B008E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napiš velikost tíhy tašky: ………………………………</w:t>
      </w:r>
    </w:p>
    <w:p w:rsidR="000B008E" w:rsidRDefault="00BB46B7" w:rsidP="00BB46B7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Na lavici leží učebnice, sešit a penál o celkové hmotnosti 364 g. Jakou tíhou tlačí učení na lavici?</w:t>
      </w:r>
    </w:p>
    <w:p w:rsidR="00BB46B7" w:rsidRDefault="00BB46B7" w:rsidP="00BB46B7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m = …………………………………………</w:t>
      </w:r>
    </w:p>
    <w:p w:rsidR="00BB46B7" w:rsidRDefault="00BB46B7" w:rsidP="00BB46B7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tíha: ……………………………………… (značka = velikost)</w:t>
      </w:r>
    </w:p>
    <w:p w:rsidR="00BB46B7" w:rsidRDefault="00BB46B7" w:rsidP="00BB46B7">
      <w:pPr>
        <w:pStyle w:val="Odstavecseseznamem"/>
        <w:numPr>
          <w:ilvl w:val="0"/>
          <w:numId w:val="1"/>
        </w:numPr>
        <w:ind w:left="71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Jeřáb zvedá panel o hmotnosti 300 kg. Jak velká tíha působí na lano jeřábu?</w:t>
      </w:r>
    </w:p>
    <w:p w:rsidR="00BB46B7" w:rsidRDefault="00BB46B7" w:rsidP="00BB46B7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m = ………………………………………</w:t>
      </w:r>
    </w:p>
    <w:p w:rsidR="00BB46B7" w:rsidRDefault="00BB46B7" w:rsidP="00BB46B7">
      <w:pPr>
        <w:pStyle w:val="Odstavecseseznamem"/>
        <w:numPr>
          <w:ilvl w:val="1"/>
          <w:numId w:val="1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tíha: ………………………………………</w:t>
      </w:r>
    </w:p>
    <w:p w:rsidR="00BB46B7" w:rsidRDefault="00BB46B7" w:rsidP="00D25390">
      <w:pPr>
        <w:pStyle w:val="Odstavecseseznamem"/>
        <w:numPr>
          <w:ilvl w:val="0"/>
          <w:numId w:val="1"/>
        </w:numPr>
        <w:ind w:hanging="357"/>
        <w:contextualSpacing w:val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4B91C101" wp14:editId="31A617A9">
            <wp:simplePos x="0" y="0"/>
            <wp:positionH relativeFrom="column">
              <wp:posOffset>5548630</wp:posOffset>
            </wp:positionH>
            <wp:positionV relativeFrom="paragraph">
              <wp:posOffset>23495</wp:posOffset>
            </wp:positionV>
            <wp:extent cx="666750" cy="6572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Před mostem je dopravní značka (viz obrázek). Může na most vjet nákladní auto s nákladem, které má tíhu 40 000 N.</w:t>
      </w:r>
    </w:p>
    <w:p w:rsidR="00BB46B7" w:rsidRDefault="00D25390" w:rsidP="00D25390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tíha: …………………………</w:t>
      </w:r>
    </w:p>
    <w:p w:rsidR="00D25390" w:rsidRDefault="00D25390" w:rsidP="00D25390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hmotnost: …………………………………</w:t>
      </w:r>
    </w:p>
    <w:p w:rsidR="00D25390" w:rsidRDefault="00D25390" w:rsidP="00D25390">
      <w:pPr>
        <w:pStyle w:val="Odstavecseseznamem"/>
        <w:numPr>
          <w:ilvl w:val="1"/>
          <w:numId w:val="1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může/nemůže na most (škrtni, co se nehodí)</w:t>
      </w:r>
    </w:p>
    <w:p w:rsidR="00A0140A" w:rsidRDefault="00A0140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0140A" w:rsidRPr="00967604" w:rsidRDefault="00A0140A" w:rsidP="00A0140A">
      <w:pPr>
        <w:pStyle w:val="Odstavecseseznamem"/>
        <w:numPr>
          <w:ilvl w:val="0"/>
          <w:numId w:val="9"/>
        </w:numPr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lastRenderedPageBreak/>
        <w:t xml:space="preserve">Petr s Vojtou </w:t>
      </w:r>
      <w:r>
        <w:rPr>
          <w:sz w:val="24"/>
          <w:szCs w:val="24"/>
        </w:rPr>
        <w:t>tlačí vozík</w:t>
      </w:r>
      <w:r w:rsidRPr="00967604">
        <w:rPr>
          <w:sz w:val="24"/>
          <w:szCs w:val="24"/>
        </w:rPr>
        <w:t>. Petr silou 40 N, Vojta silou 50 N.</w:t>
      </w:r>
    </w:p>
    <w:p w:rsidR="00A0140A" w:rsidRPr="00967604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t>Jaký směr mají síly? ……</w:t>
      </w:r>
      <w:r>
        <w:rPr>
          <w:color w:val="FF0000"/>
          <w:sz w:val="24"/>
          <w:szCs w:val="24"/>
        </w:rPr>
        <w:t xml:space="preserve">stejný </w:t>
      </w:r>
      <w:r w:rsidRPr="00967604">
        <w:rPr>
          <w:sz w:val="24"/>
          <w:szCs w:val="24"/>
        </w:rPr>
        <w:t>…………………………………</w:t>
      </w:r>
    </w:p>
    <w:p w:rsidR="00A0140A" w:rsidRPr="00967604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 w:rsidRPr="00967604">
        <w:rPr>
          <w:sz w:val="24"/>
          <w:szCs w:val="24"/>
        </w:rPr>
        <w:t>Jak velká je výslednice? ……</w:t>
      </w:r>
      <w:r w:rsidRPr="00A0140A">
        <w:rPr>
          <w:color w:val="FF0000"/>
          <w:sz w:val="24"/>
          <w:szCs w:val="24"/>
        </w:rPr>
        <w:t>90 N</w:t>
      </w:r>
      <w:r>
        <w:rPr>
          <w:sz w:val="24"/>
          <w:szCs w:val="24"/>
        </w:rPr>
        <w:t xml:space="preserve"> </w:t>
      </w:r>
      <w:r w:rsidRPr="00967604">
        <w:rPr>
          <w:sz w:val="24"/>
          <w:szCs w:val="24"/>
        </w:rPr>
        <w:t>……………………………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Kristýna s Lukášem pouští draka. Na draka působí síla větru silou 70 N, děti ho drží silou 65 N.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</w:t>
      </w:r>
      <w:r>
        <w:rPr>
          <w:color w:val="FF0000"/>
          <w:sz w:val="24"/>
          <w:szCs w:val="24"/>
        </w:rPr>
        <w:t xml:space="preserve">opačný </w:t>
      </w:r>
      <w:r>
        <w:rPr>
          <w:sz w:val="24"/>
          <w:szCs w:val="24"/>
        </w:rPr>
        <w:t>………………………………………………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</w:t>
      </w:r>
      <w:r>
        <w:rPr>
          <w:color w:val="FF0000"/>
          <w:sz w:val="24"/>
          <w:szCs w:val="24"/>
        </w:rPr>
        <w:t xml:space="preserve">5 N </w:t>
      </w:r>
      <w:r>
        <w:rPr>
          <w:sz w:val="24"/>
          <w:szCs w:val="24"/>
        </w:rPr>
        <w:t>…………………………………………………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Parašutista je přitahován k zemi silou 900 N, odporová síla větru je 600 N.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left="143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</w:t>
      </w:r>
      <w:r>
        <w:rPr>
          <w:color w:val="FF0000"/>
          <w:sz w:val="24"/>
          <w:szCs w:val="24"/>
        </w:rPr>
        <w:t xml:space="preserve">opačný </w:t>
      </w:r>
      <w:r>
        <w:rPr>
          <w:sz w:val="24"/>
          <w:szCs w:val="24"/>
        </w:rPr>
        <w:t>…………………………………………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left="143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……</w:t>
      </w:r>
      <w:r w:rsidRPr="00A0140A">
        <w:rPr>
          <w:color w:val="FF0000"/>
          <w:sz w:val="24"/>
          <w:szCs w:val="24"/>
        </w:rPr>
        <w:t xml:space="preserve">300 N </w:t>
      </w:r>
      <w:r>
        <w:rPr>
          <w:sz w:val="24"/>
          <w:szCs w:val="24"/>
        </w:rPr>
        <w:t>……………………………………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Psí spřežení táhne saně. První pes táhne silou 30 N, druhý 25 N a třetí také 25 N.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Jaký směr mají síly? ………</w:t>
      </w:r>
      <w:r>
        <w:rPr>
          <w:color w:val="FF0000"/>
          <w:sz w:val="24"/>
          <w:szCs w:val="24"/>
        </w:rPr>
        <w:t xml:space="preserve">stejný </w:t>
      </w:r>
      <w:r>
        <w:rPr>
          <w:sz w:val="24"/>
          <w:szCs w:val="24"/>
        </w:rPr>
        <w:t>…………………………………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Jak velká je výslednice? …</w:t>
      </w:r>
      <w:r>
        <w:rPr>
          <w:color w:val="FF0000"/>
          <w:sz w:val="24"/>
          <w:szCs w:val="24"/>
        </w:rPr>
        <w:t xml:space="preserve">80 N </w:t>
      </w:r>
      <w:r>
        <w:rPr>
          <w:sz w:val="24"/>
          <w:szCs w:val="24"/>
        </w:rPr>
        <w:t>…………………………………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Karel nese tašku s nákupem o hmotnosti 2,5 kg. Jaká je tíha tašky?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napiš značku tíhy: ……</w:t>
      </w:r>
      <w:r>
        <w:rPr>
          <w:color w:val="FF0000"/>
          <w:sz w:val="24"/>
          <w:szCs w:val="24"/>
        </w:rPr>
        <w:t xml:space="preserve">G </w:t>
      </w:r>
      <w:r>
        <w:rPr>
          <w:sz w:val="24"/>
          <w:szCs w:val="24"/>
        </w:rPr>
        <w:t>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napiš vzorec, podle kterého tíhu spočítáš: </w:t>
      </w:r>
      <w:proofErr w:type="gramStart"/>
      <w:r>
        <w:rPr>
          <w:sz w:val="24"/>
          <w:szCs w:val="24"/>
        </w:rPr>
        <w:t>…</w:t>
      </w:r>
      <w:r>
        <w:rPr>
          <w:color w:val="FF0000"/>
          <w:sz w:val="24"/>
          <w:szCs w:val="24"/>
        </w:rPr>
        <w:t xml:space="preserve">G = m . g 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napiš velikost tíhy tašky: …</w:t>
      </w:r>
      <w:r w:rsidRPr="00A0140A">
        <w:rPr>
          <w:color w:val="FF0000"/>
          <w:sz w:val="24"/>
          <w:szCs w:val="24"/>
        </w:rPr>
        <w:t>25 N</w:t>
      </w:r>
      <w:r>
        <w:rPr>
          <w:sz w:val="24"/>
          <w:szCs w:val="24"/>
        </w:rPr>
        <w:t>……</w:t>
      </w:r>
      <w:r>
        <w:rPr>
          <w:color w:val="FF0000"/>
          <w:sz w:val="24"/>
          <w:szCs w:val="24"/>
        </w:rPr>
        <w:t xml:space="preserve">( </w:t>
      </w:r>
      <w:proofErr w:type="gramStart"/>
      <w:r>
        <w:rPr>
          <w:color w:val="FF0000"/>
          <w:sz w:val="24"/>
          <w:szCs w:val="24"/>
        </w:rPr>
        <w:t>2,5 . 10</w:t>
      </w:r>
      <w:proofErr w:type="gramEnd"/>
      <w:r>
        <w:rPr>
          <w:color w:val="FF0000"/>
          <w:sz w:val="24"/>
          <w:szCs w:val="24"/>
        </w:rPr>
        <w:t>)</w:t>
      </w:r>
      <w:r>
        <w:rPr>
          <w:sz w:val="24"/>
          <w:szCs w:val="24"/>
        </w:rPr>
        <w:t>………………………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Na lavici leží učebnice, sešit a penál o celkové hmotnosti 364 g. Jakou tíhou tlačí učení na lavici?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m = …</w:t>
      </w:r>
      <w:r>
        <w:rPr>
          <w:color w:val="FF0000"/>
          <w:sz w:val="24"/>
          <w:szCs w:val="24"/>
        </w:rPr>
        <w:t xml:space="preserve">364 g = 0,364 kg </w:t>
      </w:r>
      <w:r>
        <w:rPr>
          <w:sz w:val="24"/>
          <w:szCs w:val="24"/>
        </w:rPr>
        <w:t>…………………………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tíha: … </w:t>
      </w:r>
      <w:r w:rsidRPr="00A0140A">
        <w:rPr>
          <w:color w:val="FF0000"/>
          <w:sz w:val="24"/>
          <w:szCs w:val="24"/>
        </w:rPr>
        <w:t>G = 3,64 N</w:t>
      </w:r>
      <w:r>
        <w:rPr>
          <w:sz w:val="24"/>
          <w:szCs w:val="24"/>
        </w:rPr>
        <w:t xml:space="preserve"> …………………………… (značka = velikost)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left="714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Jeřáb zvedá panel o hmotnosti 300 kg. Jak velká tíha působí na lano jeřábu?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>m = …</w:t>
      </w:r>
      <w:r>
        <w:rPr>
          <w:color w:val="FF0000"/>
          <w:sz w:val="24"/>
          <w:szCs w:val="24"/>
        </w:rPr>
        <w:t xml:space="preserve">300 kg </w:t>
      </w:r>
      <w:r>
        <w:rPr>
          <w:sz w:val="24"/>
          <w:szCs w:val="24"/>
        </w:rPr>
        <w:t>…………………………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tíha: </w:t>
      </w:r>
      <w:r>
        <w:rPr>
          <w:color w:val="FF0000"/>
          <w:sz w:val="24"/>
          <w:szCs w:val="24"/>
        </w:rPr>
        <w:t xml:space="preserve">G = 3000 N = 3 </w:t>
      </w:r>
      <w:proofErr w:type="spellStart"/>
      <w:r>
        <w:rPr>
          <w:color w:val="FF0000"/>
          <w:sz w:val="24"/>
          <w:szCs w:val="24"/>
        </w:rPr>
        <w:t>kN</w:t>
      </w:r>
      <w:proofErr w:type="spellEnd"/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…………</w:t>
      </w:r>
    </w:p>
    <w:p w:rsidR="00A0140A" w:rsidRDefault="00A0140A" w:rsidP="00A0140A">
      <w:pPr>
        <w:pStyle w:val="Odstavecseseznamem"/>
        <w:numPr>
          <w:ilvl w:val="0"/>
          <w:numId w:val="9"/>
        </w:numPr>
        <w:ind w:hanging="357"/>
        <w:contextualSpacing w:val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3CCCCF7E" wp14:editId="1840EFD0">
            <wp:simplePos x="0" y="0"/>
            <wp:positionH relativeFrom="column">
              <wp:posOffset>5548630</wp:posOffset>
            </wp:positionH>
            <wp:positionV relativeFrom="paragraph">
              <wp:posOffset>23495</wp:posOffset>
            </wp:positionV>
            <wp:extent cx="666750" cy="6572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Před mostem je dopravní značka (viz obrázek). Může na most vjet nákladní auto s nákladem, které má tíhu 40 000 N.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tíha: …</w:t>
      </w:r>
      <w:r>
        <w:rPr>
          <w:color w:val="FF0000"/>
          <w:sz w:val="24"/>
          <w:szCs w:val="24"/>
        </w:rPr>
        <w:t xml:space="preserve">G = 40 000 N </w:t>
      </w:r>
      <w:r>
        <w:rPr>
          <w:sz w:val="24"/>
          <w:szCs w:val="24"/>
        </w:rPr>
        <w:t>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hmotnost: …</w:t>
      </w:r>
      <w:r w:rsidRPr="00A0140A">
        <w:rPr>
          <w:color w:val="FF0000"/>
          <w:sz w:val="24"/>
          <w:szCs w:val="24"/>
        </w:rPr>
        <w:t>m = (40 000 : 10) = 4000 kg = 4 t</w:t>
      </w:r>
      <w:r>
        <w:rPr>
          <w:sz w:val="24"/>
          <w:szCs w:val="24"/>
        </w:rPr>
        <w:t xml:space="preserve"> ………………</w:t>
      </w:r>
    </w:p>
    <w:p w:rsidR="00A0140A" w:rsidRDefault="00A0140A" w:rsidP="00A0140A">
      <w:pPr>
        <w:pStyle w:val="Odstavecseseznamem"/>
        <w:numPr>
          <w:ilvl w:val="1"/>
          <w:numId w:val="9"/>
        </w:numPr>
        <w:ind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může/</w:t>
      </w:r>
      <w:r w:rsidRPr="00A0140A">
        <w:rPr>
          <w:strike/>
          <w:color w:val="FF0000"/>
          <w:sz w:val="24"/>
          <w:szCs w:val="24"/>
        </w:rPr>
        <w:t>nemůže</w:t>
      </w:r>
      <w:r>
        <w:rPr>
          <w:sz w:val="24"/>
          <w:szCs w:val="24"/>
        </w:rPr>
        <w:t xml:space="preserve"> na most (škrtni, co se nehodí)</w:t>
      </w:r>
    </w:p>
    <w:p w:rsidR="00A0140A" w:rsidRPr="00A0140A" w:rsidRDefault="00A0140A" w:rsidP="00A0140A">
      <w:pPr>
        <w:ind w:left="1083"/>
        <w:rPr>
          <w:sz w:val="24"/>
          <w:szCs w:val="24"/>
        </w:rPr>
      </w:pPr>
    </w:p>
    <w:sectPr w:rsidR="00A0140A" w:rsidRPr="00A0140A" w:rsidSect="00A0140A">
      <w:headerReference w:type="even" r:id="rId13"/>
      <w:headerReference w:type="defaul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C8B" w:rsidRDefault="00020C8B" w:rsidP="00020C8B">
      <w:pPr>
        <w:spacing w:after="0" w:line="240" w:lineRule="auto"/>
      </w:pPr>
      <w:r>
        <w:separator/>
      </w:r>
    </w:p>
  </w:endnote>
  <w:endnote w:type="continuationSeparator" w:id="0">
    <w:p w:rsidR="00020C8B" w:rsidRDefault="00020C8B" w:rsidP="00020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C8B" w:rsidRDefault="00020C8B" w:rsidP="00020C8B">
      <w:pPr>
        <w:spacing w:after="0" w:line="240" w:lineRule="auto"/>
      </w:pPr>
      <w:r>
        <w:separator/>
      </w:r>
    </w:p>
  </w:footnote>
  <w:footnote w:type="continuationSeparator" w:id="0">
    <w:p w:rsidR="00020C8B" w:rsidRDefault="00020C8B" w:rsidP="00020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0A" w:rsidRPr="00020C8B" w:rsidRDefault="00A0140A" w:rsidP="00A0140A">
    <w:pPr>
      <w:pStyle w:val="Zhlav"/>
      <w:rPr>
        <w:rFonts w:ascii="Times New Roman" w:hAnsi="Times New Roman" w:cs="Times New Roman"/>
        <w:sz w:val="36"/>
        <w:szCs w:val="36"/>
      </w:rPr>
    </w:pPr>
    <w:r w:rsidRPr="007C2794">
      <w:rPr>
        <w:rFonts w:ascii="Times New Roman" w:hAnsi="Times New Roman" w:cs="Times New Roman"/>
        <w:sz w:val="36"/>
        <w:szCs w:val="36"/>
      </w:rPr>
      <w:ptab w:relativeTo="margin" w:alignment="center" w:leader="none"/>
    </w:r>
    <w:r w:rsidRPr="007C2794">
      <w:rPr>
        <w:rFonts w:ascii="Times New Roman" w:hAnsi="Times New Roman" w:cs="Times New Roman"/>
        <w:sz w:val="36"/>
        <w:szCs w:val="36"/>
      </w:rPr>
      <w:t>Pr</w:t>
    </w:r>
    <w:r>
      <w:rPr>
        <w:rFonts w:ascii="Times New Roman" w:hAnsi="Times New Roman" w:cs="Times New Roman"/>
        <w:sz w:val="36"/>
        <w:szCs w:val="36"/>
      </w:rPr>
      <w:t>acovní list č. 8</w:t>
    </w:r>
  </w:p>
  <w:p w:rsidR="00A0140A" w:rsidRDefault="00A014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C8B" w:rsidRPr="00020C8B" w:rsidRDefault="00A0140A">
    <w:pPr>
      <w:pStyle w:val="Zhlav"/>
      <w:rPr>
        <w:rFonts w:ascii="Times New Roman" w:hAnsi="Times New Roman" w:cs="Times New Roman"/>
        <w:sz w:val="36"/>
        <w:szCs w:val="36"/>
      </w:rPr>
    </w:pPr>
    <w:r>
      <w:rPr>
        <w:rFonts w:ascii="Times New Roman" w:hAnsi="Times New Roman" w:cs="Times New Roman"/>
        <w:sz w:val="36"/>
        <w:szCs w:val="36"/>
      </w:rPr>
      <w:t xml:space="preserve">     Řešení:</w:t>
    </w:r>
  </w:p>
  <w:p w:rsidR="00020C8B" w:rsidRDefault="00020C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796A"/>
    <w:multiLevelType w:val="hybridMultilevel"/>
    <w:tmpl w:val="3DEAAA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3569D"/>
    <w:multiLevelType w:val="hybridMultilevel"/>
    <w:tmpl w:val="08702B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C7612"/>
    <w:multiLevelType w:val="hybridMultilevel"/>
    <w:tmpl w:val="F35465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2723F"/>
    <w:multiLevelType w:val="hybridMultilevel"/>
    <w:tmpl w:val="F35465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963CE"/>
    <w:multiLevelType w:val="hybridMultilevel"/>
    <w:tmpl w:val="545CD4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22687"/>
    <w:multiLevelType w:val="hybridMultilevel"/>
    <w:tmpl w:val="9C88B4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104CAF"/>
    <w:multiLevelType w:val="hybridMultilevel"/>
    <w:tmpl w:val="3EACAF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4645E"/>
    <w:multiLevelType w:val="hybridMultilevel"/>
    <w:tmpl w:val="8CC4BA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0B412E"/>
    <w:multiLevelType w:val="hybridMultilevel"/>
    <w:tmpl w:val="F35465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604"/>
    <w:rsid w:val="00020C8B"/>
    <w:rsid w:val="000B008E"/>
    <w:rsid w:val="0096255A"/>
    <w:rsid w:val="00967604"/>
    <w:rsid w:val="009E018D"/>
    <w:rsid w:val="00A0140A"/>
    <w:rsid w:val="00A6265A"/>
    <w:rsid w:val="00BB46B7"/>
    <w:rsid w:val="00D25390"/>
    <w:rsid w:val="00D7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6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6B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0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0C8B"/>
  </w:style>
  <w:style w:type="paragraph" w:styleId="Zpat">
    <w:name w:val="footer"/>
    <w:basedOn w:val="Normln"/>
    <w:link w:val="ZpatChar"/>
    <w:uiPriority w:val="99"/>
    <w:unhideWhenUsed/>
    <w:rsid w:val="00020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0C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6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4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6B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0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0C8B"/>
  </w:style>
  <w:style w:type="paragraph" w:styleId="Zpat">
    <w:name w:val="footer"/>
    <w:basedOn w:val="Normln"/>
    <w:link w:val="ZpatChar"/>
    <w:uiPriority w:val="99"/>
    <w:unhideWhenUsed/>
    <w:rsid w:val="00020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85D09-5877-4758-B88A-1C9DAB290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7</cp:revision>
  <dcterms:created xsi:type="dcterms:W3CDTF">2011-12-12T08:20:00Z</dcterms:created>
  <dcterms:modified xsi:type="dcterms:W3CDTF">2012-02-06T19:53:00Z</dcterms:modified>
</cp:coreProperties>
</file>