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016" w:rsidRDefault="00540016" w:rsidP="00540016">
      <w:pPr>
        <w:jc w:val="center"/>
        <w:rPr>
          <w:b/>
          <w:color w:val="C00000"/>
          <w:sz w:val="32"/>
          <w:szCs w:val="32"/>
        </w:rPr>
      </w:pPr>
    </w:p>
    <w:p w:rsidR="00540016" w:rsidRDefault="00540016" w:rsidP="00540016">
      <w:pPr>
        <w:jc w:val="center"/>
        <w:rPr>
          <w:b/>
          <w:color w:val="C00000"/>
          <w:sz w:val="32"/>
          <w:szCs w:val="32"/>
        </w:rPr>
      </w:pPr>
    </w:p>
    <w:p w:rsidR="00540016" w:rsidRDefault="00540016" w:rsidP="00540016">
      <w:pPr>
        <w:jc w:val="center"/>
        <w:rPr>
          <w:b/>
          <w:color w:val="C00000"/>
          <w:sz w:val="32"/>
          <w:szCs w:val="32"/>
        </w:rPr>
      </w:pPr>
    </w:p>
    <w:p w:rsidR="00540016" w:rsidRDefault="00540016" w:rsidP="00540016">
      <w:pPr>
        <w:jc w:val="center"/>
        <w:rPr>
          <w:b/>
          <w:color w:val="C00000"/>
          <w:sz w:val="32"/>
          <w:szCs w:val="32"/>
        </w:rPr>
      </w:pPr>
    </w:p>
    <w:p w:rsidR="00540016" w:rsidRDefault="00540016" w:rsidP="00540016">
      <w:pPr>
        <w:jc w:val="center"/>
        <w:rPr>
          <w:b/>
          <w:color w:val="C00000"/>
          <w:sz w:val="32"/>
          <w:szCs w:val="32"/>
        </w:rPr>
      </w:pPr>
    </w:p>
    <w:p w:rsidR="00540016" w:rsidRDefault="00540016" w:rsidP="00540016">
      <w:pPr>
        <w:jc w:val="center"/>
        <w:rPr>
          <w:b/>
          <w:color w:val="C00000"/>
          <w:sz w:val="32"/>
          <w:szCs w:val="32"/>
        </w:rPr>
      </w:pPr>
    </w:p>
    <w:p w:rsidR="00540016" w:rsidRDefault="00540016" w:rsidP="00540016">
      <w:pPr>
        <w:jc w:val="center"/>
        <w:rPr>
          <w:b/>
          <w:color w:val="C00000"/>
          <w:sz w:val="32"/>
          <w:szCs w:val="32"/>
        </w:rPr>
      </w:pPr>
    </w:p>
    <w:p w:rsidR="00540016" w:rsidRDefault="00540016" w:rsidP="00540016">
      <w:pPr>
        <w:jc w:val="center"/>
        <w:rPr>
          <w:b/>
          <w:color w:val="C00000"/>
          <w:sz w:val="32"/>
          <w:szCs w:val="32"/>
        </w:rPr>
      </w:pPr>
    </w:p>
    <w:p w:rsidR="00540016" w:rsidRDefault="00540016" w:rsidP="00540016">
      <w:pPr>
        <w:jc w:val="center"/>
        <w:rPr>
          <w:b/>
          <w:color w:val="C00000"/>
          <w:sz w:val="32"/>
          <w:szCs w:val="32"/>
        </w:rPr>
      </w:pPr>
    </w:p>
    <w:tbl>
      <w:tblPr>
        <w:tblW w:w="7206" w:type="dxa"/>
        <w:tblInd w:w="943" w:type="dxa"/>
        <w:tblCellMar>
          <w:left w:w="0" w:type="dxa"/>
          <w:right w:w="0" w:type="dxa"/>
        </w:tblCellMar>
        <w:tblLook w:val="04A0"/>
      </w:tblPr>
      <w:tblGrid>
        <w:gridCol w:w="3260"/>
        <w:gridCol w:w="3946"/>
      </w:tblGrid>
      <w:tr w:rsidR="00540016" w:rsidTr="00540016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40016" w:rsidRDefault="00540016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40016" w:rsidRDefault="00540016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540016" w:rsidTr="00540016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40016" w:rsidRDefault="00540016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40016" w:rsidRDefault="00540016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540016" w:rsidTr="00540016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40016" w:rsidRDefault="00540016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40016" w:rsidRDefault="00540016" w:rsidP="00540016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VY_22_INOVACE_AJ.4.2-32 </w:t>
            </w:r>
          </w:p>
        </w:tc>
      </w:tr>
      <w:tr w:rsidR="00540016" w:rsidTr="00540016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40016" w:rsidRDefault="00540016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40016" w:rsidRDefault="00540016" w:rsidP="000F6F92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Classroom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– </w:t>
            </w:r>
            <w:r w:rsidR="000F6F92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přiřazování k obrázku  </w:t>
            </w:r>
          </w:p>
        </w:tc>
      </w:tr>
      <w:tr w:rsidR="00540016" w:rsidTr="00540016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40016" w:rsidRDefault="00540016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40016" w:rsidRDefault="00540016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335FB4" w:rsidRDefault="006C5DA0" w:rsidP="00540016">
      <w:pPr>
        <w:jc w:val="center"/>
        <w:rPr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35FB4">
        <w:rPr>
          <w:b/>
          <w:color w:val="C00000"/>
          <w:sz w:val="32"/>
          <w:szCs w:val="32"/>
        </w:rPr>
        <w:br w:type="page"/>
      </w:r>
    </w:p>
    <w:p w:rsidR="00CF1040" w:rsidRDefault="00CF1040">
      <w:pPr>
        <w:rPr>
          <w:b/>
          <w:color w:val="C00000"/>
          <w:sz w:val="32"/>
          <w:szCs w:val="32"/>
        </w:rPr>
      </w:pPr>
    </w:p>
    <w:p w:rsidR="00CF1040" w:rsidRDefault="00CF1040">
      <w:pPr>
        <w:rPr>
          <w:b/>
          <w:color w:val="C00000"/>
          <w:sz w:val="32"/>
          <w:szCs w:val="32"/>
        </w:rPr>
      </w:pPr>
    </w:p>
    <w:p w:rsidR="00CF1040" w:rsidRDefault="00CF1040">
      <w:pPr>
        <w:rPr>
          <w:b/>
          <w:color w:val="C00000"/>
          <w:sz w:val="32"/>
          <w:szCs w:val="32"/>
        </w:rPr>
      </w:pPr>
    </w:p>
    <w:p w:rsidR="00CF1040" w:rsidRDefault="00CF1040">
      <w:pPr>
        <w:rPr>
          <w:b/>
          <w:color w:val="C00000"/>
          <w:sz w:val="32"/>
          <w:szCs w:val="32"/>
        </w:rPr>
      </w:pPr>
    </w:p>
    <w:p w:rsidR="00CF1040" w:rsidRDefault="00CF1040">
      <w:pPr>
        <w:rPr>
          <w:b/>
          <w:color w:val="C00000"/>
          <w:sz w:val="32"/>
          <w:szCs w:val="32"/>
        </w:rPr>
      </w:pPr>
    </w:p>
    <w:p w:rsidR="00CF1040" w:rsidRDefault="00CF1040">
      <w:pPr>
        <w:rPr>
          <w:b/>
          <w:color w:val="C00000"/>
          <w:sz w:val="32"/>
          <w:szCs w:val="32"/>
        </w:rPr>
      </w:pPr>
    </w:p>
    <w:p w:rsidR="00CF1040" w:rsidRDefault="00CF1040">
      <w:pPr>
        <w:rPr>
          <w:b/>
          <w:color w:val="C00000"/>
          <w:sz w:val="32"/>
          <w:szCs w:val="32"/>
        </w:rPr>
      </w:pPr>
    </w:p>
    <w:p w:rsidR="00CF1040" w:rsidRDefault="00CF1040">
      <w:pPr>
        <w:rPr>
          <w:b/>
          <w:color w:val="C00000"/>
          <w:sz w:val="32"/>
          <w:szCs w:val="32"/>
        </w:rPr>
      </w:pPr>
    </w:p>
    <w:p w:rsidR="00CF1040" w:rsidRDefault="00CF1040" w:rsidP="00CF1040">
      <w:pPr>
        <w:spacing w:after="0" w:line="240" w:lineRule="auto"/>
        <w:ind w:left="360"/>
        <w:rPr>
          <w:sz w:val="28"/>
          <w:szCs w:val="28"/>
        </w:rPr>
      </w:pPr>
      <w:r w:rsidRPr="00CF1040">
        <w:rPr>
          <w:sz w:val="28"/>
          <w:szCs w:val="28"/>
        </w:rPr>
        <w:t xml:space="preserve">Anotace: Pracovní list, ve kterém si žáci procvičí základní slovní zásobu AJ na téma </w:t>
      </w:r>
      <w:proofErr w:type="spellStart"/>
      <w:r w:rsidRPr="00CF1040">
        <w:rPr>
          <w:bCs/>
          <w:sz w:val="28"/>
          <w:szCs w:val="28"/>
        </w:rPr>
        <w:t>classroom</w:t>
      </w:r>
      <w:proofErr w:type="spellEnd"/>
      <w:r w:rsidRPr="00CF1040">
        <w:rPr>
          <w:sz w:val="28"/>
          <w:szCs w:val="28"/>
        </w:rPr>
        <w:t xml:space="preserve">. Spojují slova </w:t>
      </w:r>
      <w:r>
        <w:rPr>
          <w:sz w:val="28"/>
          <w:szCs w:val="28"/>
        </w:rPr>
        <w:t>s obrázky</w:t>
      </w:r>
      <w:r w:rsidRPr="00CF1040">
        <w:rPr>
          <w:sz w:val="28"/>
          <w:szCs w:val="28"/>
        </w:rPr>
        <w:t xml:space="preserve">, </w:t>
      </w:r>
      <w:r>
        <w:rPr>
          <w:sz w:val="28"/>
          <w:szCs w:val="28"/>
        </w:rPr>
        <w:t>AJ slovíčka přeloží do ČJ a vybarví části obrázku přesně podle zadání.</w:t>
      </w:r>
      <w:r w:rsidRPr="00CF1040">
        <w:rPr>
          <w:sz w:val="28"/>
          <w:szCs w:val="28"/>
        </w:rPr>
        <w:br/>
      </w:r>
      <w:r w:rsidRPr="00CF1040">
        <w:rPr>
          <w:sz w:val="28"/>
          <w:szCs w:val="28"/>
        </w:rPr>
        <w:br/>
        <w:t>Vzdělávací oblast: Jazyk a jazyková komunikace, cizí jazyk, angličtina</w:t>
      </w:r>
      <w:r w:rsidRPr="00CF1040">
        <w:rPr>
          <w:sz w:val="28"/>
          <w:szCs w:val="28"/>
        </w:rPr>
        <w:br/>
      </w:r>
      <w:r w:rsidRPr="00CF1040">
        <w:rPr>
          <w:sz w:val="28"/>
          <w:szCs w:val="28"/>
        </w:rPr>
        <w:br/>
        <w:t xml:space="preserve">Ročník: 4. </w:t>
      </w:r>
      <w:r w:rsidRPr="00CF1040">
        <w:rPr>
          <w:sz w:val="28"/>
          <w:szCs w:val="28"/>
        </w:rPr>
        <w:br/>
      </w:r>
      <w:r w:rsidRPr="00CF1040">
        <w:rPr>
          <w:sz w:val="28"/>
          <w:szCs w:val="28"/>
        </w:rPr>
        <w:br/>
        <w:t>Druh učebního materiálu: Pracovní list</w:t>
      </w:r>
    </w:p>
    <w:p w:rsidR="00CF1040" w:rsidRPr="00CF1040" w:rsidRDefault="00CF1040" w:rsidP="00CF1040">
      <w:pPr>
        <w:spacing w:after="0" w:line="240" w:lineRule="auto"/>
        <w:ind w:left="360"/>
        <w:rPr>
          <w:sz w:val="28"/>
          <w:szCs w:val="28"/>
        </w:rPr>
      </w:pPr>
      <w:r w:rsidRPr="00CF1040">
        <w:rPr>
          <w:sz w:val="28"/>
          <w:szCs w:val="28"/>
        </w:rPr>
        <w:br/>
        <w:t>Stupeň a typ vzdělávání:</w:t>
      </w:r>
      <w:r w:rsidRPr="00CF1040">
        <w:rPr>
          <w:sz w:val="28"/>
          <w:szCs w:val="28"/>
        </w:rPr>
        <w:tab/>
        <w:t xml:space="preserve">základní vzdělávání – první stupeň </w:t>
      </w:r>
    </w:p>
    <w:p w:rsidR="00335FB4" w:rsidRDefault="00335FB4">
      <w:pPr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br w:type="page"/>
      </w:r>
    </w:p>
    <w:p w:rsidR="00CF1040" w:rsidRDefault="00CF1040">
      <w:pPr>
        <w:rPr>
          <w:b/>
          <w:color w:val="C00000"/>
          <w:sz w:val="32"/>
          <w:szCs w:val="32"/>
        </w:rPr>
      </w:pPr>
    </w:p>
    <w:p w:rsidR="00AF57BD" w:rsidRDefault="00664E2D" w:rsidP="00AF57BD">
      <w:pPr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 xml:space="preserve">  </w:t>
      </w:r>
      <w:r w:rsidRPr="00664E2D">
        <w:rPr>
          <w:b/>
          <w:color w:val="C00000"/>
          <w:sz w:val="32"/>
          <w:szCs w:val="32"/>
        </w:rPr>
        <w:t>CLASSROOM</w:t>
      </w:r>
    </w:p>
    <w:p w:rsidR="00AF57BD" w:rsidRPr="00371CB2" w:rsidRDefault="000A6AD2" w:rsidP="00664E2D">
      <w:pPr>
        <w:jc w:val="center"/>
        <w:rPr>
          <w:rFonts w:cstheme="minorHAnsi"/>
          <w:b/>
          <w:color w:val="1B1C20"/>
          <w:sz w:val="28"/>
          <w:szCs w:val="28"/>
        </w:rPr>
      </w:pPr>
      <w:r w:rsidRPr="00371CB2">
        <w:rPr>
          <w:rFonts w:cstheme="minorHAnsi"/>
          <w:b/>
          <w:sz w:val="28"/>
          <w:szCs w:val="28"/>
        </w:rPr>
        <w:t>1.</w:t>
      </w:r>
      <w:r w:rsidR="00664E2D" w:rsidRPr="00371CB2">
        <w:rPr>
          <w:rFonts w:cstheme="minorHAnsi"/>
          <w:b/>
          <w:sz w:val="28"/>
          <w:szCs w:val="28"/>
        </w:rPr>
        <w:t xml:space="preserve">Match </w:t>
      </w:r>
      <w:proofErr w:type="spellStart"/>
      <w:r w:rsidR="00664E2D" w:rsidRPr="00371CB2">
        <w:rPr>
          <w:rFonts w:cstheme="minorHAnsi"/>
          <w:b/>
          <w:sz w:val="28"/>
          <w:szCs w:val="28"/>
        </w:rPr>
        <w:t>the</w:t>
      </w:r>
      <w:proofErr w:type="spellEnd"/>
      <w:r w:rsidR="00664E2D" w:rsidRPr="00371CB2">
        <w:rPr>
          <w:rFonts w:cstheme="minorHAnsi"/>
          <w:b/>
          <w:sz w:val="28"/>
          <w:szCs w:val="28"/>
        </w:rPr>
        <w:t xml:space="preserve"> </w:t>
      </w:r>
      <w:proofErr w:type="spellStart"/>
      <w:r w:rsidR="00664E2D" w:rsidRPr="00371CB2">
        <w:rPr>
          <w:rFonts w:cstheme="minorHAnsi"/>
          <w:b/>
          <w:sz w:val="28"/>
          <w:szCs w:val="28"/>
        </w:rPr>
        <w:t>words</w:t>
      </w:r>
      <w:proofErr w:type="spellEnd"/>
      <w:r w:rsidR="00664E2D" w:rsidRPr="00371CB2">
        <w:rPr>
          <w:rFonts w:cstheme="minorHAnsi"/>
          <w:b/>
          <w:sz w:val="28"/>
          <w:szCs w:val="28"/>
        </w:rPr>
        <w:t xml:space="preserve"> </w:t>
      </w:r>
      <w:proofErr w:type="spellStart"/>
      <w:r w:rsidR="00664E2D" w:rsidRPr="00371CB2">
        <w:rPr>
          <w:rFonts w:cstheme="minorHAnsi"/>
          <w:b/>
          <w:sz w:val="28"/>
          <w:szCs w:val="28"/>
        </w:rPr>
        <w:t>with</w:t>
      </w:r>
      <w:proofErr w:type="spellEnd"/>
      <w:r w:rsidR="00664E2D" w:rsidRPr="00371CB2">
        <w:rPr>
          <w:rFonts w:cstheme="minorHAnsi"/>
          <w:b/>
          <w:sz w:val="28"/>
          <w:szCs w:val="28"/>
        </w:rPr>
        <w:t xml:space="preserve"> </w:t>
      </w:r>
      <w:proofErr w:type="spellStart"/>
      <w:r w:rsidR="00664E2D" w:rsidRPr="00371CB2">
        <w:rPr>
          <w:rFonts w:cstheme="minorHAnsi"/>
          <w:b/>
          <w:sz w:val="28"/>
          <w:szCs w:val="28"/>
        </w:rPr>
        <w:t>the</w:t>
      </w:r>
      <w:proofErr w:type="spellEnd"/>
      <w:r w:rsidR="00664E2D" w:rsidRPr="00371CB2">
        <w:rPr>
          <w:rFonts w:cstheme="minorHAnsi"/>
          <w:b/>
          <w:sz w:val="28"/>
          <w:szCs w:val="28"/>
        </w:rPr>
        <w:t xml:space="preserve"> Picture </w:t>
      </w:r>
      <w:proofErr w:type="spellStart"/>
      <w:r w:rsidR="00664E2D" w:rsidRPr="00371CB2">
        <w:rPr>
          <w:rFonts w:cstheme="minorHAnsi"/>
          <w:b/>
          <w:color w:val="1B1C20"/>
          <w:sz w:val="28"/>
          <w:szCs w:val="28"/>
        </w:rPr>
        <w:t>and</w:t>
      </w:r>
      <w:proofErr w:type="spellEnd"/>
      <w:r w:rsidR="00664E2D" w:rsidRPr="00371CB2">
        <w:rPr>
          <w:rFonts w:cstheme="minorHAnsi"/>
          <w:b/>
          <w:color w:val="1B1C20"/>
          <w:sz w:val="28"/>
          <w:szCs w:val="28"/>
        </w:rPr>
        <w:t xml:space="preserve"> </w:t>
      </w:r>
      <w:proofErr w:type="spellStart"/>
      <w:r w:rsidR="00371CB2">
        <w:rPr>
          <w:rFonts w:cstheme="minorHAnsi"/>
          <w:b/>
          <w:color w:val="1B1C20"/>
          <w:sz w:val="28"/>
          <w:szCs w:val="28"/>
        </w:rPr>
        <w:t>translate</w:t>
      </w:r>
      <w:proofErr w:type="spellEnd"/>
      <w:r w:rsidR="00664E2D" w:rsidRPr="00371CB2">
        <w:rPr>
          <w:rFonts w:cstheme="minorHAnsi"/>
          <w:b/>
          <w:color w:val="1B1C20"/>
          <w:sz w:val="28"/>
          <w:szCs w:val="28"/>
        </w:rPr>
        <w:t xml:space="preserve"> </w:t>
      </w:r>
      <w:proofErr w:type="spellStart"/>
      <w:r w:rsidR="00664E2D" w:rsidRPr="00371CB2">
        <w:rPr>
          <w:rFonts w:cstheme="minorHAnsi"/>
          <w:b/>
          <w:color w:val="1B1C20"/>
          <w:sz w:val="28"/>
          <w:szCs w:val="28"/>
        </w:rPr>
        <w:t>them</w:t>
      </w:r>
      <w:proofErr w:type="spellEnd"/>
      <w:r w:rsidR="00664E2D" w:rsidRPr="00371CB2">
        <w:rPr>
          <w:rFonts w:cstheme="minorHAnsi"/>
          <w:b/>
          <w:color w:val="1B1C20"/>
          <w:sz w:val="28"/>
          <w:szCs w:val="28"/>
        </w:rPr>
        <w:t>:</w:t>
      </w:r>
    </w:p>
    <w:p w:rsidR="0094427A" w:rsidRPr="00664E2D" w:rsidRDefault="0094427A" w:rsidP="00664E2D">
      <w:pPr>
        <w:jc w:val="center"/>
        <w:rPr>
          <w:rFonts w:cstheme="minorHAnsi"/>
          <w:color w:val="C00000"/>
          <w:sz w:val="28"/>
          <w:szCs w:val="28"/>
        </w:rPr>
      </w:pPr>
    </w:p>
    <w:p w:rsidR="00AF57BD" w:rsidRDefault="00BF68FE" w:rsidP="00AF57BD">
      <w:pPr>
        <w:jc w:val="center"/>
      </w:pPr>
      <w:r>
        <w:rPr>
          <w:noProof/>
          <w:lang w:eastAsia="cs-CZ"/>
        </w:rPr>
        <w:pict>
          <v:roundrect id="_x0000_s1034" style="position:absolute;left:0;text-align:left;margin-left:325.15pt;margin-top:10.65pt;width:122.25pt;height:26.7pt;z-index:251666432" arcsize="10923f">
            <v:textbox>
              <w:txbxContent>
                <w:p w:rsidR="00140FA8" w:rsidRDefault="00140FA8" w:rsidP="00ED04D6">
                  <w:pPr>
                    <w:jc w:val="center"/>
                  </w:pPr>
                  <w:r>
                    <w:t>PICTURE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48" style="position:absolute;left:0;text-align:left;margin-left:181.9pt;margin-top:10.65pt;width:115.5pt;height:26.7pt;z-index:251680768" arcsize="10923f">
            <v:textbox>
              <w:txbxContent>
                <w:p w:rsidR="00ED04D6" w:rsidRDefault="00ED04D6" w:rsidP="00ED04D6">
                  <w:pPr>
                    <w:jc w:val="center"/>
                  </w:pPr>
                  <w:r>
                    <w:t>CHAIR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0" style="position:absolute;left:0;text-align:left;margin-left:31.15pt;margin-top:10.65pt;width:120pt;height:26.7pt;z-index:251662336" arcsize="10923f">
            <v:textbox>
              <w:txbxContent>
                <w:p w:rsidR="00140FA8" w:rsidRDefault="00140FA8" w:rsidP="00ED04D6">
                  <w:pPr>
                    <w:jc w:val="center"/>
                  </w:pPr>
                  <w:r>
                    <w:t>WINDOW</w:t>
                  </w:r>
                </w:p>
              </w:txbxContent>
            </v:textbox>
          </v:roundrect>
        </w:pict>
      </w:r>
    </w:p>
    <w:p w:rsidR="00AF57BD" w:rsidRDefault="00AF57BD" w:rsidP="00AF57BD">
      <w:pPr>
        <w:jc w:val="center"/>
      </w:pPr>
    </w:p>
    <w:p w:rsidR="006B1F8D" w:rsidRDefault="00BF68FE" w:rsidP="00AF57BD">
      <w:pPr>
        <w:jc w:val="center"/>
      </w:pPr>
      <w:r>
        <w:rPr>
          <w:noProof/>
          <w:lang w:eastAsia="cs-CZ"/>
        </w:rPr>
        <w:pict>
          <v:roundrect id="_x0000_s1026" style="position:absolute;left:0;text-align:left;margin-left:-8.6pt;margin-top:28.45pt;width:81.75pt;height:26.7pt;z-index:251658240" arcsize="10923f">
            <v:textbox style="mso-next-textbox:#_x0000_s1026">
              <w:txbxContent>
                <w:p w:rsidR="00ED04D6" w:rsidRDefault="00ED04D6" w:rsidP="00ED04D6">
                  <w:pPr>
                    <w:jc w:val="center"/>
                  </w:pPr>
                  <w:r>
                    <w:t>TEACHER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5" style="position:absolute;left:0;text-align:left;margin-left:382.9pt;margin-top:109.55pt;width:103.5pt;height:26.7pt;z-index:251667456" arcsize="10923f">
            <v:textbox style="mso-next-textbox:#_x0000_s1035">
              <w:txbxContent>
                <w:p w:rsidR="00ED04D6" w:rsidRDefault="00ED04D6" w:rsidP="00ED04D6">
                  <w:pPr>
                    <w:jc w:val="center"/>
                  </w:pPr>
                  <w:r>
                    <w:t>BLACKBOARD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8" style="position:absolute;left:0;text-align:left;margin-left:382.9pt;margin-top:28.45pt;width:98.25pt;height:26.7pt;z-index:251660288" arcsize="10923f">
            <v:textbox style="mso-next-textbox:#_x0000_s1028">
              <w:txbxContent>
                <w:p w:rsidR="00ED04D6" w:rsidRDefault="00ED04D6" w:rsidP="00ED04D6">
                  <w:pPr>
                    <w:jc w:val="center"/>
                  </w:pPr>
                  <w:r>
                    <w:t>SUN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7" style="position:absolute;left:0;text-align:left;margin-left:-15.35pt;margin-top:91.55pt;width:101.25pt;height:26.7pt;z-index:251659264" arcsize="10923f">
            <v:textbox style="mso-next-textbox:#_x0000_s1027">
              <w:txbxContent>
                <w:p w:rsidR="00ED04D6" w:rsidRDefault="00ED04D6" w:rsidP="00ED04D6">
                  <w:pPr>
                    <w:jc w:val="center"/>
                  </w:pPr>
                  <w:r>
                    <w:t>BOY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3" style="position:absolute;left:0;text-align:left;margin-left:321.4pt;margin-top:168.05pt;width:98.25pt;height:26.7pt;z-index:251665408" arcsize="10923f">
            <v:textbox style="mso-next-textbox:#_x0000_s1033">
              <w:txbxContent>
                <w:p w:rsidR="00140FA8" w:rsidRDefault="00140FA8" w:rsidP="00ED04D6">
                  <w:pPr>
                    <w:jc w:val="center"/>
                  </w:pPr>
                  <w:r>
                    <w:t>PEN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9" style="position:absolute;left:0;text-align:left;margin-left:-15.35pt;margin-top:168.05pt;width:101.25pt;height:26.7pt;z-index:251661312" arcsize="10923f">
            <v:textbox style="mso-next-textbox:#_x0000_s1029">
              <w:txbxContent>
                <w:p w:rsidR="00ED04D6" w:rsidRDefault="00ED04D6" w:rsidP="00ED04D6">
                  <w:pPr>
                    <w:jc w:val="center"/>
                  </w:pPr>
                  <w:r>
                    <w:t>GIRL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1" style="position:absolute;left:0;text-align:left;margin-left:8.65pt;margin-top:230.6pt;width:95.25pt;height:26.7pt;z-index:251663360" arcsize="10923f">
            <v:textbox style="mso-next-textbox:#_x0000_s1031">
              <w:txbxContent>
                <w:p w:rsidR="00140FA8" w:rsidRDefault="00140FA8" w:rsidP="00ED04D6">
                  <w:pPr>
                    <w:jc w:val="center"/>
                  </w:pPr>
                  <w:r>
                    <w:t>PENCIL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2" style="position:absolute;left:0;text-align:left;margin-left:316.9pt;margin-top:230.6pt;width:102.75pt;height:26.7pt;z-index:251664384" arcsize="10923f">
            <v:textbox style="mso-next-textbox:#_x0000_s1032">
              <w:txbxContent>
                <w:p w:rsidR="00140FA8" w:rsidRDefault="00140FA8" w:rsidP="00ED04D6">
                  <w:pPr>
                    <w:jc w:val="center"/>
                  </w:pPr>
                  <w:r>
                    <w:t>BOOK</w:t>
                  </w:r>
                </w:p>
              </w:txbxContent>
            </v:textbox>
          </v:roundrect>
        </w:pict>
      </w:r>
      <w:r w:rsidR="00AF57BD" w:rsidRPr="00AF57BD">
        <w:rPr>
          <w:noProof/>
          <w:lang w:eastAsia="cs-CZ"/>
        </w:rPr>
        <w:drawing>
          <wp:inline distT="0" distB="0" distL="0" distR="0">
            <wp:extent cx="4299729" cy="3038475"/>
            <wp:effectExtent l="19050" t="0" r="5571" b="0"/>
            <wp:docPr id="9" name="obrázek 19" descr="Situační obrázky - škola a tří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ituační obrázky - škola a tříd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917" cy="3043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E2D" w:rsidRDefault="00BF68FE" w:rsidP="00AF57BD">
      <w:pPr>
        <w:jc w:val="center"/>
      </w:pPr>
      <w:r>
        <w:rPr>
          <w:noProof/>
          <w:lang w:eastAsia="cs-CZ"/>
        </w:rPr>
        <w:pict>
          <v:roundrect id="_x0000_s1046" style="position:absolute;left:0;text-align:left;margin-left:145.9pt;margin-top:3.65pt;width:103.5pt;height:26.7pt;z-index:251678720" arcsize="10923f">
            <v:textbox>
              <w:txbxContent>
                <w:p w:rsidR="00ED04D6" w:rsidRDefault="00ED04D6" w:rsidP="00ED04D6">
                  <w:pPr>
                    <w:jc w:val="center"/>
                  </w:pPr>
                  <w:r>
                    <w:t>DESK</w:t>
                  </w:r>
                </w:p>
              </w:txbxContent>
            </v:textbox>
          </v:roundrect>
        </w:pict>
      </w:r>
    </w:p>
    <w:p w:rsidR="00664E2D" w:rsidRDefault="00664E2D" w:rsidP="00AF57BD">
      <w:pPr>
        <w:jc w:val="center"/>
      </w:pPr>
    </w:p>
    <w:p w:rsidR="009B4F68" w:rsidRDefault="009B4F68" w:rsidP="009B4F68"/>
    <w:p w:rsidR="009B4F68" w:rsidRDefault="009B4F68" w:rsidP="009B4F68">
      <w:pPr>
        <w:spacing w:line="360" w:lineRule="auto"/>
      </w:pPr>
      <w:r>
        <w:t>……………………………………………………………………</w:t>
      </w:r>
      <w:r>
        <w:tab/>
      </w:r>
      <w:r>
        <w:tab/>
        <w:t>…………………………………………………………………</w:t>
      </w:r>
    </w:p>
    <w:p w:rsidR="009B4F68" w:rsidRDefault="009B4F68" w:rsidP="009B4F68">
      <w:pPr>
        <w:spacing w:line="360" w:lineRule="auto"/>
      </w:pPr>
      <w:r>
        <w:t>…………………………………………………………………..</w:t>
      </w:r>
      <w:r>
        <w:tab/>
      </w:r>
      <w:r>
        <w:tab/>
        <w:t>…………………………………………………………………</w:t>
      </w:r>
    </w:p>
    <w:p w:rsidR="009B4F68" w:rsidRDefault="009B4F68" w:rsidP="009B4F68">
      <w:pPr>
        <w:spacing w:line="360" w:lineRule="auto"/>
      </w:pPr>
      <w:r>
        <w:t>…………………………………………………………………..</w:t>
      </w:r>
      <w:r>
        <w:tab/>
      </w:r>
      <w:r>
        <w:tab/>
        <w:t>…………………………………………………………………</w:t>
      </w:r>
    </w:p>
    <w:p w:rsidR="009B4F68" w:rsidRDefault="009B4F68" w:rsidP="009B4F68">
      <w:pPr>
        <w:spacing w:line="360" w:lineRule="auto"/>
      </w:pPr>
      <w:r>
        <w:t>…………………………………………………………………..</w:t>
      </w:r>
      <w:r>
        <w:tab/>
      </w:r>
      <w:r>
        <w:tab/>
        <w:t>…………………………………………………………………</w:t>
      </w:r>
    </w:p>
    <w:p w:rsidR="009B4F68" w:rsidRDefault="009B4F68" w:rsidP="009B4F68">
      <w:pPr>
        <w:spacing w:line="360" w:lineRule="auto"/>
      </w:pPr>
      <w:r>
        <w:t>…………………………………………………………………..</w:t>
      </w:r>
      <w:r>
        <w:tab/>
      </w:r>
      <w:r>
        <w:tab/>
        <w:t>…………………………………………………………………</w:t>
      </w:r>
    </w:p>
    <w:p w:rsidR="009B4F68" w:rsidRDefault="009B4F68" w:rsidP="009B4F68">
      <w:pPr>
        <w:spacing w:line="360" w:lineRule="auto"/>
      </w:pPr>
      <w:r>
        <w:t>…………………………………………………………………..</w:t>
      </w:r>
      <w:r>
        <w:tab/>
      </w:r>
      <w:r>
        <w:tab/>
        <w:t>…………………………………………………………………</w:t>
      </w:r>
    </w:p>
    <w:p w:rsidR="00371CB2" w:rsidRDefault="009B4F68" w:rsidP="009B4F68">
      <w:pPr>
        <w:spacing w:line="360" w:lineRule="auto"/>
        <w:rPr>
          <w:sz w:val="28"/>
          <w:szCs w:val="28"/>
        </w:rPr>
      </w:pPr>
      <w:r w:rsidRPr="00371CB2">
        <w:rPr>
          <w:b/>
          <w:sz w:val="28"/>
          <w:szCs w:val="28"/>
        </w:rPr>
        <w:t>2</w:t>
      </w:r>
      <w:r w:rsidRPr="009B4F68">
        <w:rPr>
          <w:sz w:val="28"/>
          <w:szCs w:val="28"/>
        </w:rPr>
        <w:t xml:space="preserve">. </w:t>
      </w:r>
      <w:proofErr w:type="spellStart"/>
      <w:r w:rsidRPr="00371CB2">
        <w:rPr>
          <w:b/>
          <w:sz w:val="28"/>
          <w:szCs w:val="28"/>
        </w:rPr>
        <w:t>Colour</w:t>
      </w:r>
      <w:proofErr w:type="spellEnd"/>
      <w:r w:rsidRPr="009B4F68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a </w:t>
      </w:r>
      <w:proofErr w:type="spellStart"/>
      <w:r>
        <w:rPr>
          <w:sz w:val="28"/>
          <w:szCs w:val="28"/>
        </w:rPr>
        <w:t>blue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71CB2">
        <w:rPr>
          <w:sz w:val="28"/>
          <w:szCs w:val="28"/>
        </w:rPr>
        <w:t>w</w:t>
      </w:r>
      <w:r>
        <w:rPr>
          <w:sz w:val="28"/>
          <w:szCs w:val="28"/>
        </w:rPr>
        <w:t>indow</w:t>
      </w:r>
      <w:proofErr w:type="spellEnd"/>
      <w:r w:rsidR="00371CB2">
        <w:rPr>
          <w:sz w:val="28"/>
          <w:szCs w:val="28"/>
        </w:rPr>
        <w:tab/>
      </w:r>
      <w:r w:rsidR="00371CB2">
        <w:rPr>
          <w:sz w:val="28"/>
          <w:szCs w:val="28"/>
        </w:rPr>
        <w:tab/>
        <w:t xml:space="preserve">a green </w:t>
      </w:r>
      <w:proofErr w:type="spellStart"/>
      <w:r w:rsidR="00371CB2">
        <w:rPr>
          <w:sz w:val="28"/>
          <w:szCs w:val="28"/>
        </w:rPr>
        <w:t>desk</w:t>
      </w:r>
      <w:proofErr w:type="spellEnd"/>
      <w:r w:rsidR="00371CB2">
        <w:rPr>
          <w:sz w:val="28"/>
          <w:szCs w:val="28"/>
        </w:rPr>
        <w:tab/>
      </w:r>
      <w:r w:rsidR="00371CB2">
        <w:rPr>
          <w:sz w:val="28"/>
          <w:szCs w:val="28"/>
        </w:rPr>
        <w:tab/>
        <w:t xml:space="preserve">a </w:t>
      </w:r>
      <w:proofErr w:type="spellStart"/>
      <w:r w:rsidR="00371CB2">
        <w:rPr>
          <w:sz w:val="28"/>
          <w:szCs w:val="28"/>
        </w:rPr>
        <w:t>brown</w:t>
      </w:r>
      <w:proofErr w:type="spellEnd"/>
      <w:r w:rsidR="00371CB2">
        <w:rPr>
          <w:sz w:val="28"/>
          <w:szCs w:val="28"/>
        </w:rPr>
        <w:t xml:space="preserve"> </w:t>
      </w:r>
      <w:proofErr w:type="spellStart"/>
      <w:r w:rsidR="00371CB2">
        <w:rPr>
          <w:sz w:val="28"/>
          <w:szCs w:val="28"/>
        </w:rPr>
        <w:t>picture</w:t>
      </w:r>
      <w:proofErr w:type="spellEnd"/>
    </w:p>
    <w:p w:rsidR="004A1B61" w:rsidRDefault="00371CB2" w:rsidP="00371CB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 sun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 pink </w:t>
      </w:r>
      <w:proofErr w:type="spellStart"/>
      <w:r>
        <w:rPr>
          <w:sz w:val="28"/>
          <w:szCs w:val="28"/>
        </w:rPr>
        <w:t>pencil</w:t>
      </w:r>
      <w:proofErr w:type="spellEnd"/>
    </w:p>
    <w:p w:rsidR="004A1B61" w:rsidRDefault="004A1B61" w:rsidP="00371CB2">
      <w:pPr>
        <w:spacing w:line="360" w:lineRule="auto"/>
        <w:rPr>
          <w:sz w:val="28"/>
          <w:szCs w:val="28"/>
        </w:rPr>
      </w:pPr>
    </w:p>
    <w:p w:rsidR="004A1B61" w:rsidRDefault="004A1B61" w:rsidP="004A1B61">
      <w:pPr>
        <w:spacing w:line="36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Zdroj obrázku:</w:t>
      </w:r>
    </w:p>
    <w:p w:rsidR="004A1B61" w:rsidRDefault="004A1B61" w:rsidP="004A1B61">
      <w:pPr>
        <w:spacing w:line="360" w:lineRule="auto"/>
        <w:ind w:left="708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1628775" cy="1152525"/>
            <wp:effectExtent l="19050" t="0" r="9525" b="0"/>
            <wp:docPr id="1" name="obrázek 1" descr="Situační obrázky - škola a tří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ituační obrázky - škola a tříd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http://www.globalni-cteni.cz/clanek/situacni-obrazky/</w:t>
      </w:r>
    </w:p>
    <w:p w:rsidR="0094427A" w:rsidRPr="00371CB2" w:rsidRDefault="009B4F68" w:rsidP="00371CB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94427A" w:rsidRPr="00371CB2" w:rsidSect="00371CB2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57BD"/>
    <w:rsid w:val="00011025"/>
    <w:rsid w:val="000A6AD2"/>
    <w:rsid w:val="000F6F92"/>
    <w:rsid w:val="000F7B77"/>
    <w:rsid w:val="00140FA8"/>
    <w:rsid w:val="00335FB4"/>
    <w:rsid w:val="00371CB2"/>
    <w:rsid w:val="003D4DA7"/>
    <w:rsid w:val="00482577"/>
    <w:rsid w:val="004A1B61"/>
    <w:rsid w:val="00540016"/>
    <w:rsid w:val="00546389"/>
    <w:rsid w:val="00551004"/>
    <w:rsid w:val="00664E2D"/>
    <w:rsid w:val="0069485C"/>
    <w:rsid w:val="006B1F8D"/>
    <w:rsid w:val="006C5DA0"/>
    <w:rsid w:val="0094427A"/>
    <w:rsid w:val="009B4F68"/>
    <w:rsid w:val="00AF57BD"/>
    <w:rsid w:val="00BA070F"/>
    <w:rsid w:val="00BF68FE"/>
    <w:rsid w:val="00C9327C"/>
    <w:rsid w:val="00CF1040"/>
    <w:rsid w:val="00D82132"/>
    <w:rsid w:val="00E77B3D"/>
    <w:rsid w:val="00E9302B"/>
    <w:rsid w:val="00ED04D6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F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7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89F374-DB68-42BD-BC94-2F1CEECE7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8</cp:revision>
  <dcterms:created xsi:type="dcterms:W3CDTF">2012-03-08T11:51:00Z</dcterms:created>
  <dcterms:modified xsi:type="dcterms:W3CDTF">2012-03-19T07:49:00Z</dcterms:modified>
</cp:coreProperties>
</file>