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829" w:rsidRDefault="00792829"/>
    <w:p w:rsidR="00B2683D" w:rsidRDefault="00B2683D"/>
    <w:p w:rsidR="00B2683D" w:rsidRDefault="00B2683D"/>
    <w:tbl>
      <w:tblPr>
        <w:tblpPr w:leftFromText="141" w:rightFromText="141" w:vertAnchor="text" w:horzAnchor="page" w:tblpXSpec="center" w:tblpY="2051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6552"/>
      </w:tblGrid>
      <w:tr w:rsidR="00B2683D" w:rsidRPr="00792829" w:rsidTr="00DE1B67">
        <w:trPr>
          <w:jc w:val="center"/>
        </w:trPr>
        <w:tc>
          <w:tcPr>
            <w:tcW w:w="2660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ZŠ a MŠ T. G. Masaryka Fulnek</w:t>
            </w:r>
          </w:p>
        </w:tc>
      </w:tr>
      <w:tr w:rsidR="00B2683D" w:rsidRPr="00792829" w:rsidTr="00DE1B67">
        <w:trPr>
          <w:jc w:val="center"/>
        </w:trPr>
        <w:tc>
          <w:tcPr>
            <w:tcW w:w="2660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Autor:</w:t>
            </w:r>
          </w:p>
        </w:tc>
        <w:tc>
          <w:tcPr>
            <w:tcW w:w="6552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 xml:space="preserve">Mgr. Pavla </w:t>
            </w:r>
            <w:proofErr w:type="spellStart"/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Kešeláková</w:t>
            </w:r>
            <w:proofErr w:type="spellEnd"/>
          </w:p>
        </w:tc>
      </w:tr>
      <w:tr w:rsidR="00B2683D" w:rsidRPr="00792829" w:rsidTr="00DE1B67">
        <w:trPr>
          <w:jc w:val="center"/>
        </w:trPr>
        <w:tc>
          <w:tcPr>
            <w:tcW w:w="2660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Název:</w:t>
            </w:r>
          </w:p>
        </w:tc>
        <w:tc>
          <w:tcPr>
            <w:tcW w:w="6552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rFonts w:ascii="Calibri" w:eastAsia="Calibri" w:hAnsi="Calibri" w:cs="Times New Roman"/>
                <w:sz w:val="40"/>
                <w:szCs w:val="40"/>
              </w:rPr>
              <w:t>VY_52_INOVACE_PR.1.1-25</w:t>
            </w:r>
          </w:p>
        </w:tc>
      </w:tr>
      <w:tr w:rsidR="00B2683D" w:rsidRPr="00792829" w:rsidTr="00DE1B67">
        <w:trPr>
          <w:jc w:val="center"/>
        </w:trPr>
        <w:tc>
          <w:tcPr>
            <w:tcW w:w="2660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Téma:</w:t>
            </w:r>
          </w:p>
        </w:tc>
        <w:tc>
          <w:tcPr>
            <w:tcW w:w="6552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rFonts w:ascii="Calibri" w:eastAsia="Calibri" w:hAnsi="Calibri" w:cs="Times New Roman"/>
                <w:sz w:val="40"/>
                <w:szCs w:val="40"/>
              </w:rPr>
              <w:t>Strom a keř</w:t>
            </w:r>
          </w:p>
        </w:tc>
      </w:tr>
      <w:tr w:rsidR="00B2683D" w:rsidRPr="00792829" w:rsidTr="00DE1B67">
        <w:trPr>
          <w:trHeight w:val="1722"/>
          <w:jc w:val="center"/>
        </w:trPr>
        <w:tc>
          <w:tcPr>
            <w:tcW w:w="2660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b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b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shd w:val="clear" w:color="auto" w:fill="auto"/>
          </w:tcPr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r w:rsidRPr="00792829">
              <w:rPr>
                <w:rFonts w:ascii="Calibri" w:eastAsia="Calibri" w:hAnsi="Calibri" w:cs="Times New Roman"/>
                <w:sz w:val="40"/>
                <w:szCs w:val="40"/>
              </w:rPr>
              <w:t>CZ.1.07/1.4.00/21.0903</w:t>
            </w:r>
          </w:p>
          <w:p w:rsidR="00B2683D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</w:p>
          <w:p w:rsidR="00B2683D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</w:p>
          <w:p w:rsidR="00B2683D" w:rsidRPr="00792829" w:rsidRDefault="00B2683D" w:rsidP="00DE1B67">
            <w:pPr>
              <w:spacing w:after="0" w:line="240" w:lineRule="auto"/>
              <w:rPr>
                <w:rFonts w:ascii="Calibri" w:eastAsia="Calibri" w:hAnsi="Calibri" w:cs="Times New Roman"/>
                <w:sz w:val="40"/>
                <w:szCs w:val="40"/>
              </w:rPr>
            </w:pPr>
            <w:bookmarkStart w:id="0" w:name="_GoBack"/>
            <w:bookmarkEnd w:id="0"/>
          </w:p>
        </w:tc>
      </w:tr>
    </w:tbl>
    <w:p w:rsidR="00751B53" w:rsidRDefault="00792829">
      <w:r>
        <w:rPr>
          <w:rFonts w:ascii="Calibri" w:eastAsia="Calibri" w:hAnsi="Calibri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0048" behindDoc="1" locked="0" layoutInCell="1" allowOverlap="1" wp14:anchorId="4197A383" wp14:editId="7168A790">
            <wp:simplePos x="0" y="0"/>
            <wp:positionH relativeFrom="margin">
              <wp:align>center</wp:align>
            </wp:positionH>
            <wp:positionV relativeFrom="paragraph">
              <wp:posOffset>3918585</wp:posOffset>
            </wp:positionV>
            <wp:extent cx="5407660" cy="1048385"/>
            <wp:effectExtent l="0" t="0" r="254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6256F7" w:rsidRDefault="006256F7" w:rsidP="00751B53">
      <w:pPr>
        <w:autoSpaceDN w:val="0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6256F7" w:rsidRDefault="006256F7" w:rsidP="00751B53">
      <w:pPr>
        <w:autoSpaceDN w:val="0"/>
        <w:rPr>
          <w:rFonts w:ascii="Calibri" w:eastAsia="Calibri" w:hAnsi="Calibri" w:cs="Times New Roman"/>
          <w:b/>
          <w:bCs/>
          <w:sz w:val="28"/>
          <w:szCs w:val="28"/>
        </w:rPr>
      </w:pP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b/>
          <w:bCs/>
          <w:sz w:val="40"/>
          <w:szCs w:val="40"/>
        </w:rPr>
      </w:pPr>
      <w:r w:rsidRPr="00B2683D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 w:rsidRPr="00B2683D">
        <w:rPr>
          <w:rFonts w:ascii="Calibri" w:eastAsia="Calibri" w:hAnsi="Calibri" w:cs="Times New Roman"/>
          <w:bCs/>
          <w:sz w:val="40"/>
          <w:szCs w:val="40"/>
        </w:rPr>
        <w:t>ZŠ a MŠ T. G. Masaryka FULNEK, příspěvková organizace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b/>
          <w:sz w:val="40"/>
          <w:szCs w:val="40"/>
        </w:rPr>
        <w:t>Autor:</w:t>
      </w:r>
      <w:r w:rsidRPr="00B2683D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proofErr w:type="gramStart"/>
      <w:r w:rsidRPr="00B2683D">
        <w:rPr>
          <w:rFonts w:ascii="Calibri" w:eastAsia="Calibri" w:hAnsi="Calibri" w:cs="Times New Roman"/>
          <w:sz w:val="40"/>
          <w:szCs w:val="40"/>
        </w:rPr>
        <w:t>Mgr.Pavla</w:t>
      </w:r>
      <w:proofErr w:type="spellEnd"/>
      <w:proofErr w:type="gramEnd"/>
      <w:r w:rsidRPr="00B2683D">
        <w:rPr>
          <w:rFonts w:ascii="Calibri" w:eastAsia="Calibri" w:hAnsi="Calibri" w:cs="Times New Roman"/>
          <w:sz w:val="40"/>
          <w:szCs w:val="40"/>
        </w:rPr>
        <w:t xml:space="preserve"> </w:t>
      </w:r>
      <w:proofErr w:type="spellStart"/>
      <w:r w:rsidRPr="00B2683D">
        <w:rPr>
          <w:rFonts w:ascii="Calibri" w:eastAsia="Calibri" w:hAnsi="Calibri" w:cs="Times New Roman"/>
          <w:sz w:val="40"/>
          <w:szCs w:val="40"/>
        </w:rPr>
        <w:t>Kešeláková</w:t>
      </w:r>
      <w:proofErr w:type="spellEnd"/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b/>
          <w:sz w:val="40"/>
          <w:szCs w:val="40"/>
        </w:rPr>
        <w:t xml:space="preserve">Datum vytvoření: </w:t>
      </w:r>
      <w:r w:rsidRPr="00B2683D">
        <w:rPr>
          <w:rFonts w:ascii="Calibri" w:eastAsia="Calibri" w:hAnsi="Calibri" w:cs="Times New Roman"/>
          <w:sz w:val="40"/>
          <w:szCs w:val="40"/>
        </w:rPr>
        <w:t>6. 11. 2011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b/>
          <w:sz w:val="40"/>
          <w:szCs w:val="40"/>
        </w:rPr>
        <w:t>Ročník:</w:t>
      </w:r>
      <w:r w:rsidRPr="00B2683D">
        <w:rPr>
          <w:rFonts w:ascii="Calibri" w:eastAsia="Calibri" w:hAnsi="Calibri" w:cs="Times New Roman"/>
          <w:sz w:val="40"/>
          <w:szCs w:val="40"/>
        </w:rPr>
        <w:t xml:space="preserve"> 1. ZŠ /6 – 7 let/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b/>
          <w:sz w:val="40"/>
          <w:szCs w:val="40"/>
        </w:rPr>
        <w:t>Vzdělávací oblast:</w:t>
      </w:r>
      <w:r w:rsidRPr="00B2683D">
        <w:rPr>
          <w:rFonts w:ascii="Calibri" w:eastAsia="Calibri" w:hAnsi="Calibri" w:cs="Times New Roman"/>
          <w:sz w:val="40"/>
          <w:szCs w:val="40"/>
        </w:rPr>
        <w:t xml:space="preserve"> Člověk a jeho svět, Prvouka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b/>
          <w:sz w:val="40"/>
          <w:szCs w:val="40"/>
        </w:rPr>
        <w:t>Téma:</w:t>
      </w:r>
      <w:r w:rsidRPr="00B2683D">
        <w:rPr>
          <w:rFonts w:ascii="Calibri" w:eastAsia="Calibri" w:hAnsi="Calibri" w:cs="Times New Roman"/>
          <w:sz w:val="40"/>
          <w:szCs w:val="40"/>
        </w:rPr>
        <w:t xml:space="preserve"> Rozmanitost přírody – strom a keř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b/>
          <w:sz w:val="40"/>
          <w:szCs w:val="40"/>
        </w:rPr>
        <w:t xml:space="preserve">Anotace:  </w:t>
      </w:r>
      <w:r w:rsidRPr="00B2683D">
        <w:rPr>
          <w:rFonts w:ascii="Calibri" w:eastAsia="Calibri" w:hAnsi="Calibri" w:cs="Times New Roman"/>
          <w:sz w:val="40"/>
          <w:szCs w:val="40"/>
        </w:rPr>
        <w:t xml:space="preserve">Pracovní list slouží k vyhledávání, pozorování, vybarvování, možnost i vystřihování obrázků 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sz w:val="40"/>
          <w:szCs w:val="40"/>
        </w:rPr>
        <w:t xml:space="preserve">                   Žák - vyhledává strom listnatý, jehličnatý – vybarvuje, 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sz w:val="40"/>
          <w:szCs w:val="40"/>
        </w:rPr>
        <w:t xml:space="preserve">                           -vyhledá a uvědomí si rozdíl mezi stromem a keřem. </w:t>
      </w:r>
    </w:p>
    <w:p w:rsidR="00751B53" w:rsidRPr="00B2683D" w:rsidRDefault="00751B53" w:rsidP="00751B53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B2683D">
        <w:rPr>
          <w:rFonts w:ascii="Calibri" w:eastAsia="Calibri" w:hAnsi="Calibri" w:cs="Times New Roman"/>
          <w:sz w:val="40"/>
          <w:szCs w:val="40"/>
        </w:rPr>
        <w:t xml:space="preserve">         /Je možné si strom jehličnatý vystřihnout a nalepit do sešitu, dokreslit k němu šišky – charakteristický znak smrku/.</w:t>
      </w:r>
    </w:p>
    <w:p w:rsidR="00751B53" w:rsidRPr="00B2683D" w:rsidRDefault="00751B53">
      <w:pPr>
        <w:rPr>
          <w:sz w:val="40"/>
          <w:szCs w:val="40"/>
        </w:rPr>
      </w:pPr>
    </w:p>
    <w:p w:rsidR="00751B53" w:rsidRDefault="00751B53">
      <w:r>
        <w:br w:type="page"/>
      </w:r>
    </w:p>
    <w:p w:rsidR="00751B53" w:rsidRDefault="00751B53"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 wp14:anchorId="5F9833AD" wp14:editId="6D0360F1">
            <wp:simplePos x="0" y="0"/>
            <wp:positionH relativeFrom="margin">
              <wp:align>center</wp:align>
            </wp:positionH>
            <wp:positionV relativeFrom="paragraph">
              <wp:posOffset>193040</wp:posOffset>
            </wp:positionV>
            <wp:extent cx="9408795" cy="5907405"/>
            <wp:effectExtent l="0" t="0" r="1905" b="0"/>
            <wp:wrapTight wrapText="bothSides">
              <wp:wrapPolygon edited="0">
                <wp:start x="0" y="0"/>
                <wp:lineTo x="0" y="21523"/>
                <wp:lineTo x="21561" y="21523"/>
                <wp:lineTo x="21561" y="0"/>
                <wp:lineTo x="0" y="0"/>
              </wp:wrapPolygon>
            </wp:wrapTight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8795" cy="590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B53" w:rsidRDefault="006256F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595CC3" wp14:editId="07487D2F">
                <wp:simplePos x="0" y="0"/>
                <wp:positionH relativeFrom="column">
                  <wp:posOffset>-8890</wp:posOffset>
                </wp:positionH>
                <wp:positionV relativeFrom="paragraph">
                  <wp:posOffset>-156771</wp:posOffset>
                </wp:positionV>
                <wp:extent cx="4286992" cy="736271"/>
                <wp:effectExtent l="0" t="0" r="0" b="69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992" cy="7362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56F7" w:rsidRPr="006256F7" w:rsidRDefault="006256F7" w:rsidP="006256F7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256F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Vybarvi strom:     1. </w:t>
                            </w:r>
                            <w:proofErr w:type="gramStart"/>
                            <w:r w:rsidRPr="006256F7">
                              <w:rPr>
                                <w:b/>
                                <w:sz w:val="28"/>
                                <w:szCs w:val="28"/>
                              </w:rPr>
                              <w:t>listnatý,       2. jehličnatý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7pt;margin-top:-12.35pt;width:337.55pt;height:57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" stroked="f">
                <v:textbox>
                  <w:txbxContent>
                    <w:p w:rsidR="006256F7" w:rsidRPr="006256F7" w:rsidRDefault="006256F7" w:rsidP="006256F7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6256F7">
                        <w:rPr>
                          <w:b/>
                          <w:sz w:val="28"/>
                          <w:szCs w:val="28"/>
                        </w:rPr>
                        <w:t xml:space="preserve">Vybarvi strom:     1. </w:t>
                      </w:r>
                      <w:proofErr w:type="gramStart"/>
                      <w:r w:rsidRPr="006256F7">
                        <w:rPr>
                          <w:b/>
                          <w:sz w:val="28"/>
                          <w:szCs w:val="28"/>
                        </w:rPr>
                        <w:t xml:space="preserve">listnatý,       </w:t>
                      </w:r>
                      <w:r w:rsidRPr="006256F7">
                        <w:rPr>
                          <w:b/>
                          <w:sz w:val="28"/>
                          <w:szCs w:val="28"/>
                        </w:rPr>
                        <w:t>2. jehličnatý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51B53">
        <w:br w:type="page"/>
      </w: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0"/>
          <w:lang w:eastAsia="cs-CZ"/>
        </w:rPr>
      </w:pP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0"/>
          <w:lang w:eastAsia="cs-CZ"/>
        </w:rPr>
      </w:pP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0"/>
          <w:lang w:eastAsia="cs-CZ"/>
        </w:rPr>
      </w:pPr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cs-CZ"/>
        </w:rPr>
      </w:pPr>
      <w:r w:rsidRPr="00B2683D">
        <w:rPr>
          <w:rFonts w:ascii="Times New Roman" w:eastAsia="Times New Roman" w:hAnsi="Times New Roman" w:cs="Times New Roman"/>
          <w:b/>
          <w:kern w:val="1"/>
          <w:sz w:val="40"/>
          <w:szCs w:val="40"/>
          <w:lang w:eastAsia="cs-CZ"/>
        </w:rPr>
        <w:t>Zdroje:</w:t>
      </w:r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r w:rsidRPr="00B2683D"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  <w:t xml:space="preserve">Smrk: </w:t>
      </w:r>
      <w:r w:rsidRPr="00B2683D"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  <w:tab/>
      </w:r>
    </w:p>
    <w:p w:rsidR="00751B53" w:rsidRPr="00B2683D" w:rsidRDefault="00B2683D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hyperlink r:id="rId7" w:history="1">
        <w:r w:rsidR="00751B53" w:rsidRPr="00B2683D">
          <w:rPr>
            <w:rFonts w:ascii="Times New Roman" w:eastAsia="Times New Roman" w:hAnsi="Times New Roman" w:cs="Times New Roman"/>
            <w:color w:val="0000FF"/>
            <w:kern w:val="1"/>
            <w:sz w:val="40"/>
            <w:szCs w:val="40"/>
            <w:u w:val="single"/>
            <w:lang w:eastAsia="cs-CZ"/>
          </w:rPr>
          <w:t>http://www.detskeomalovanky.cz/wp-content/smrk.gif</w:t>
        </w:r>
      </w:hyperlink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r w:rsidRPr="00B2683D"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  <w:t xml:space="preserve">Palma: </w:t>
      </w:r>
      <w:hyperlink r:id="rId8" w:history="1">
        <w:r w:rsidRPr="00B2683D">
          <w:rPr>
            <w:rFonts w:ascii="Times New Roman" w:eastAsia="Times New Roman" w:hAnsi="Times New Roman" w:cs="Times New Roman"/>
            <w:color w:val="0000FF"/>
            <w:kern w:val="1"/>
            <w:sz w:val="40"/>
            <w:szCs w:val="40"/>
            <w:u w:val="single"/>
            <w:lang w:eastAsia="cs-CZ"/>
          </w:rPr>
          <w:t>http://www.coloring-pages-kids.com/coloring-pages/nature-food-coloring-pages/trees-coloring-pages/trees-coloring-pages-images/tree-coloring-page-11.php</w:t>
        </w:r>
      </w:hyperlink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r w:rsidRPr="00B2683D"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  <w:t>strom:</w:t>
      </w:r>
    </w:p>
    <w:p w:rsidR="00751B53" w:rsidRPr="00B2683D" w:rsidRDefault="00B2683D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hyperlink r:id="rId9" w:history="1">
        <w:r w:rsidR="00751B53" w:rsidRPr="00B2683D">
          <w:rPr>
            <w:rFonts w:ascii="Times New Roman" w:eastAsia="Times New Roman" w:hAnsi="Times New Roman" w:cs="Times New Roman"/>
            <w:color w:val="0000FF"/>
            <w:kern w:val="1"/>
            <w:sz w:val="40"/>
            <w:szCs w:val="40"/>
            <w:u w:val="single"/>
            <w:lang w:eastAsia="cs-CZ"/>
          </w:rPr>
          <w:t>http://www.druidoveavronelle.wz.cz/</w:t>
        </w:r>
      </w:hyperlink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</w:p>
    <w:p w:rsidR="00751B53" w:rsidRPr="00B2683D" w:rsidRDefault="00751B53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  <w:r w:rsidRPr="00B2683D"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  <w:t>keř – vlastní úprava</w:t>
      </w:r>
    </w:p>
    <w:p w:rsidR="006256F7" w:rsidRPr="00B2683D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40"/>
          <w:szCs w:val="40"/>
          <w:lang w:eastAsia="cs-CZ"/>
        </w:rPr>
      </w:pP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6256F7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6256F7" w:rsidRPr="00751B53" w:rsidRDefault="006256F7" w:rsidP="00751B53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751B53" w:rsidRDefault="00751B53"/>
    <w:p w:rsidR="00751B53" w:rsidRDefault="00751B53"/>
    <w:sectPr w:rsidR="00751B53" w:rsidSect="006256F7">
      <w:pgSz w:w="16838" w:h="11906" w:orient="landscape"/>
      <w:pgMar w:top="0" w:right="678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151"/>
    <w:rsid w:val="003138E2"/>
    <w:rsid w:val="00492112"/>
    <w:rsid w:val="006104F0"/>
    <w:rsid w:val="00613E1E"/>
    <w:rsid w:val="006256F7"/>
    <w:rsid w:val="00726377"/>
    <w:rsid w:val="00751B53"/>
    <w:rsid w:val="00792829"/>
    <w:rsid w:val="007C526F"/>
    <w:rsid w:val="00A23151"/>
    <w:rsid w:val="00B2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1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28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15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282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ring-pages-kids.com/coloring-pages/nature-food-coloring-pages/trees-coloring-pages/trees-coloring-pages-images/tree-coloring-page-11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tskeomalovanky.cz/wp-content/smrk.gi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ruidoveavronelle.wz.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12</cp:revision>
  <dcterms:created xsi:type="dcterms:W3CDTF">2011-11-06T10:00:00Z</dcterms:created>
  <dcterms:modified xsi:type="dcterms:W3CDTF">2012-02-01T21:32:00Z</dcterms:modified>
</cp:coreProperties>
</file>