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CE1" w:rsidRDefault="00BB31AD">
      <w:r w:rsidRPr="00BB31AD">
        <w:drawing>
          <wp:inline distT="0" distB="0" distL="0" distR="0" wp14:anchorId="55DB851D" wp14:editId="618E9AC0">
            <wp:extent cx="5407152" cy="1045464"/>
            <wp:effectExtent l="0" t="0" r="3175" b="254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31AD" w:rsidRDefault="00BB31AD">
      <w:r w:rsidRPr="00BB31AD">
        <w:drawing>
          <wp:inline distT="0" distB="0" distL="0" distR="0" wp14:anchorId="53D447F2" wp14:editId="11D8F3FF">
            <wp:extent cx="5760720" cy="1888188"/>
            <wp:effectExtent l="114300" t="76200" r="68580" b="16954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BB31AD" w:rsidRDefault="00BB31AD">
      <w:pPr>
        <w:rPr>
          <w:sz w:val="28"/>
          <w:szCs w:val="28"/>
        </w:rPr>
      </w:pPr>
      <w:proofErr w:type="spellStart"/>
      <w:r w:rsidRPr="00BB31AD">
        <w:rPr>
          <w:b/>
          <w:sz w:val="28"/>
          <w:szCs w:val="28"/>
        </w:rPr>
        <w:t>Anotace:</w:t>
      </w:r>
      <w:r>
        <w:rPr>
          <w:sz w:val="28"/>
          <w:szCs w:val="28"/>
        </w:rPr>
        <w:t>Test</w:t>
      </w:r>
      <w:proofErr w:type="spellEnd"/>
      <w:r>
        <w:rPr>
          <w:sz w:val="28"/>
          <w:szCs w:val="28"/>
        </w:rPr>
        <w:t xml:space="preserve"> k prověření znalostí z přírodovědy o gravitační síle a gravitačním </w:t>
      </w:r>
      <w:proofErr w:type="spellStart"/>
      <w:proofErr w:type="gramStart"/>
      <w:r>
        <w:rPr>
          <w:sz w:val="28"/>
          <w:szCs w:val="28"/>
        </w:rPr>
        <w:t>poli.Žáci</w:t>
      </w:r>
      <w:proofErr w:type="spellEnd"/>
      <w:proofErr w:type="gramEnd"/>
      <w:r>
        <w:rPr>
          <w:sz w:val="28"/>
          <w:szCs w:val="28"/>
        </w:rPr>
        <w:t xml:space="preserve"> test samostatně písemně test vypracují po předchozím probrání učiva</w:t>
      </w:r>
      <w:r w:rsidR="00452CED">
        <w:rPr>
          <w:sz w:val="28"/>
          <w:szCs w:val="28"/>
        </w:rPr>
        <w:t xml:space="preserve"> a výkladu.</w:t>
      </w:r>
    </w:p>
    <w:p w:rsidR="00452CED" w:rsidRDefault="00452CED">
      <w:pPr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Prameny:</w:t>
      </w:r>
      <w:r>
        <w:rPr>
          <w:sz w:val="28"/>
          <w:szCs w:val="28"/>
        </w:rPr>
        <w:t>učebnice</w:t>
      </w:r>
      <w:proofErr w:type="spellEnd"/>
      <w:r>
        <w:rPr>
          <w:sz w:val="28"/>
          <w:szCs w:val="28"/>
        </w:rPr>
        <w:t xml:space="preserve"> Přírodověda </w:t>
      </w:r>
      <w:proofErr w:type="gramStart"/>
      <w:r>
        <w:rPr>
          <w:sz w:val="28"/>
          <w:szCs w:val="28"/>
        </w:rPr>
        <w:t>pro 5.ročník</w:t>
      </w:r>
      <w:proofErr w:type="gramEnd"/>
      <w:r>
        <w:rPr>
          <w:sz w:val="28"/>
          <w:szCs w:val="28"/>
        </w:rPr>
        <w:t xml:space="preserve"> „Země ve </w:t>
      </w:r>
      <w:proofErr w:type="spellStart"/>
      <w:r>
        <w:rPr>
          <w:sz w:val="28"/>
          <w:szCs w:val="28"/>
        </w:rPr>
        <w:t>vesmíru“,nakladatelství</w:t>
      </w:r>
      <w:proofErr w:type="spellEnd"/>
      <w:r>
        <w:rPr>
          <w:sz w:val="28"/>
          <w:szCs w:val="28"/>
        </w:rPr>
        <w:t xml:space="preserve"> Alter</w:t>
      </w:r>
    </w:p>
    <w:p w:rsidR="00452CED" w:rsidRDefault="00C6514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Test z přírodovědy </w:t>
      </w:r>
      <w:proofErr w:type="gramStart"/>
      <w:r>
        <w:rPr>
          <w:b/>
          <w:sz w:val="28"/>
          <w:szCs w:val="28"/>
          <w:u w:val="single"/>
        </w:rPr>
        <w:t>pro 5.ročník-Gravitační</w:t>
      </w:r>
      <w:proofErr w:type="gramEnd"/>
      <w:r>
        <w:rPr>
          <w:b/>
          <w:sz w:val="28"/>
          <w:szCs w:val="28"/>
          <w:u w:val="single"/>
        </w:rPr>
        <w:t xml:space="preserve"> síla a gravitační pole</w:t>
      </w:r>
    </w:p>
    <w:p w:rsidR="00C65142" w:rsidRDefault="00C65142">
      <w:pPr>
        <w:rPr>
          <w:b/>
          <w:sz w:val="28"/>
          <w:szCs w:val="28"/>
        </w:rPr>
      </w:pPr>
      <w:r>
        <w:rPr>
          <w:b/>
          <w:sz w:val="28"/>
          <w:szCs w:val="28"/>
        </w:rPr>
        <w:t>Jméno:…………………………………………………………Datum:…………………………………</w:t>
      </w:r>
      <w:proofErr w:type="gramStart"/>
      <w:r>
        <w:rPr>
          <w:b/>
          <w:sz w:val="28"/>
          <w:szCs w:val="28"/>
        </w:rPr>
        <w:t>…..</w:t>
      </w:r>
      <w:proofErr w:type="gramEnd"/>
    </w:p>
    <w:p w:rsidR="00C65142" w:rsidRDefault="00C65142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1.</w:t>
      </w:r>
      <w:r>
        <w:rPr>
          <w:sz w:val="28"/>
          <w:szCs w:val="28"/>
        </w:rPr>
        <w:t>Gravitační</w:t>
      </w:r>
      <w:proofErr w:type="gramEnd"/>
      <w:r>
        <w:rPr>
          <w:sz w:val="28"/>
          <w:szCs w:val="28"/>
        </w:rPr>
        <w:t xml:space="preserve"> síla je </w:t>
      </w:r>
      <w:proofErr w:type="spellStart"/>
      <w:r>
        <w:rPr>
          <w:sz w:val="28"/>
          <w:szCs w:val="28"/>
        </w:rPr>
        <w:t>síla,kterou</w:t>
      </w:r>
      <w:proofErr w:type="spellEnd"/>
      <w:r>
        <w:rPr>
          <w:sz w:val="28"/>
          <w:szCs w:val="28"/>
        </w:rPr>
        <w:t xml:space="preserve"> se přitahují………………………………………………………....</w:t>
      </w:r>
    </w:p>
    <w:p w:rsidR="00C65142" w:rsidRDefault="00C6514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C65142" w:rsidRDefault="00C65142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2.</w:t>
      </w:r>
      <w:r>
        <w:rPr>
          <w:sz w:val="28"/>
          <w:szCs w:val="28"/>
        </w:rPr>
        <w:t>Jak</w:t>
      </w:r>
      <w:proofErr w:type="gramEnd"/>
      <w:r>
        <w:rPr>
          <w:sz w:val="28"/>
          <w:szCs w:val="28"/>
        </w:rPr>
        <w:t xml:space="preserve"> závisí velikost gravitační síly na hmotnosti </w:t>
      </w:r>
      <w:proofErr w:type="spellStart"/>
      <w:r>
        <w:rPr>
          <w:sz w:val="28"/>
          <w:szCs w:val="28"/>
        </w:rPr>
        <w:t>těles?Čím</w:t>
      </w:r>
      <w:proofErr w:type="spellEnd"/>
      <w:r>
        <w:rPr>
          <w:sz w:val="28"/>
          <w:szCs w:val="28"/>
        </w:rPr>
        <w:t xml:space="preserve"> větší je hmotnost </w:t>
      </w:r>
      <w:proofErr w:type="spellStart"/>
      <w:r>
        <w:rPr>
          <w:sz w:val="28"/>
          <w:szCs w:val="28"/>
        </w:rPr>
        <w:t>tělesa,tím</w:t>
      </w:r>
      <w:proofErr w:type="spellEnd"/>
      <w:r>
        <w:rPr>
          <w:sz w:val="28"/>
          <w:szCs w:val="28"/>
        </w:rPr>
        <w:t xml:space="preserve">……………………………je velikost gravitační </w:t>
      </w:r>
      <w:proofErr w:type="spellStart"/>
      <w:r>
        <w:rPr>
          <w:sz w:val="28"/>
          <w:szCs w:val="28"/>
        </w:rPr>
        <w:t>síly,kterou</w:t>
      </w:r>
      <w:proofErr w:type="spellEnd"/>
      <w:r>
        <w:rPr>
          <w:sz w:val="28"/>
          <w:szCs w:val="28"/>
        </w:rPr>
        <w:t xml:space="preserve"> působí na okolní předměty.</w:t>
      </w:r>
    </w:p>
    <w:p w:rsidR="00C65142" w:rsidRDefault="00C65142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3.</w:t>
      </w:r>
      <w:r>
        <w:rPr>
          <w:sz w:val="28"/>
          <w:szCs w:val="28"/>
        </w:rPr>
        <w:t>Jak</w:t>
      </w:r>
      <w:proofErr w:type="gramEnd"/>
      <w:r>
        <w:rPr>
          <w:sz w:val="28"/>
          <w:szCs w:val="28"/>
        </w:rPr>
        <w:t xml:space="preserve"> závisí velikost gravitační síly na vzdálenosti </w:t>
      </w:r>
      <w:proofErr w:type="spellStart"/>
      <w:r>
        <w:rPr>
          <w:sz w:val="28"/>
          <w:szCs w:val="28"/>
        </w:rPr>
        <w:t>těles?Čím</w:t>
      </w:r>
      <w:proofErr w:type="spellEnd"/>
      <w:r>
        <w:rPr>
          <w:sz w:val="28"/>
          <w:szCs w:val="28"/>
        </w:rPr>
        <w:t xml:space="preserve"> je větší vzdálenost mezi </w:t>
      </w:r>
      <w:proofErr w:type="spellStart"/>
      <w:r>
        <w:rPr>
          <w:sz w:val="28"/>
          <w:szCs w:val="28"/>
        </w:rPr>
        <w:t>předměty,tím</w:t>
      </w:r>
      <w:proofErr w:type="spellEnd"/>
      <w:r>
        <w:rPr>
          <w:sz w:val="28"/>
          <w:szCs w:val="28"/>
        </w:rPr>
        <w:t xml:space="preserve">………………………………….je velikost gravitační </w:t>
      </w:r>
      <w:proofErr w:type="spellStart"/>
      <w:r>
        <w:rPr>
          <w:sz w:val="28"/>
          <w:szCs w:val="28"/>
        </w:rPr>
        <w:t>síly</w:t>
      </w:r>
      <w:r w:rsidR="00182DE6">
        <w:rPr>
          <w:sz w:val="28"/>
          <w:szCs w:val="28"/>
        </w:rPr>
        <w:t>,kterou</w:t>
      </w:r>
      <w:proofErr w:type="spellEnd"/>
      <w:r w:rsidR="00182DE6">
        <w:rPr>
          <w:sz w:val="28"/>
          <w:szCs w:val="28"/>
        </w:rPr>
        <w:t xml:space="preserve"> se tyto předměty přitahují.</w:t>
      </w:r>
    </w:p>
    <w:p w:rsidR="00182DE6" w:rsidRDefault="00182DE6">
      <w:pPr>
        <w:rPr>
          <w:b/>
          <w:sz w:val="28"/>
          <w:szCs w:val="28"/>
        </w:rPr>
      </w:pPr>
    </w:p>
    <w:p w:rsidR="00182DE6" w:rsidRDefault="00182DE6">
      <w:pPr>
        <w:rPr>
          <w:b/>
          <w:sz w:val="28"/>
          <w:szCs w:val="28"/>
        </w:rPr>
      </w:pPr>
    </w:p>
    <w:p w:rsidR="00182DE6" w:rsidRDefault="00182DE6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lastRenderedPageBreak/>
        <w:t>4.</w:t>
      </w:r>
      <w:r>
        <w:rPr>
          <w:sz w:val="28"/>
          <w:szCs w:val="28"/>
        </w:rPr>
        <w:t>Uveď</w:t>
      </w:r>
      <w:proofErr w:type="gramEnd"/>
      <w:r>
        <w:rPr>
          <w:sz w:val="28"/>
          <w:szCs w:val="28"/>
        </w:rPr>
        <w:t xml:space="preserve"> tři příklady působení gravitační síly Země:</w:t>
      </w:r>
    </w:p>
    <w:p w:rsidR="00182DE6" w:rsidRDefault="00182DE6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82DE6" w:rsidRDefault="00182DE6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5.</w:t>
      </w:r>
      <w:r>
        <w:rPr>
          <w:sz w:val="28"/>
          <w:szCs w:val="28"/>
        </w:rPr>
        <w:t>Země</w:t>
      </w:r>
      <w:proofErr w:type="gramEnd"/>
      <w:r>
        <w:rPr>
          <w:sz w:val="28"/>
          <w:szCs w:val="28"/>
        </w:rPr>
        <w:t xml:space="preserve"> přitahuje všechna tělesa směrem……………………….Všude na zeměkouli je směr dolů směrem…………………………………………………………………………….</w:t>
      </w:r>
    </w:p>
    <w:p w:rsidR="00182DE6" w:rsidRDefault="00182DE6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6.</w:t>
      </w:r>
      <w:r>
        <w:rPr>
          <w:sz w:val="28"/>
          <w:szCs w:val="28"/>
        </w:rPr>
        <w:t>Sílu</w:t>
      </w:r>
      <w:proofErr w:type="gramEnd"/>
      <w:r>
        <w:rPr>
          <w:sz w:val="28"/>
          <w:szCs w:val="28"/>
        </w:rPr>
        <w:t xml:space="preserve"> měříme…………………………………Jednotka síly se nazývá………………………………</w:t>
      </w:r>
    </w:p>
    <w:p w:rsidR="00182DE6" w:rsidRDefault="00182DE6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7.</w:t>
      </w:r>
      <w:r>
        <w:rPr>
          <w:sz w:val="28"/>
          <w:szCs w:val="28"/>
        </w:rPr>
        <w:t>Země</w:t>
      </w:r>
      <w:proofErr w:type="gramEnd"/>
      <w:r>
        <w:rPr>
          <w:sz w:val="28"/>
          <w:szCs w:val="28"/>
        </w:rPr>
        <w:t xml:space="preserve"> (přitahuje-nepřitahuje) svou gravitační silou i </w:t>
      </w:r>
      <w:proofErr w:type="spellStart"/>
      <w:r>
        <w:rPr>
          <w:sz w:val="28"/>
          <w:szCs w:val="28"/>
        </w:rPr>
        <w:t>tělesa,která</w:t>
      </w:r>
      <w:proofErr w:type="spellEnd"/>
      <w:r>
        <w:rPr>
          <w:sz w:val="28"/>
          <w:szCs w:val="28"/>
        </w:rPr>
        <w:t xml:space="preserve"> se Země </w:t>
      </w:r>
      <w:proofErr w:type="spellStart"/>
      <w:r>
        <w:rPr>
          <w:sz w:val="28"/>
          <w:szCs w:val="28"/>
        </w:rPr>
        <w:t>nedotýkají.Prostor,v</w:t>
      </w:r>
      <w:proofErr w:type="spellEnd"/>
      <w:r>
        <w:rPr>
          <w:sz w:val="28"/>
          <w:szCs w:val="28"/>
        </w:rPr>
        <w:t xml:space="preserve"> němž působí gravitační síla Země i na </w:t>
      </w:r>
      <w:proofErr w:type="spellStart"/>
      <w:r>
        <w:rPr>
          <w:sz w:val="28"/>
          <w:szCs w:val="28"/>
        </w:rPr>
        <w:t>předměty,které</w:t>
      </w:r>
      <w:proofErr w:type="spellEnd"/>
      <w:r>
        <w:rPr>
          <w:sz w:val="28"/>
          <w:szCs w:val="28"/>
        </w:rPr>
        <w:t xml:space="preserve"> se jí </w:t>
      </w:r>
      <w:proofErr w:type="spellStart"/>
      <w:r>
        <w:rPr>
          <w:sz w:val="28"/>
          <w:szCs w:val="28"/>
        </w:rPr>
        <w:t>nedotýkají,se</w:t>
      </w:r>
      <w:proofErr w:type="spellEnd"/>
      <w:r>
        <w:rPr>
          <w:sz w:val="28"/>
          <w:szCs w:val="28"/>
        </w:rPr>
        <w:t xml:space="preserve"> nazývá…………………………………………………………………………………………</w:t>
      </w:r>
    </w:p>
    <w:p w:rsidR="00182DE6" w:rsidRDefault="00182DE6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8.</w:t>
      </w:r>
      <w:r>
        <w:rPr>
          <w:sz w:val="28"/>
          <w:szCs w:val="28"/>
        </w:rPr>
        <w:t>Čím</w:t>
      </w:r>
      <w:proofErr w:type="gramEnd"/>
      <w:r>
        <w:rPr>
          <w:sz w:val="28"/>
          <w:szCs w:val="28"/>
        </w:rPr>
        <w:t xml:space="preserve"> má předmět větší </w:t>
      </w:r>
      <w:proofErr w:type="spellStart"/>
      <w:r>
        <w:rPr>
          <w:sz w:val="28"/>
          <w:szCs w:val="28"/>
        </w:rPr>
        <w:t>hmotnost,tím</w:t>
      </w:r>
      <w:proofErr w:type="spellEnd"/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menší-větší</w:t>
      </w:r>
      <w:proofErr w:type="spellEnd"/>
      <w:r>
        <w:rPr>
          <w:sz w:val="28"/>
          <w:szCs w:val="28"/>
        </w:rPr>
        <w:t xml:space="preserve">)silou je k Zemi </w:t>
      </w:r>
      <w:proofErr w:type="spellStart"/>
      <w:r>
        <w:rPr>
          <w:sz w:val="28"/>
          <w:szCs w:val="28"/>
        </w:rPr>
        <w:t>přitahován.Jestliže</w:t>
      </w:r>
      <w:proofErr w:type="spellEnd"/>
      <w:r>
        <w:rPr>
          <w:sz w:val="28"/>
          <w:szCs w:val="28"/>
        </w:rPr>
        <w:t xml:space="preserve"> se předmět od Země </w:t>
      </w:r>
      <w:proofErr w:type="spellStart"/>
      <w:r>
        <w:rPr>
          <w:sz w:val="28"/>
          <w:szCs w:val="28"/>
        </w:rPr>
        <w:t>vzdaluje,velikost</w:t>
      </w:r>
      <w:proofErr w:type="spellEnd"/>
      <w:r>
        <w:rPr>
          <w:sz w:val="28"/>
          <w:szCs w:val="28"/>
        </w:rPr>
        <w:t xml:space="preserve"> gravitační</w:t>
      </w:r>
      <w:r w:rsidR="00E06488">
        <w:rPr>
          <w:sz w:val="28"/>
          <w:szCs w:val="28"/>
        </w:rPr>
        <w:t xml:space="preserve"> </w:t>
      </w:r>
      <w:proofErr w:type="spellStart"/>
      <w:r w:rsidR="00E06488">
        <w:rPr>
          <w:sz w:val="28"/>
          <w:szCs w:val="28"/>
        </w:rPr>
        <w:t>síly</w:t>
      </w:r>
      <w:r>
        <w:rPr>
          <w:sz w:val="28"/>
          <w:szCs w:val="28"/>
        </w:rPr>
        <w:t>,kterou</w:t>
      </w:r>
      <w:proofErr w:type="spellEnd"/>
      <w:r>
        <w:rPr>
          <w:sz w:val="28"/>
          <w:szCs w:val="28"/>
        </w:rPr>
        <w:t xml:space="preserve"> je k Zemi </w:t>
      </w:r>
      <w:proofErr w:type="spellStart"/>
      <w:r>
        <w:rPr>
          <w:sz w:val="28"/>
          <w:szCs w:val="28"/>
        </w:rPr>
        <w:t>přitahován</w:t>
      </w:r>
      <w:r w:rsidR="00E06488">
        <w:rPr>
          <w:sz w:val="28"/>
          <w:szCs w:val="28"/>
        </w:rPr>
        <w:t>,se</w:t>
      </w:r>
      <w:proofErr w:type="spellEnd"/>
      <w:r w:rsidR="00E06488">
        <w:rPr>
          <w:sz w:val="28"/>
          <w:szCs w:val="28"/>
        </w:rPr>
        <w:t xml:space="preserve"> (zvětšuje-zmenšuje).</w:t>
      </w:r>
    </w:p>
    <w:p w:rsidR="00E06488" w:rsidRDefault="00E06488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9.</w:t>
      </w:r>
      <w:r>
        <w:rPr>
          <w:sz w:val="28"/>
          <w:szCs w:val="28"/>
        </w:rPr>
        <w:t>Aby</w:t>
      </w:r>
      <w:proofErr w:type="gramEnd"/>
      <w:r>
        <w:rPr>
          <w:sz w:val="28"/>
          <w:szCs w:val="28"/>
        </w:rPr>
        <w:t xml:space="preserve"> se předmět ve výšce 200 km nad povrchem Země stal umělou </w:t>
      </w:r>
      <w:proofErr w:type="spellStart"/>
      <w:r>
        <w:rPr>
          <w:sz w:val="28"/>
          <w:szCs w:val="28"/>
        </w:rPr>
        <w:t>družicí,musí</w:t>
      </w:r>
      <w:proofErr w:type="spellEnd"/>
      <w:r>
        <w:rPr>
          <w:sz w:val="28"/>
          <w:szCs w:val="28"/>
        </w:rPr>
        <w:t xml:space="preserve"> se pohybovat rychlostí………………km za sekundu.</w:t>
      </w:r>
    </w:p>
    <w:p w:rsidR="00E06488" w:rsidRPr="00E06488" w:rsidRDefault="00E06488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10.</w:t>
      </w:r>
      <w:r>
        <w:rPr>
          <w:sz w:val="28"/>
          <w:szCs w:val="28"/>
        </w:rPr>
        <w:t>Jedinou</w:t>
      </w:r>
      <w:proofErr w:type="gramEnd"/>
      <w:r>
        <w:rPr>
          <w:sz w:val="28"/>
          <w:szCs w:val="28"/>
        </w:rPr>
        <w:t xml:space="preserve"> přirozenou družicí Země je……………………….Ten</w:t>
      </w:r>
      <w:bookmarkStart w:id="0" w:name="_GoBack"/>
      <w:bookmarkEnd w:id="0"/>
      <w:r>
        <w:rPr>
          <w:sz w:val="28"/>
          <w:szCs w:val="28"/>
        </w:rPr>
        <w:t xml:space="preserve">(je-není) v gravitačním poli </w:t>
      </w:r>
      <w:proofErr w:type="spellStart"/>
      <w:r>
        <w:rPr>
          <w:sz w:val="28"/>
          <w:szCs w:val="28"/>
        </w:rPr>
        <w:t>Země.Měsíc</w:t>
      </w:r>
      <w:proofErr w:type="spellEnd"/>
      <w:r>
        <w:rPr>
          <w:sz w:val="28"/>
          <w:szCs w:val="28"/>
        </w:rPr>
        <w:t xml:space="preserve"> má (</w:t>
      </w:r>
      <w:proofErr w:type="spellStart"/>
      <w:r>
        <w:rPr>
          <w:sz w:val="28"/>
          <w:szCs w:val="28"/>
        </w:rPr>
        <w:t>větší-menší</w:t>
      </w:r>
      <w:proofErr w:type="spellEnd"/>
      <w:r>
        <w:rPr>
          <w:sz w:val="28"/>
          <w:szCs w:val="28"/>
        </w:rPr>
        <w:t xml:space="preserve">) přitažlivost než </w:t>
      </w:r>
      <w:proofErr w:type="spellStart"/>
      <w:r>
        <w:rPr>
          <w:sz w:val="28"/>
          <w:szCs w:val="28"/>
        </w:rPr>
        <w:t>Země.Kolikrát</w:t>
      </w:r>
      <w:proofErr w:type="spellEnd"/>
      <w:r>
        <w:rPr>
          <w:sz w:val="28"/>
          <w:szCs w:val="28"/>
        </w:rPr>
        <w:t>?..................................Přitažlivá síla Měsíce a Slunce způsobuje……………………………a…………………………… na mořích a oceánech.</w:t>
      </w:r>
    </w:p>
    <w:sectPr w:rsidR="00E06488" w:rsidRPr="00E064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CE1"/>
    <w:rsid w:val="00182DE6"/>
    <w:rsid w:val="002C02C6"/>
    <w:rsid w:val="00452CED"/>
    <w:rsid w:val="009A3CE1"/>
    <w:rsid w:val="00BB31AD"/>
    <w:rsid w:val="00C65142"/>
    <w:rsid w:val="00E06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3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31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3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31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1400" dirty="0" smtClean="0"/>
            <a:t>NÁZEV:</a:t>
          </a:r>
          <a:r>
            <a:rPr lang="cs-CZ" sz="1400" baseline="0" dirty="0" smtClean="0"/>
            <a:t> VY_17_INOVACE_ČLOVĚK A JEHO SVĚT _PŘÍRODOVĚDA</a:t>
          </a:r>
          <a:endParaRPr lang="cs-CZ" sz="14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1400" dirty="0" smtClean="0"/>
            <a:t>NÁZEV ŠKOLY: Základní škola a Mateřská škola,Jezeřany-</a:t>
          </a:r>
          <a:r>
            <a:rPr lang="cs-CZ" sz="1400" dirty="0" err="1" smtClean="0"/>
            <a:t>Maršovice</a:t>
          </a:r>
          <a:r>
            <a:rPr lang="cs-CZ" sz="1400" dirty="0" smtClean="0"/>
            <a:t>, okres Znojmo</a:t>
          </a:r>
          <a:endParaRPr lang="cs-CZ" sz="14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1400" dirty="0" smtClean="0"/>
            <a:t>AUTOR: Helena Vinklerová</a:t>
          </a:r>
          <a:endParaRPr lang="cs-CZ" sz="14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1400" dirty="0" smtClean="0"/>
            <a:t>TÉMA: Test – Gravitační síla a gravitační pole</a:t>
          </a:r>
          <a:endParaRPr lang="cs-CZ" sz="14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1400" dirty="0" smtClean="0"/>
            <a:t>ČÍSLO PROJEKTU: CZ.1.07/1.4.00/21.1312</a:t>
          </a:r>
          <a:endParaRPr lang="cs-CZ" sz="14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X="-2826" custLinFactNeighborY="282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CAB0856D-394F-41E9-A0D1-519CBB75A9AD}" type="presOf" srcId="{757F3AB3-0718-4624-B441-E567A8F0AB56}" destId="{333A1088-737F-45CB-B68E-254E46348037}" srcOrd="0" destOrd="0" presId="urn:microsoft.com/office/officeart/2005/8/layout/target3"/>
    <dgm:cxn modelId="{A77C45AD-3545-4FBA-8B40-B5E20627AE0D}" type="presOf" srcId="{D8197B8C-B260-4A16-BDF4-0947B075E274}" destId="{5A5FFA88-C948-4069-8E93-59FA12366E83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32138653-30D0-438B-B255-FED5D56CCF60}" type="presOf" srcId="{4C35D32F-0EAB-4CD7-82EE-45574DC2A586}" destId="{8BEBB6EC-1DAA-4CAC-8A25-BC0FCBD5DBD5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DF4194B7-ECE0-4CDA-8728-88367F5D2A49}" type="presOf" srcId="{D1D4F407-5343-4D3F-B5B9-D407B03CAEB4}" destId="{AED2198E-93D5-4001-81B4-73124B309672}" srcOrd="1" destOrd="0" presId="urn:microsoft.com/office/officeart/2005/8/layout/target3"/>
    <dgm:cxn modelId="{11CC969D-926C-4CB2-9601-A91E9820361B}" type="presOf" srcId="{D8197B8C-B260-4A16-BDF4-0947B075E274}" destId="{25B08C86-7E15-44DC-BE7F-FFB55DD49D12}" srcOrd="0" destOrd="0" presId="urn:microsoft.com/office/officeart/2005/8/layout/target3"/>
    <dgm:cxn modelId="{33781E8B-8332-44D1-AC0F-2737802AAEEE}" type="presOf" srcId="{D1B46980-6531-4606-95E6-44980827E919}" destId="{2BE915AB-18AA-4053-B92C-3BFC9ED204BB}" srcOrd="1" destOrd="0" presId="urn:microsoft.com/office/officeart/2005/8/layout/target3"/>
    <dgm:cxn modelId="{12C34281-6BC7-4535-BA1C-277D4757EFAC}" type="presOf" srcId="{D1B46980-6531-4606-95E6-44980827E919}" destId="{6140AFEC-043D-4C43-A2F9-D0F5331DF3A3}" srcOrd="0" destOrd="0" presId="urn:microsoft.com/office/officeart/2005/8/layout/target3"/>
    <dgm:cxn modelId="{879DBC1C-D348-4666-ABFB-F93793D842A1}" type="presOf" srcId="{B651F6E3-6281-48DB-9319-2AEAFDAE7572}" destId="{6BB5E863-4638-4E1D-BFDE-399D028AC4ED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3B4CF97-37C5-4D69-98C8-77637E5C9BE4}" type="presOf" srcId="{4C35D32F-0EAB-4CD7-82EE-45574DC2A586}" destId="{890E4F0B-2866-4A3F-A3C7-2A14B1797930}" srcOrd="1" destOrd="0" presId="urn:microsoft.com/office/officeart/2005/8/layout/target3"/>
    <dgm:cxn modelId="{85B28B2D-7F1E-4204-9557-3F020A4FEB43}" type="presOf" srcId="{B651F6E3-6281-48DB-9319-2AEAFDAE7572}" destId="{619D679B-A015-4ECF-8348-D1034C574F40}" srcOrd="0" destOrd="0" presId="urn:microsoft.com/office/officeart/2005/8/layout/target3"/>
    <dgm:cxn modelId="{535CDA35-47FA-4721-BF74-CCADE397FE0A}" type="presOf" srcId="{D1D4F407-5343-4D3F-B5B9-D407B03CAEB4}" destId="{D005CE8C-CC26-4C3E-AC11-E15060ECD759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B08A2358-70B5-43EC-AE58-9933C8A5F4D3}" type="presParOf" srcId="{333A1088-737F-45CB-B68E-254E46348037}" destId="{F5ABB229-8D3B-4694-996A-96F23CF14429}" srcOrd="0" destOrd="0" presId="urn:microsoft.com/office/officeart/2005/8/layout/target3"/>
    <dgm:cxn modelId="{DED60FC0-7351-4FBA-B0DD-35CAE22C4A78}" type="presParOf" srcId="{333A1088-737F-45CB-B68E-254E46348037}" destId="{F41139FD-01EE-4571-8B17-4FB00FC51163}" srcOrd="1" destOrd="0" presId="urn:microsoft.com/office/officeart/2005/8/layout/target3"/>
    <dgm:cxn modelId="{33564D26-9659-47CC-B67F-1747078FC365}" type="presParOf" srcId="{333A1088-737F-45CB-B68E-254E46348037}" destId="{D005CE8C-CC26-4C3E-AC11-E15060ECD759}" srcOrd="2" destOrd="0" presId="urn:microsoft.com/office/officeart/2005/8/layout/target3"/>
    <dgm:cxn modelId="{A6B1B298-F443-432A-A5FB-B7305902B02E}" type="presParOf" srcId="{333A1088-737F-45CB-B68E-254E46348037}" destId="{2C702D82-9B77-49B7-9568-BB8EB47C3372}" srcOrd="3" destOrd="0" presId="urn:microsoft.com/office/officeart/2005/8/layout/target3"/>
    <dgm:cxn modelId="{D8B61FB7-7C39-4B27-AF1B-F90F1FC5CE9D}" type="presParOf" srcId="{333A1088-737F-45CB-B68E-254E46348037}" destId="{A52A0455-90FF-4808-ABD0-F02540D31D5A}" srcOrd="4" destOrd="0" presId="urn:microsoft.com/office/officeart/2005/8/layout/target3"/>
    <dgm:cxn modelId="{2829A5FE-84C7-4C4B-825C-0CFD7947488D}" type="presParOf" srcId="{333A1088-737F-45CB-B68E-254E46348037}" destId="{6140AFEC-043D-4C43-A2F9-D0F5331DF3A3}" srcOrd="5" destOrd="0" presId="urn:microsoft.com/office/officeart/2005/8/layout/target3"/>
    <dgm:cxn modelId="{B6CA7B31-7ACB-4850-BFE0-12E9EC876D6D}" type="presParOf" srcId="{333A1088-737F-45CB-B68E-254E46348037}" destId="{9358AC05-5D7D-4327-9F80-1AD486AEA664}" srcOrd="6" destOrd="0" presId="urn:microsoft.com/office/officeart/2005/8/layout/target3"/>
    <dgm:cxn modelId="{E3B11722-9D1D-4364-BACB-171588549B0F}" type="presParOf" srcId="{333A1088-737F-45CB-B68E-254E46348037}" destId="{313FC574-E1CD-4FB4-B054-0B805CE0447D}" srcOrd="7" destOrd="0" presId="urn:microsoft.com/office/officeart/2005/8/layout/target3"/>
    <dgm:cxn modelId="{F0356FDA-2639-48D7-9978-52E45DC4D67C}" type="presParOf" srcId="{333A1088-737F-45CB-B68E-254E46348037}" destId="{619D679B-A015-4ECF-8348-D1034C574F40}" srcOrd="8" destOrd="0" presId="urn:microsoft.com/office/officeart/2005/8/layout/target3"/>
    <dgm:cxn modelId="{F578556F-CC1A-4E9F-86D4-3E7E66A834C9}" type="presParOf" srcId="{333A1088-737F-45CB-B68E-254E46348037}" destId="{322283A8-4A27-4CDA-BAE3-F381106A9174}" srcOrd="9" destOrd="0" presId="urn:microsoft.com/office/officeart/2005/8/layout/target3"/>
    <dgm:cxn modelId="{7E291C12-751E-4692-A61D-D4DC81F0526B}" type="presParOf" srcId="{333A1088-737F-45CB-B68E-254E46348037}" destId="{FFC9F71D-1B4F-4AD9-A4A6-86ADEFC8AF5C}" srcOrd="10" destOrd="0" presId="urn:microsoft.com/office/officeart/2005/8/layout/target3"/>
    <dgm:cxn modelId="{B5912A96-D35F-45CB-B2E3-9EC645F84017}" type="presParOf" srcId="{333A1088-737F-45CB-B68E-254E46348037}" destId="{25B08C86-7E15-44DC-BE7F-FFB55DD49D12}" srcOrd="11" destOrd="0" presId="urn:microsoft.com/office/officeart/2005/8/layout/target3"/>
    <dgm:cxn modelId="{B29CE687-D944-4AFB-B185-01A6684F34AB}" type="presParOf" srcId="{333A1088-737F-45CB-B68E-254E46348037}" destId="{76644BE8-9D7C-4C09-B250-3D10AF48CBB7}" srcOrd="12" destOrd="0" presId="urn:microsoft.com/office/officeart/2005/8/layout/target3"/>
    <dgm:cxn modelId="{610AB548-5693-4FB8-A1FB-39BF9FA8DFD6}" type="presParOf" srcId="{333A1088-737F-45CB-B68E-254E46348037}" destId="{EE85B701-7295-41C0-BA7A-34D3756A2AE6}" srcOrd="13" destOrd="0" presId="urn:microsoft.com/office/officeart/2005/8/layout/target3"/>
    <dgm:cxn modelId="{171890C8-BF54-461F-B16A-4E8CD212B675}" type="presParOf" srcId="{333A1088-737F-45CB-B68E-254E46348037}" destId="{8BEBB6EC-1DAA-4CAC-8A25-BC0FCBD5DBD5}" srcOrd="14" destOrd="0" presId="urn:microsoft.com/office/officeart/2005/8/layout/target3"/>
    <dgm:cxn modelId="{6866B6BE-27BC-45CA-B37C-560BA1F8E326}" type="presParOf" srcId="{333A1088-737F-45CB-B68E-254E46348037}" destId="{AED2198E-93D5-4001-81B4-73124B309672}" srcOrd="15" destOrd="0" presId="urn:microsoft.com/office/officeart/2005/8/layout/target3"/>
    <dgm:cxn modelId="{26492BBD-F7AA-450B-BAA0-765884E4424D}" type="presParOf" srcId="{333A1088-737F-45CB-B68E-254E46348037}" destId="{2BE915AB-18AA-4053-B92C-3BFC9ED204BB}" srcOrd="16" destOrd="0" presId="urn:microsoft.com/office/officeart/2005/8/layout/target3"/>
    <dgm:cxn modelId="{BCB7ABEB-7D6D-4FEC-88E2-85FB6FB69858}" type="presParOf" srcId="{333A1088-737F-45CB-B68E-254E46348037}" destId="{6BB5E863-4638-4E1D-BFDE-399D028AC4ED}" srcOrd="17" destOrd="0" presId="urn:microsoft.com/office/officeart/2005/8/layout/target3"/>
    <dgm:cxn modelId="{CD2CC026-C6DC-4C92-B0D2-92DC5CEFC0EE}" type="presParOf" srcId="{333A1088-737F-45CB-B68E-254E46348037}" destId="{5A5FFA88-C948-4069-8E93-59FA12366E83}" srcOrd="18" destOrd="0" presId="urn:microsoft.com/office/officeart/2005/8/layout/target3"/>
    <dgm:cxn modelId="{35FAA0A9-998B-4213-8C5D-E1459D3A8DC6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-53360" y="53360"/>
          <a:ext cx="1888187" cy="188818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2341" y="0"/>
          <a:ext cx="4816626" cy="188818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 ŠKOLY: Základní škola a Mateřská škola,Jezeřany-</a:t>
          </a:r>
          <a:r>
            <a:rPr lang="cs-CZ" sz="1400" kern="1200" dirty="0" err="1" smtClean="0"/>
            <a:t>Maršovice</a:t>
          </a:r>
          <a:r>
            <a:rPr lang="cs-CZ" sz="1400" kern="1200" dirty="0" smtClean="0"/>
            <a:t>, okres Znojmo</a:t>
          </a:r>
          <a:endParaRPr lang="cs-CZ" sz="1400" kern="1200" dirty="0"/>
        </a:p>
      </dsp:txBody>
      <dsp:txXfrm>
        <a:off x="932341" y="0"/>
        <a:ext cx="4816626" cy="302110"/>
      </dsp:txXfrm>
    </dsp:sp>
    <dsp:sp modelId="{A52A0455-90FF-4808-ABD0-F02540D31D5A}">
      <dsp:nvSpPr>
        <dsp:cNvPr id="0" name=""/>
        <dsp:cNvSpPr/>
      </dsp:nvSpPr>
      <dsp:spPr>
        <a:xfrm>
          <a:off x="198259" y="302110"/>
          <a:ext cx="1491668" cy="149166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4093" y="302110"/>
          <a:ext cx="4816626" cy="149166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AUTOR: Helena Vinklerová</a:t>
          </a:r>
          <a:endParaRPr lang="cs-CZ" sz="1400" kern="1200" dirty="0"/>
        </a:p>
      </dsp:txBody>
      <dsp:txXfrm>
        <a:off x="944093" y="302110"/>
        <a:ext cx="4816626" cy="302110"/>
      </dsp:txXfrm>
    </dsp:sp>
    <dsp:sp modelId="{313FC574-E1CD-4FB4-B054-0B805CE0447D}">
      <dsp:nvSpPr>
        <dsp:cNvPr id="0" name=""/>
        <dsp:cNvSpPr/>
      </dsp:nvSpPr>
      <dsp:spPr>
        <a:xfrm>
          <a:off x="396519" y="604220"/>
          <a:ext cx="1095149" cy="109514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4093" y="604220"/>
          <a:ext cx="4816626" cy="10951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NÁZEV:</a:t>
          </a:r>
          <a:r>
            <a:rPr lang="cs-CZ" sz="1400" kern="1200" baseline="0" dirty="0" smtClean="0"/>
            <a:t> VY_17_INOVACE_ČLOVĚK A JEHO SVĚT _PŘÍRODOVĚDA</a:t>
          </a:r>
          <a:endParaRPr lang="cs-CZ" sz="1400" kern="1200" dirty="0"/>
        </a:p>
      </dsp:txBody>
      <dsp:txXfrm>
        <a:off x="944093" y="604220"/>
        <a:ext cx="4816626" cy="302110"/>
      </dsp:txXfrm>
    </dsp:sp>
    <dsp:sp modelId="{FFC9F71D-1B4F-4AD9-A4A6-86ADEFC8AF5C}">
      <dsp:nvSpPr>
        <dsp:cNvPr id="0" name=""/>
        <dsp:cNvSpPr/>
      </dsp:nvSpPr>
      <dsp:spPr>
        <a:xfrm>
          <a:off x="594779" y="906330"/>
          <a:ext cx="698629" cy="6986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4093" y="906330"/>
          <a:ext cx="4816626" cy="69862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TÉMA: Test – Gravitační síla a gravitační pole</a:t>
          </a:r>
          <a:endParaRPr lang="cs-CZ" sz="1400" kern="1200" dirty="0"/>
        </a:p>
      </dsp:txBody>
      <dsp:txXfrm>
        <a:off x="944093" y="906330"/>
        <a:ext cx="4816626" cy="302110"/>
      </dsp:txXfrm>
    </dsp:sp>
    <dsp:sp modelId="{EE85B701-7295-41C0-BA7A-34D3756A2AE6}">
      <dsp:nvSpPr>
        <dsp:cNvPr id="0" name=""/>
        <dsp:cNvSpPr/>
      </dsp:nvSpPr>
      <dsp:spPr>
        <a:xfrm>
          <a:off x="793038" y="1208440"/>
          <a:ext cx="302110" cy="3021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4093" y="1208440"/>
          <a:ext cx="4816626" cy="3021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ČÍSLO PROJEKTU: CZ.1.07/1.4.00/21.1312</a:t>
          </a:r>
          <a:endParaRPr lang="cs-CZ" sz="1400" kern="1200" dirty="0"/>
        </a:p>
      </dsp:txBody>
      <dsp:txXfrm>
        <a:off x="944093" y="1208440"/>
        <a:ext cx="4816626" cy="30211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280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0JZP</dc:creator>
  <cp:keywords/>
  <dc:description/>
  <cp:lastModifiedBy>0JZP</cp:lastModifiedBy>
  <cp:revision>2</cp:revision>
  <cp:lastPrinted>2012-03-16T07:01:00Z</cp:lastPrinted>
  <dcterms:created xsi:type="dcterms:W3CDTF">2012-03-16T06:09:00Z</dcterms:created>
  <dcterms:modified xsi:type="dcterms:W3CDTF">2012-03-16T07:02:00Z</dcterms:modified>
</cp:coreProperties>
</file>